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DBA" w:rsidRPr="008822C5" w:rsidRDefault="00E93DBA" w:rsidP="00E93DBA">
      <w:pPr>
        <w:spacing w:before="40" w:after="0" w:line="192" w:lineRule="auto"/>
        <w:rPr>
          <w:rFonts w:ascii="Times New Roman" w:eastAsia="Times New Roman" w:hAnsi="Times New Roman" w:cs="Times New Roman"/>
          <w:b/>
        </w:rPr>
      </w:pPr>
      <w:r>
        <w:rPr>
          <w:rFonts w:ascii="Arial Narrow" w:hAnsi="Arial Narrow" w:cs="Arial"/>
          <w:noProof/>
        </w:rPr>
        <w:drawing>
          <wp:inline distT="0" distB="0" distL="0" distR="0">
            <wp:extent cx="571500" cy="571500"/>
            <wp:effectExtent l="0" t="0" r="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imes New Roman" w:eastAsia="Times New Roman" w:hAnsi="Times New Roman" w:cs="Times New Roman"/>
          <w:b/>
        </w:rPr>
        <w:t xml:space="preserve">                                       </w:t>
      </w:r>
      <w:r w:rsidR="00BB14A9">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BB14A9">
        <w:rPr>
          <w:rStyle w:val="a7"/>
        </w:rPr>
        <w:t xml:space="preserve">ΑΔΑ: </w:t>
      </w:r>
      <w:r w:rsidR="00BB14A9" w:rsidRPr="00BB14A9">
        <w:rPr>
          <w:b/>
        </w:rPr>
        <w:t>Ω4ΙΒΩΡΔ-ΘΙΨ</w:t>
      </w:r>
      <w:r>
        <w:rPr>
          <w:rFonts w:ascii="Times New Roman" w:eastAsia="Times New Roman" w:hAnsi="Times New Roman" w:cs="Times New Roman"/>
          <w:b/>
        </w:rPr>
        <w:t xml:space="preserve">    </w:t>
      </w:r>
      <w:r w:rsidRPr="00DE58E3">
        <w:rPr>
          <w:rFonts w:ascii="Times New Roman" w:eastAsia="Times New Roman" w:hAnsi="Times New Roman" w:cs="Times New Roman"/>
          <w:b/>
        </w:rPr>
        <w:t xml:space="preserve">     </w:t>
      </w:r>
    </w:p>
    <w:p w:rsidR="00E93DBA" w:rsidRPr="003831D9" w:rsidRDefault="00E93DBA" w:rsidP="00E93DBA">
      <w:pPr>
        <w:spacing w:before="40" w:after="0" w:line="192" w:lineRule="auto"/>
        <w:rPr>
          <w:rFonts w:ascii="Times New Roman" w:eastAsia="Times New Roman" w:hAnsi="Times New Roman" w:cs="Times New Roman"/>
          <w:b/>
        </w:rPr>
      </w:pPr>
      <w:r w:rsidRPr="008822C5">
        <w:rPr>
          <w:rFonts w:ascii="Times New Roman" w:eastAsia="Times New Roman" w:hAnsi="Times New Roman" w:cs="Times New Roman"/>
          <w:b/>
        </w:rPr>
        <w:t>ΕΛΛΗΝΙΚΗ ΔΗΜΟΚΡΑΤΙΑ</w:t>
      </w:r>
      <w:r>
        <w:rPr>
          <w:rFonts w:ascii="Times New Roman" w:eastAsia="Times New Roman" w:hAnsi="Times New Roman" w:cs="Times New Roman"/>
          <w:b/>
        </w:rPr>
        <w:tab/>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Θάσος, </w:t>
      </w:r>
      <w:r w:rsidR="00212C08">
        <w:rPr>
          <w:rFonts w:ascii="Times New Roman" w:eastAsia="Times New Roman" w:hAnsi="Times New Roman" w:cs="Times New Roman"/>
          <w:b/>
        </w:rPr>
        <w:t>2</w:t>
      </w:r>
      <w:r w:rsidR="001B2086">
        <w:rPr>
          <w:rFonts w:ascii="Times New Roman" w:eastAsia="Times New Roman" w:hAnsi="Times New Roman" w:cs="Times New Roman"/>
          <w:b/>
        </w:rPr>
        <w:t>4</w:t>
      </w:r>
      <w:bookmarkStart w:id="0" w:name="_GoBack"/>
      <w:bookmarkEnd w:id="0"/>
      <w:r w:rsidR="00212C08">
        <w:rPr>
          <w:rFonts w:ascii="Times New Roman" w:eastAsia="Times New Roman" w:hAnsi="Times New Roman" w:cs="Times New Roman"/>
          <w:b/>
        </w:rPr>
        <w:t>/04/2019</w:t>
      </w:r>
    </w:p>
    <w:p w:rsidR="00E93DBA" w:rsidRPr="00CF4331" w:rsidRDefault="00E93DBA" w:rsidP="00E93DBA">
      <w:pPr>
        <w:keepNext/>
        <w:spacing w:before="40" w:after="0" w:line="192" w:lineRule="auto"/>
        <w:outlineLvl w:val="1"/>
        <w:rPr>
          <w:rFonts w:ascii="Times New Roman" w:eastAsia="Times New Roman" w:hAnsi="Times New Roman" w:cs="Times New Roman"/>
          <w:b/>
        </w:rPr>
      </w:pPr>
      <w:r>
        <w:rPr>
          <w:rFonts w:ascii="Times New Roman" w:eastAsia="Times New Roman" w:hAnsi="Times New Roman" w:cs="Times New Roman"/>
          <w:b/>
        </w:rPr>
        <w:t>ΝΟΜΟΣ ΚΑΒΑΛΑΣ                                                                    Αρ. Πρωτ.:</w:t>
      </w:r>
      <w:r w:rsidR="001B04B5">
        <w:rPr>
          <w:rFonts w:ascii="Times New Roman" w:eastAsia="Times New Roman" w:hAnsi="Times New Roman" w:cs="Times New Roman"/>
          <w:b/>
        </w:rPr>
        <w:t>4</w:t>
      </w:r>
      <w:r w:rsidR="001B2086">
        <w:rPr>
          <w:rFonts w:ascii="Times New Roman" w:eastAsia="Times New Roman" w:hAnsi="Times New Roman" w:cs="Times New Roman"/>
          <w:b/>
        </w:rPr>
        <w:t>765</w:t>
      </w:r>
      <w:r>
        <w:rPr>
          <w:rFonts w:ascii="Times New Roman" w:eastAsia="Times New Roman" w:hAnsi="Times New Roman" w:cs="Times New Roman"/>
          <w:b/>
        </w:rPr>
        <w:t xml:space="preserve"> </w:t>
      </w:r>
    </w:p>
    <w:p w:rsidR="00E93DBA" w:rsidRDefault="00E93DBA" w:rsidP="00E93DBA">
      <w:pPr>
        <w:spacing w:before="40" w:after="0" w:line="192" w:lineRule="auto"/>
        <w:rPr>
          <w:rFonts w:ascii="Times New Roman" w:eastAsia="Times New Roman" w:hAnsi="Times New Roman" w:cs="Times New Roman"/>
          <w:b/>
        </w:rPr>
      </w:pPr>
      <w:r>
        <w:rPr>
          <w:rFonts w:ascii="Times New Roman" w:eastAsia="Times New Roman" w:hAnsi="Times New Roman" w:cs="Times New Roman"/>
          <w:b/>
        </w:rPr>
        <w:t xml:space="preserve">ΔΗΜΟΣ ΘΑΣΟΥ                                                                </w:t>
      </w:r>
    </w:p>
    <w:p w:rsidR="00E93DBA" w:rsidRDefault="00E93DBA" w:rsidP="00E93DBA">
      <w:pPr>
        <w:keepNext/>
        <w:tabs>
          <w:tab w:val="left" w:pos="6765"/>
        </w:tabs>
        <w:spacing w:before="40" w:after="0" w:line="192" w:lineRule="auto"/>
        <w:outlineLvl w:val="1"/>
        <w:rPr>
          <w:rFonts w:ascii="Times New Roman" w:eastAsia="Times New Roman" w:hAnsi="Times New Roman" w:cs="Times New Roman"/>
          <w:b/>
          <w:spacing w:val="14"/>
        </w:rPr>
      </w:pPr>
      <w:r>
        <w:rPr>
          <w:rFonts w:ascii="Times New Roman" w:eastAsia="Times New Roman" w:hAnsi="Times New Roman" w:cs="Times New Roman"/>
          <w:b/>
        </w:rPr>
        <w:t xml:space="preserve">ΔΙΕΥΘΥΝΣΗ : ΔΙΟΙΚΗΤΙΚΩΝ &amp; ΟΙΚΟΝΟΜΙΚΩΝ ΥΠΗΡΕΣΙΩΝ                                                                                                                     </w:t>
      </w:r>
    </w:p>
    <w:p w:rsidR="00E93DBA" w:rsidRDefault="00E93DBA" w:rsidP="00E93DBA">
      <w:pPr>
        <w:keepNext/>
        <w:tabs>
          <w:tab w:val="left" w:pos="0"/>
        </w:tabs>
        <w:spacing w:before="40" w:after="0" w:line="192" w:lineRule="auto"/>
        <w:outlineLvl w:val="2"/>
        <w:rPr>
          <w:rFonts w:ascii="Times New Roman" w:eastAsia="Times New Roman" w:hAnsi="Times New Roman" w:cs="Times New Roman"/>
          <w:b/>
        </w:rPr>
      </w:pPr>
      <w:r>
        <w:rPr>
          <w:rFonts w:ascii="Times New Roman" w:eastAsia="Times New Roman" w:hAnsi="Times New Roman" w:cs="Times New Roman"/>
          <w:b/>
        </w:rPr>
        <w:t xml:space="preserve">ΤΜΗΜΑ: ΔΙΟΙΚΗΤΙΚΩΝ ΥΠΗΡΕΣΙΩΝ </w:t>
      </w:r>
    </w:p>
    <w:p w:rsidR="00E93DBA" w:rsidRDefault="00E93DBA" w:rsidP="00E93DBA">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Πληροφορίες: Δασκαλοπούλου Θεοδώρα</w:t>
      </w:r>
    </w:p>
    <w:p w:rsidR="00E93DBA" w:rsidRDefault="00E93DBA" w:rsidP="00E93DBA">
      <w:pPr>
        <w:keepNext/>
        <w:spacing w:after="0" w:line="240" w:lineRule="auto"/>
        <w:outlineLvl w:val="3"/>
        <w:rPr>
          <w:rFonts w:ascii="Times New Roman" w:eastAsia="Times New Roman" w:hAnsi="Times New Roman" w:cs="Times New Roman"/>
          <w:sz w:val="28"/>
          <w:szCs w:val="24"/>
        </w:rPr>
      </w:pPr>
      <w:r>
        <w:rPr>
          <w:rFonts w:ascii="Times New Roman" w:eastAsia="Times New Roman" w:hAnsi="Times New Roman" w:cs="Times New Roman"/>
          <w:sz w:val="28"/>
          <w:szCs w:val="24"/>
        </w:rPr>
        <w:t>Τηλέφωνο:2593350140</w:t>
      </w:r>
    </w:p>
    <w:p w:rsidR="00E93DBA" w:rsidRDefault="00E93DBA" w:rsidP="00E93DBA">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Φαξ:2593022104</w:t>
      </w:r>
    </w:p>
    <w:p w:rsidR="00E93DBA" w:rsidRPr="00430DF1" w:rsidRDefault="00E93DBA" w:rsidP="00E93DBA">
      <w:pPr>
        <w:spacing w:after="0" w:line="240" w:lineRule="auto"/>
        <w:rPr>
          <w:rFonts w:ascii="Times New Roman" w:eastAsia="Times New Roman" w:hAnsi="Times New Roman" w:cs="Times New Roman"/>
          <w:sz w:val="28"/>
          <w:szCs w:val="24"/>
        </w:rPr>
      </w:pPr>
      <w:proofErr w:type="spellStart"/>
      <w:r>
        <w:rPr>
          <w:rFonts w:ascii="Times New Roman" w:eastAsia="Times New Roman" w:hAnsi="Times New Roman" w:cs="Times New Roman"/>
          <w:sz w:val="28"/>
          <w:szCs w:val="24"/>
          <w:lang w:val="en-US"/>
        </w:rPr>
        <w:t>Emai</w:t>
      </w:r>
      <w:proofErr w:type="spellEnd"/>
      <w:r>
        <w:rPr>
          <w:rFonts w:ascii="Times New Roman" w:eastAsia="Times New Roman" w:hAnsi="Times New Roman" w:cs="Times New Roman"/>
          <w:sz w:val="28"/>
          <w:szCs w:val="24"/>
        </w:rPr>
        <w:t>:</w:t>
      </w:r>
      <w:r>
        <w:rPr>
          <w:rFonts w:ascii="Times New Roman" w:eastAsia="Times New Roman" w:hAnsi="Times New Roman" w:cs="Times New Roman"/>
          <w:sz w:val="28"/>
          <w:szCs w:val="24"/>
          <w:lang w:val="en-US"/>
        </w:rPr>
        <w:t>d</w:t>
      </w:r>
      <w:r w:rsidRPr="00430DF1">
        <w:rPr>
          <w:rFonts w:ascii="Times New Roman" w:eastAsia="Times New Roman" w:hAnsi="Times New Roman" w:cs="Times New Roman"/>
          <w:sz w:val="28"/>
          <w:szCs w:val="24"/>
        </w:rPr>
        <w:t>.</w:t>
      </w:r>
      <w:proofErr w:type="spellStart"/>
      <w:r>
        <w:rPr>
          <w:rFonts w:ascii="Times New Roman" w:eastAsia="Times New Roman" w:hAnsi="Times New Roman" w:cs="Times New Roman"/>
          <w:sz w:val="28"/>
          <w:szCs w:val="24"/>
          <w:lang w:val="en-US"/>
        </w:rPr>
        <w:t>daskalopoulou</w:t>
      </w:r>
      <w:proofErr w:type="spellEnd"/>
      <w:r w:rsidRPr="00430DF1">
        <w:rPr>
          <w:rFonts w:ascii="Times New Roman" w:eastAsia="Times New Roman" w:hAnsi="Times New Roman" w:cs="Times New Roman"/>
          <w:sz w:val="28"/>
          <w:szCs w:val="24"/>
        </w:rPr>
        <w:t>@</w:t>
      </w:r>
      <w:proofErr w:type="spellStart"/>
      <w:r>
        <w:rPr>
          <w:rFonts w:ascii="Times New Roman" w:eastAsia="Times New Roman" w:hAnsi="Times New Roman" w:cs="Times New Roman"/>
          <w:sz w:val="28"/>
          <w:szCs w:val="24"/>
          <w:lang w:val="en-US"/>
        </w:rPr>
        <w:t>thassos</w:t>
      </w:r>
      <w:proofErr w:type="spellEnd"/>
      <w:r w:rsidRPr="00430DF1">
        <w:rPr>
          <w:rFonts w:ascii="Times New Roman" w:eastAsia="Times New Roman" w:hAnsi="Times New Roman" w:cs="Times New Roman"/>
          <w:sz w:val="28"/>
          <w:szCs w:val="24"/>
        </w:rPr>
        <w:t>,</w:t>
      </w:r>
      <w:proofErr w:type="spellStart"/>
      <w:r>
        <w:rPr>
          <w:rFonts w:ascii="Times New Roman" w:eastAsia="Times New Roman" w:hAnsi="Times New Roman" w:cs="Times New Roman"/>
          <w:sz w:val="28"/>
          <w:szCs w:val="24"/>
          <w:lang w:val="en-US"/>
        </w:rPr>
        <w:t>gr</w:t>
      </w:r>
      <w:proofErr w:type="spellEnd"/>
    </w:p>
    <w:p w:rsidR="00E93DBA" w:rsidRDefault="00E93DBA" w:rsidP="00E93DBA">
      <w:pPr>
        <w:spacing w:after="0" w:line="240" w:lineRule="auto"/>
        <w:rPr>
          <w:rFonts w:ascii="Times New Roman" w:eastAsia="Times New Roman" w:hAnsi="Times New Roman" w:cs="Times New Roman"/>
          <w:b/>
          <w:bCs/>
          <w:sz w:val="28"/>
          <w:szCs w:val="24"/>
        </w:rPr>
      </w:pPr>
    </w:p>
    <w:p w:rsidR="00E93DBA" w:rsidRDefault="00E93DBA" w:rsidP="00E93DBA">
      <w:pPr>
        <w:keepNext/>
        <w:tabs>
          <w:tab w:val="left" w:pos="0"/>
        </w:tabs>
        <w:spacing w:before="40" w:after="0" w:line="192" w:lineRule="auto"/>
        <w:outlineLvl w:val="2"/>
        <w:rPr>
          <w:rFonts w:ascii="Times New Roman" w:eastAsia="Times New Roman" w:hAnsi="Times New Roman" w:cs="Times New Roman"/>
          <w:b/>
        </w:rPr>
      </w:pPr>
    </w:p>
    <w:p w:rsidR="00E93DBA" w:rsidRDefault="00E93DBA" w:rsidP="00E93DBA">
      <w:pPr>
        <w:spacing w:before="120" w:after="0" w:line="240" w:lineRule="auto"/>
        <w:jc w:val="center"/>
        <w:rPr>
          <w:rFonts w:ascii="Times New Roman" w:eastAsia="Times New Roman" w:hAnsi="Times New Roman" w:cs="Times New Roman"/>
          <w:b/>
          <w:spacing w:val="20"/>
          <w:u w:val="single"/>
        </w:rPr>
      </w:pPr>
      <w:r>
        <w:rPr>
          <w:rFonts w:ascii="Times New Roman" w:eastAsia="Times New Roman" w:hAnsi="Times New Roman" w:cs="Times New Roman"/>
          <w:b/>
          <w:u w:val="single"/>
        </w:rPr>
        <w:t xml:space="preserve">ΑΝΑΚΟΙΝΩΣΗ υπ’ </w:t>
      </w:r>
      <w:proofErr w:type="spellStart"/>
      <w:r>
        <w:rPr>
          <w:rFonts w:ascii="Times New Roman" w:eastAsia="Times New Roman" w:hAnsi="Times New Roman" w:cs="Times New Roman"/>
          <w:b/>
          <w:u w:val="single"/>
        </w:rPr>
        <w:t>αριθμ</w:t>
      </w:r>
      <w:proofErr w:type="spellEnd"/>
      <w:r>
        <w:rPr>
          <w:rFonts w:ascii="Times New Roman" w:eastAsia="Times New Roman" w:hAnsi="Times New Roman" w:cs="Times New Roman"/>
          <w:b/>
          <w:u w:val="single"/>
        </w:rPr>
        <w:t>. ΣΟΧ</w:t>
      </w:r>
      <w:r>
        <w:rPr>
          <w:rFonts w:ascii="Times New Roman" w:eastAsia="Times New Roman" w:hAnsi="Times New Roman" w:cs="Times New Roman"/>
          <w:b/>
          <w:spacing w:val="20"/>
          <w:u w:val="single"/>
        </w:rPr>
        <w:t xml:space="preserve"> 2/2019</w:t>
      </w:r>
    </w:p>
    <w:p w:rsidR="00E93DBA" w:rsidRDefault="00E93DBA" w:rsidP="00E93DBA">
      <w:pPr>
        <w:spacing w:before="120" w:after="0" w:line="240" w:lineRule="auto"/>
        <w:jc w:val="center"/>
        <w:rPr>
          <w:rFonts w:ascii="Times New Roman" w:eastAsia="Times New Roman" w:hAnsi="Times New Roman" w:cs="Times New Roman"/>
          <w:b/>
          <w:u w:val="single"/>
        </w:rPr>
      </w:pPr>
      <w:r>
        <w:rPr>
          <w:rFonts w:ascii="Times New Roman" w:eastAsia="Times New Roman" w:hAnsi="Times New Roman" w:cs="Times New Roman"/>
          <w:b/>
        </w:rPr>
        <w:tab/>
      </w:r>
    </w:p>
    <w:p w:rsidR="00E93DBA" w:rsidRDefault="00E93DBA" w:rsidP="00E93DBA">
      <w:pPr>
        <w:spacing w:before="60" w:after="0" w:line="240" w:lineRule="auto"/>
        <w:jc w:val="center"/>
        <w:rPr>
          <w:rFonts w:ascii="Times New Roman" w:eastAsia="Times New Roman" w:hAnsi="Times New Roman" w:cs="Times New Roman"/>
          <w:b/>
        </w:rPr>
      </w:pPr>
      <w:r>
        <w:rPr>
          <w:rFonts w:ascii="Times New Roman" w:eastAsia="Times New Roman" w:hAnsi="Times New Roman" w:cs="Times New Roman"/>
          <w:b/>
        </w:rPr>
        <w:t>για τη σύναψη  ΣΥΜΒΑΣΗΣ ΕΡΓΑΣΙΑΣ ΟΡΙΣΜΕΝΟΥ ΧΡΟΝΟΥ</w:t>
      </w:r>
    </w:p>
    <w:p w:rsidR="00E93DBA" w:rsidRDefault="00E93DBA" w:rsidP="00E93DBA">
      <w:pPr>
        <w:spacing w:before="60" w:after="0" w:line="240" w:lineRule="auto"/>
        <w:jc w:val="center"/>
        <w:rPr>
          <w:rFonts w:ascii="Times New Roman" w:eastAsia="Times New Roman" w:hAnsi="Times New Roman" w:cs="Times New Roman"/>
          <w:b/>
          <w:bCs/>
        </w:rPr>
      </w:pPr>
      <w:r>
        <w:rPr>
          <w:rFonts w:ascii="Times New Roman" w:eastAsia="Times New Roman" w:hAnsi="Times New Roman" w:cs="Times New Roman"/>
          <w:b/>
        </w:rPr>
        <w:t>Ο ΔΗΜΟΣ  ΘΑΣΟΥ</w:t>
      </w:r>
    </w:p>
    <w:p w:rsidR="00E93DBA" w:rsidRDefault="00E93DBA" w:rsidP="00E93DBA">
      <w:pPr>
        <w:tabs>
          <w:tab w:val="left" w:pos="0"/>
          <w:tab w:val="left" w:pos="567"/>
        </w:tabs>
        <w:spacing w:after="0" w:line="240" w:lineRule="auto"/>
        <w:ind w:firstLine="426"/>
        <w:jc w:val="center"/>
        <w:rPr>
          <w:rFonts w:ascii="Times New Roman" w:eastAsia="Times New Roman" w:hAnsi="Times New Roman" w:cs="Times New Roman"/>
          <w:bCs/>
        </w:rPr>
      </w:pPr>
    </w:p>
    <w:p w:rsidR="00E93DBA" w:rsidRDefault="00E93DBA" w:rsidP="00E93DBA">
      <w:pPr>
        <w:tabs>
          <w:tab w:val="left" w:pos="0"/>
          <w:tab w:val="left" w:pos="567"/>
        </w:tabs>
        <w:spacing w:after="0" w:line="240" w:lineRule="auto"/>
        <w:ind w:firstLine="426"/>
        <w:jc w:val="center"/>
        <w:rPr>
          <w:rFonts w:ascii="Times New Roman" w:eastAsia="Times New Roman" w:hAnsi="Times New Roman" w:cs="Times New Roman"/>
          <w:bCs/>
        </w:rPr>
      </w:pPr>
    </w:p>
    <w:p w:rsidR="006A5965" w:rsidRDefault="006A5965" w:rsidP="006A5965">
      <w:pPr>
        <w:tabs>
          <w:tab w:val="left" w:pos="0"/>
          <w:tab w:val="left" w:pos="567"/>
        </w:tabs>
        <w:spacing w:after="0" w:line="240" w:lineRule="auto"/>
        <w:ind w:firstLine="425"/>
        <w:rPr>
          <w:rFonts w:ascii="Times New Roman" w:eastAsia="Times New Roman" w:hAnsi="Times New Roman" w:cs="Times New Roman"/>
          <w:b/>
          <w:sz w:val="24"/>
          <w:szCs w:val="24"/>
        </w:rPr>
      </w:pPr>
      <w:r w:rsidRPr="007857F3">
        <w:rPr>
          <w:rFonts w:ascii="Times New Roman" w:eastAsia="Times New Roman" w:hAnsi="Times New Roman" w:cs="Times New Roman"/>
          <w:b/>
          <w:sz w:val="24"/>
          <w:szCs w:val="24"/>
        </w:rPr>
        <w:t>Έχοντας υπόψη:</w:t>
      </w:r>
    </w:p>
    <w:p w:rsidR="006A5965" w:rsidRPr="007857F3" w:rsidRDefault="006A5965" w:rsidP="006A5965">
      <w:pPr>
        <w:tabs>
          <w:tab w:val="left" w:pos="0"/>
          <w:tab w:val="left" w:pos="567"/>
        </w:tabs>
        <w:spacing w:after="0" w:line="240" w:lineRule="auto"/>
        <w:ind w:firstLine="425"/>
        <w:rPr>
          <w:rFonts w:ascii="Times New Roman" w:eastAsia="Times New Roman" w:hAnsi="Times New Roman" w:cs="Times New Roman"/>
          <w:b/>
          <w:sz w:val="24"/>
          <w:szCs w:val="24"/>
        </w:rPr>
      </w:pP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t>Τις διατάξεις του άρθρου 21 του Ν. 2190/1994 «Σύσταση ανεξάρτητης αρχής για την επιλογή προσωπικού και ρύθμιση θεμάτων διοίκησης» (ΦΕΚ 28/τ.Α΄/3-3-1994), όπως έχουν τροποποιηθεί και ισχύουν, σε συνδυασμό με τις διατάξεις της παρ. 9 του άρθρου 25 του Ν.4440/2016 (ΦΕΚ 224/τ.Α΄/2-12-2016).</w:t>
      </w: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t>Τις διατάξεις του Ν. 3852/2010 «Νέα Αρχιτεκτονική της Αυτοδιοίκησης και της Αποκεντρωμένης Διοίκησης- Πρόγραμμα Καλλικράτης» (ΦΕΚ 87/τ.Α΄/7-6-2010), όπως έχουν τροποποιηθεί και ισχύουν.</w:t>
      </w: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t>Τις διατάξεις του άρθρου ένατου του Ν. 4057/2012 «Πειθαρχικό Δίκαιο Δημοσίων Πολιτικών Διοικητικών Υπαλλήλων και Υπαλλήλων Νομικών Προσώπων Δημοσίου Δικαίου» (ΦΕΚ 54/τ.Α΄/14-3-2012).</w:t>
      </w: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t>Τις διατάξεις του Ν. 4250/2014 «Διοικητικές Απλουστεύσεις-Καταργήσεις, Συγχωνεύσεις Νομικών Προσώπων και Υπηρεσιών του Δημοσίου Τομέα-Τροποποίηση Διατάξεων του Π.Δ. 318/1992 ΦΕΚ Α΄161 και λοιπές ρυθμίσεις» (ΦΕΚ 74/τ.Α΄/26-3-2014).</w:t>
      </w: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t>Τις διατάξεις του άρθρου 48 του Ν.4325/2015 «Εκδημοκρατισμός της Διοίκησης –Καταπολέμηση Γραφειοκρατίας και Ηλεκτρονική Διακυβέρνηση, Αποκατάσταση αδικιών και άλλες διατάξεις» (ΦΕΚ 47/τ. Α΄/11-5-2015)</w:t>
      </w:r>
      <w:r>
        <w:rPr>
          <w:rFonts w:ascii="Times New Roman" w:eastAsia="Times New Roman" w:hAnsi="Times New Roman" w:cs="Times New Roman"/>
          <w:sz w:val="24"/>
          <w:szCs w:val="24"/>
        </w:rPr>
        <w:t>, όπως ισχύει</w:t>
      </w:r>
      <w:r w:rsidRPr="007857F3">
        <w:rPr>
          <w:rFonts w:ascii="Times New Roman" w:eastAsia="Times New Roman" w:hAnsi="Times New Roman" w:cs="Times New Roman"/>
          <w:sz w:val="24"/>
          <w:szCs w:val="24"/>
        </w:rPr>
        <w:t xml:space="preserve">. </w:t>
      </w:r>
    </w:p>
    <w:p w:rsidR="006A5965" w:rsidRPr="007857F3" w:rsidRDefault="006A5965" w:rsidP="006A5965">
      <w:pPr>
        <w:numPr>
          <w:ilvl w:val="0"/>
          <w:numId w:val="4"/>
        </w:numPr>
        <w:spacing w:after="0" w:line="360" w:lineRule="auto"/>
        <w:jc w:val="both"/>
        <w:rPr>
          <w:rFonts w:ascii="Times New Roman" w:eastAsia="Times New Roman" w:hAnsi="Times New Roman" w:cs="Times New Roman"/>
          <w:sz w:val="24"/>
          <w:szCs w:val="24"/>
        </w:rPr>
      </w:pPr>
      <w:r w:rsidRPr="007857F3">
        <w:rPr>
          <w:rFonts w:ascii="Times New Roman" w:eastAsia="Times New Roman" w:hAnsi="Times New Roman" w:cs="Times New Roman"/>
          <w:sz w:val="24"/>
          <w:szCs w:val="24"/>
        </w:rPr>
        <w:lastRenderedPageBreak/>
        <w:t>Τις διατάξεις του άρθρου δεύτερου του ν. 4528/2018 «Κύρωση Σύμβασης για τη λειτουργία του Ελληνικού Ινστιτούτου Παστέρ και άλλες διατάξεις» (ΦΕΚ 50/τ.Α΄/16-3-2018).</w:t>
      </w:r>
    </w:p>
    <w:p w:rsidR="006A5965" w:rsidRPr="007857F3" w:rsidRDefault="006A5965" w:rsidP="006A5965">
      <w:pPr>
        <w:numPr>
          <w:ilvl w:val="0"/>
          <w:numId w:val="4"/>
        </w:numPr>
        <w:autoSpaceDE w:val="0"/>
        <w:autoSpaceDN w:val="0"/>
        <w:adjustRightInd w:val="0"/>
        <w:spacing w:after="0" w:line="360" w:lineRule="auto"/>
        <w:contextualSpacing/>
        <w:jc w:val="both"/>
        <w:rPr>
          <w:rFonts w:ascii="Times New Roman" w:eastAsia="Times New Roman" w:hAnsi="Times New Roman" w:cs="Times New Roman"/>
          <w:b/>
          <w:sz w:val="24"/>
          <w:szCs w:val="24"/>
        </w:rPr>
      </w:pPr>
      <w:r w:rsidRPr="007857F3">
        <w:rPr>
          <w:rFonts w:ascii="Times New Roman" w:eastAsia="Times New Roman" w:hAnsi="Times New Roman" w:cs="Times New Roman"/>
          <w:sz w:val="24"/>
          <w:szCs w:val="24"/>
          <w:lang w:eastAsia="ar-SA"/>
        </w:rPr>
        <w:t>Τις διατάξεις του Ν.4555/2018 «Μεταρρύθμιση του θεσμικού πλαισίου Τοπικής Αυτοδιοίκησης-Πρόγραμμα Κλεισθένης Ι» (ΦΕΚ 133/τ.Α΄/19-7-2018).</w:t>
      </w:r>
    </w:p>
    <w:p w:rsidR="006A5965" w:rsidRPr="007857F3" w:rsidRDefault="006A5965" w:rsidP="006A5965">
      <w:pPr>
        <w:numPr>
          <w:ilvl w:val="0"/>
          <w:numId w:val="4"/>
        </w:numPr>
        <w:spacing w:after="0" w:line="360" w:lineRule="auto"/>
        <w:jc w:val="both"/>
        <w:rPr>
          <w:rFonts w:ascii="Times New Roman" w:hAnsi="Times New Roman" w:cs="Times New Roman"/>
          <w:sz w:val="24"/>
          <w:szCs w:val="24"/>
        </w:rPr>
      </w:pPr>
      <w:r w:rsidRPr="007857F3">
        <w:rPr>
          <w:rFonts w:ascii="Times New Roman" w:hAnsi="Times New Roman" w:cs="Times New Roman"/>
          <w:sz w:val="24"/>
          <w:szCs w:val="24"/>
        </w:rPr>
        <w:t>Τις διατάξεις του άρθρου 64 του Ν. 4590/2019 «Ενδυνάμωση Ανώτατου Συμβουλίου Επιλογής Προσωπικού (Α.Σ.Ε.Π.), ενίσχυση και αναβάθμιση Δημόσιας Διοίκησης και άλλες διατάξεις» (ΦΕΚ17/τ.Α΄/07-02-2019).</w:t>
      </w:r>
    </w:p>
    <w:p w:rsidR="006A5965" w:rsidRDefault="006A5965" w:rsidP="006A5965">
      <w:pPr>
        <w:numPr>
          <w:ilvl w:val="0"/>
          <w:numId w:val="4"/>
        </w:numPr>
        <w:spacing w:after="0" w:line="360" w:lineRule="auto"/>
        <w:jc w:val="both"/>
        <w:rPr>
          <w:rFonts w:ascii="Times New Roman" w:eastAsia="Times New Roman" w:hAnsi="Times New Roman" w:cs="Times New Roman"/>
          <w:sz w:val="24"/>
          <w:szCs w:val="24"/>
          <w:lang w:eastAsia="ar-SA"/>
        </w:rPr>
      </w:pPr>
      <w:r w:rsidRPr="007857F3">
        <w:rPr>
          <w:rFonts w:ascii="Times New Roman" w:eastAsia="Times New Roman" w:hAnsi="Times New Roman" w:cs="Times New Roman"/>
          <w:sz w:val="24"/>
          <w:szCs w:val="24"/>
          <w:lang w:eastAsia="ar-SA"/>
        </w:rPr>
        <w:t>Την υπ’ αριθ. ΔΙΠΑΑΔ/Φ.ΕΠ.1/570/οικ.3824/2017 Υπουργική Απόφαση «Καθορισμός των δικαιολογητικών – εφαρμογή των διατάξεων του άρθρου 25 του Ν. 4440/2016…» (ΦΕΚ 272/τ. Β΄/6-2-2017).</w:t>
      </w:r>
    </w:p>
    <w:p w:rsidR="006A5965" w:rsidRDefault="006A5965" w:rsidP="006A5965">
      <w:pPr>
        <w:numPr>
          <w:ilvl w:val="0"/>
          <w:numId w:val="4"/>
        </w:numPr>
        <w:spacing w:before="60" w:after="0" w:line="360" w:lineRule="auto"/>
        <w:jc w:val="both"/>
        <w:rPr>
          <w:rFonts w:ascii="Times New Roman" w:eastAsia="Times New Roman" w:hAnsi="Times New Roman" w:cs="Times New Roman"/>
          <w:sz w:val="24"/>
          <w:szCs w:val="24"/>
        </w:rPr>
      </w:pPr>
      <w:r w:rsidRPr="00413D7C">
        <w:rPr>
          <w:rFonts w:ascii="Times New Roman" w:eastAsia="Times New Roman" w:hAnsi="Times New Roman" w:cs="Times New Roman"/>
          <w:sz w:val="24"/>
          <w:szCs w:val="24"/>
        </w:rPr>
        <w:t>Την υπ’</w:t>
      </w:r>
      <w:r>
        <w:rPr>
          <w:rFonts w:ascii="Times New Roman" w:eastAsia="Times New Roman" w:hAnsi="Times New Roman" w:cs="Times New Roman"/>
          <w:sz w:val="24"/>
          <w:szCs w:val="24"/>
        </w:rPr>
        <w:t xml:space="preserve"> </w:t>
      </w:r>
      <w:proofErr w:type="spellStart"/>
      <w:r w:rsidRPr="00413D7C">
        <w:rPr>
          <w:rFonts w:ascii="Times New Roman" w:eastAsia="Times New Roman" w:hAnsi="Times New Roman" w:cs="Times New Roman"/>
          <w:sz w:val="24"/>
          <w:szCs w:val="24"/>
        </w:rPr>
        <w:t>αριθμ</w:t>
      </w:r>
      <w:proofErr w:type="spellEnd"/>
      <w:r w:rsidRPr="00413D7C">
        <w:rPr>
          <w:rFonts w:ascii="Times New Roman" w:eastAsia="Times New Roman" w:hAnsi="Times New Roman" w:cs="Times New Roman"/>
          <w:sz w:val="24"/>
          <w:szCs w:val="24"/>
        </w:rPr>
        <w:t>.</w:t>
      </w:r>
      <w:r w:rsidRPr="006E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25</w:t>
      </w:r>
      <w:r w:rsidRPr="00413D7C">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C1066F">
        <w:rPr>
          <w:rFonts w:ascii="Times New Roman" w:eastAsia="Times New Roman" w:hAnsi="Times New Roman" w:cs="Times New Roman"/>
          <w:sz w:val="24"/>
          <w:szCs w:val="24"/>
        </w:rPr>
        <w:t>2</w:t>
      </w:r>
      <w:r w:rsidRPr="003C03C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7D0309">
        <w:rPr>
          <w:rFonts w:ascii="Times New Roman" w:eastAsia="Times New Roman" w:hAnsi="Times New Roman" w:cs="Times New Roman"/>
          <w:sz w:val="24"/>
          <w:szCs w:val="24"/>
        </w:rPr>
        <w:t>-</w:t>
      </w:r>
      <w:r w:rsidRPr="00413D7C">
        <w:rPr>
          <w:rFonts w:ascii="Times New Roman" w:eastAsia="Times New Roman" w:hAnsi="Times New Roman" w:cs="Times New Roman"/>
          <w:sz w:val="24"/>
          <w:szCs w:val="24"/>
        </w:rPr>
        <w:t>201</w:t>
      </w:r>
      <w:r>
        <w:rPr>
          <w:rFonts w:ascii="Times New Roman" w:eastAsia="Times New Roman" w:hAnsi="Times New Roman" w:cs="Times New Roman"/>
          <w:sz w:val="24"/>
          <w:szCs w:val="24"/>
        </w:rPr>
        <w:t>9</w:t>
      </w:r>
      <w:r w:rsidRPr="00413D7C">
        <w:rPr>
          <w:rFonts w:ascii="Times New Roman" w:eastAsia="Times New Roman" w:hAnsi="Times New Roman" w:cs="Times New Roman"/>
          <w:sz w:val="24"/>
          <w:szCs w:val="24"/>
        </w:rPr>
        <w:t xml:space="preserve"> απόφαση του Δημοτικού Συμβουλίου του Δήμου Θάσου με θέμα: «Περί προγρα</w:t>
      </w:r>
      <w:r>
        <w:rPr>
          <w:rFonts w:ascii="Times New Roman" w:eastAsia="Times New Roman" w:hAnsi="Times New Roman" w:cs="Times New Roman"/>
          <w:sz w:val="24"/>
          <w:szCs w:val="24"/>
        </w:rPr>
        <w:t>μματισμού πρ</w:t>
      </w:r>
      <w:r w:rsidR="00C1066F">
        <w:rPr>
          <w:rFonts w:ascii="Times New Roman" w:eastAsia="Times New Roman" w:hAnsi="Times New Roman" w:cs="Times New Roman"/>
          <w:sz w:val="24"/>
          <w:szCs w:val="24"/>
        </w:rPr>
        <w:t>οσλήψεων</w:t>
      </w:r>
      <w:r>
        <w:rPr>
          <w:rFonts w:ascii="Times New Roman" w:eastAsia="Times New Roman" w:hAnsi="Times New Roman" w:cs="Times New Roman"/>
          <w:sz w:val="24"/>
          <w:szCs w:val="24"/>
        </w:rPr>
        <w:t xml:space="preserve"> προσωπικού </w:t>
      </w:r>
      <w:r w:rsidRPr="00413D7C">
        <w:rPr>
          <w:rFonts w:ascii="Times New Roman" w:eastAsia="Times New Roman" w:hAnsi="Times New Roman" w:cs="Times New Roman"/>
          <w:sz w:val="24"/>
          <w:szCs w:val="24"/>
        </w:rPr>
        <w:t>έτους 201</w:t>
      </w:r>
      <w:r>
        <w:rPr>
          <w:rFonts w:ascii="Times New Roman" w:eastAsia="Times New Roman" w:hAnsi="Times New Roman" w:cs="Times New Roman"/>
          <w:sz w:val="24"/>
          <w:szCs w:val="24"/>
        </w:rPr>
        <w:t>9</w:t>
      </w:r>
      <w:r w:rsidRPr="00413D7C">
        <w:rPr>
          <w:rFonts w:ascii="Times New Roman" w:eastAsia="Times New Roman" w:hAnsi="Times New Roman" w:cs="Times New Roman"/>
          <w:sz w:val="24"/>
          <w:szCs w:val="24"/>
        </w:rPr>
        <w:t xml:space="preserve"> για αντιμετώπιση </w:t>
      </w:r>
      <w:proofErr w:type="spellStart"/>
      <w:r w:rsidRPr="00413D7C">
        <w:rPr>
          <w:rFonts w:ascii="Times New Roman" w:eastAsia="Times New Roman" w:hAnsi="Times New Roman" w:cs="Times New Roman"/>
          <w:sz w:val="24"/>
          <w:szCs w:val="24"/>
        </w:rPr>
        <w:t>εποχικών–περιοδικών</w:t>
      </w:r>
      <w:proofErr w:type="spellEnd"/>
      <w:r w:rsidRPr="00413D7C">
        <w:rPr>
          <w:rFonts w:ascii="Times New Roman" w:eastAsia="Times New Roman" w:hAnsi="Times New Roman" w:cs="Times New Roman"/>
          <w:sz w:val="24"/>
          <w:szCs w:val="24"/>
        </w:rPr>
        <w:t xml:space="preserve"> και πρόσκαιρων αναγκών ανταποδοτικού χαρακτήρα</w:t>
      </w:r>
      <w:r w:rsidR="00C1066F">
        <w:rPr>
          <w:rFonts w:ascii="Times New Roman" w:eastAsia="Times New Roman" w:hAnsi="Times New Roman" w:cs="Times New Roman"/>
          <w:sz w:val="24"/>
          <w:szCs w:val="24"/>
        </w:rPr>
        <w:t>»</w:t>
      </w:r>
      <w:r w:rsidRPr="00413D7C">
        <w:rPr>
          <w:rFonts w:ascii="Times New Roman" w:eastAsia="Times New Roman" w:hAnsi="Times New Roman" w:cs="Times New Roman"/>
          <w:sz w:val="24"/>
          <w:szCs w:val="24"/>
        </w:rPr>
        <w:t>.</w:t>
      </w:r>
    </w:p>
    <w:p w:rsidR="006A5965" w:rsidRDefault="006A5965" w:rsidP="006A5965">
      <w:pPr>
        <w:numPr>
          <w:ilvl w:val="0"/>
          <w:numId w:val="4"/>
        </w:numPr>
        <w:spacing w:before="6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Το</w:t>
      </w:r>
      <w:r w:rsidRPr="00413D7C">
        <w:rPr>
          <w:rFonts w:ascii="Times New Roman" w:eastAsia="Times New Roman" w:hAnsi="Times New Roman" w:cs="Times New Roman"/>
          <w:sz w:val="24"/>
          <w:szCs w:val="24"/>
        </w:rPr>
        <w:t xml:space="preserve"> υπ’</w:t>
      </w:r>
      <w:r>
        <w:rPr>
          <w:rFonts w:ascii="Times New Roman" w:eastAsia="Times New Roman" w:hAnsi="Times New Roman" w:cs="Times New Roman"/>
          <w:sz w:val="24"/>
          <w:szCs w:val="24"/>
        </w:rPr>
        <w:t xml:space="preserve"> </w:t>
      </w:r>
      <w:proofErr w:type="spellStart"/>
      <w:r w:rsidRPr="00413D7C">
        <w:rPr>
          <w:rFonts w:ascii="Times New Roman" w:eastAsia="Times New Roman" w:hAnsi="Times New Roman" w:cs="Times New Roman"/>
          <w:sz w:val="24"/>
          <w:szCs w:val="24"/>
        </w:rPr>
        <w:t>αριθμ</w:t>
      </w:r>
      <w:proofErr w:type="spellEnd"/>
      <w:r w:rsidRPr="00413D7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410B1">
        <w:rPr>
          <w:rFonts w:ascii="Times New Roman" w:eastAsia="Times New Roman" w:hAnsi="Times New Roman" w:cs="Times New Roman"/>
          <w:sz w:val="24"/>
          <w:szCs w:val="24"/>
        </w:rPr>
        <w:t>3832/21-3-2019</w:t>
      </w:r>
      <w:r>
        <w:rPr>
          <w:rFonts w:ascii="Times New Roman" w:eastAsia="Times New Roman" w:hAnsi="Times New Roman" w:cs="Times New Roman"/>
          <w:sz w:val="24"/>
          <w:szCs w:val="24"/>
        </w:rPr>
        <w:t xml:space="preserve"> έγγραφο της Αποκεντρωμένης Διοίκησης Μακεδονίας </w:t>
      </w:r>
      <w:r w:rsidR="00C1066F">
        <w:rPr>
          <w:rFonts w:ascii="Times New Roman" w:eastAsia="Times New Roman" w:hAnsi="Times New Roman" w:cs="Times New Roman"/>
          <w:sz w:val="24"/>
          <w:szCs w:val="24"/>
        </w:rPr>
        <w:t>-</w:t>
      </w:r>
      <w:r>
        <w:rPr>
          <w:rFonts w:ascii="Times New Roman" w:eastAsia="Times New Roman" w:hAnsi="Times New Roman" w:cs="Times New Roman"/>
          <w:sz w:val="24"/>
          <w:szCs w:val="24"/>
        </w:rPr>
        <w:t>Θράκης με θέμα:</w:t>
      </w:r>
      <w:r w:rsidRPr="006E3A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F410B1" w:rsidRPr="000A4115">
        <w:rPr>
          <w:rFonts w:ascii="Times New Roman" w:eastAsia="Arial" w:hAnsi="Times New Roman" w:cs="Times New Roman"/>
          <w:iCs/>
          <w:kern w:val="1"/>
          <w:sz w:val="24"/>
          <w:szCs w:val="24"/>
          <w:lang w:eastAsia="ar-SA"/>
        </w:rPr>
        <w:t>Εισηγητική έκθεση για πρόσληψη προσωπικού ιδιωτικού δικαίου ορισμένου χρόνου</w:t>
      </w:r>
      <w:r w:rsidR="00F410B1">
        <w:rPr>
          <w:rFonts w:ascii="Times New Roman" w:eastAsia="Arial" w:hAnsi="Times New Roman" w:cs="Times New Roman"/>
          <w:iCs/>
          <w:kern w:val="1"/>
          <w:sz w:val="24"/>
          <w:szCs w:val="24"/>
          <w:lang w:eastAsia="ar-SA"/>
        </w:rPr>
        <w:t xml:space="preserve"> για το έτος 2019</w:t>
      </w:r>
      <w:r w:rsidR="00F410B1" w:rsidRPr="000A4115">
        <w:rPr>
          <w:rFonts w:ascii="Times New Roman" w:eastAsia="Arial" w:hAnsi="Times New Roman" w:cs="Times New Roman"/>
          <w:iCs/>
          <w:kern w:val="1"/>
          <w:sz w:val="24"/>
          <w:szCs w:val="24"/>
          <w:lang w:eastAsia="ar-SA"/>
        </w:rPr>
        <w:t xml:space="preserve"> στο</w:t>
      </w:r>
      <w:r w:rsidR="00F410B1">
        <w:rPr>
          <w:rFonts w:ascii="Times New Roman" w:eastAsia="Arial" w:hAnsi="Times New Roman" w:cs="Times New Roman"/>
          <w:iCs/>
          <w:kern w:val="1"/>
          <w:sz w:val="24"/>
          <w:szCs w:val="24"/>
          <w:lang w:eastAsia="ar-SA"/>
        </w:rPr>
        <w:t>ν</w:t>
      </w:r>
      <w:r w:rsidR="00F410B1" w:rsidRPr="000A4115">
        <w:rPr>
          <w:rFonts w:ascii="Times New Roman" w:eastAsia="Arial" w:hAnsi="Times New Roman" w:cs="Times New Roman"/>
          <w:iCs/>
          <w:kern w:val="1"/>
          <w:sz w:val="24"/>
          <w:szCs w:val="24"/>
          <w:lang w:eastAsia="ar-SA"/>
        </w:rPr>
        <w:t xml:space="preserve"> Δήμο </w:t>
      </w:r>
      <w:r w:rsidR="00F410B1">
        <w:rPr>
          <w:rFonts w:ascii="Times New Roman" w:eastAsia="Arial" w:hAnsi="Times New Roman" w:cs="Times New Roman"/>
          <w:iCs/>
          <w:kern w:val="1"/>
          <w:sz w:val="24"/>
          <w:szCs w:val="24"/>
          <w:lang w:eastAsia="ar-SA"/>
        </w:rPr>
        <w:t>Θάσου,</w:t>
      </w:r>
      <w:r w:rsidR="00F410B1" w:rsidRPr="000A4115">
        <w:rPr>
          <w:rFonts w:ascii="Times New Roman" w:eastAsia="Arial" w:hAnsi="Times New Roman" w:cs="Times New Roman"/>
          <w:iCs/>
          <w:kern w:val="1"/>
          <w:sz w:val="24"/>
          <w:szCs w:val="24"/>
          <w:lang w:eastAsia="ar-SA"/>
        </w:rPr>
        <w:t xml:space="preserve"> ανταποδοτικού χαρακτήρα</w:t>
      </w:r>
      <w:r>
        <w:rPr>
          <w:rFonts w:ascii="Times New Roman" w:eastAsia="Times New Roman" w:hAnsi="Times New Roman" w:cs="Times New Roman"/>
          <w:sz w:val="24"/>
          <w:szCs w:val="24"/>
        </w:rPr>
        <w:t>»</w:t>
      </w:r>
      <w:r w:rsidRPr="00413D7C">
        <w:rPr>
          <w:rFonts w:ascii="Times New Roman" w:eastAsia="Times New Roman" w:hAnsi="Times New Roman" w:cs="Times New Roman"/>
          <w:sz w:val="24"/>
          <w:szCs w:val="24"/>
        </w:rPr>
        <w:t xml:space="preserve">. </w:t>
      </w:r>
    </w:p>
    <w:p w:rsidR="006A5965" w:rsidRDefault="006A5965" w:rsidP="006A5965">
      <w:pPr>
        <w:numPr>
          <w:ilvl w:val="0"/>
          <w:numId w:val="4"/>
        </w:numPr>
        <w:suppressAutoHyphens/>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Την </w:t>
      </w:r>
      <w:proofErr w:type="spellStart"/>
      <w:r>
        <w:rPr>
          <w:rFonts w:ascii="Times New Roman" w:eastAsia="Times New Roman" w:hAnsi="Times New Roman" w:cs="Times New Roman"/>
          <w:bCs/>
          <w:sz w:val="24"/>
          <w:szCs w:val="24"/>
        </w:rPr>
        <w:t>υπ΄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αριθμ</w:t>
      </w:r>
      <w:proofErr w:type="spellEnd"/>
      <w:r>
        <w:rPr>
          <w:rFonts w:ascii="Times New Roman" w:eastAsia="Times New Roman" w:hAnsi="Times New Roman" w:cs="Times New Roman"/>
          <w:bCs/>
          <w:sz w:val="24"/>
          <w:szCs w:val="24"/>
        </w:rPr>
        <w:t xml:space="preserve">. </w:t>
      </w:r>
      <w:r w:rsidR="00C1066F">
        <w:rPr>
          <w:rFonts w:ascii="Times New Roman" w:eastAsia="Times New Roman" w:hAnsi="Times New Roman" w:cs="Times New Roman"/>
          <w:bCs/>
          <w:sz w:val="24"/>
          <w:szCs w:val="24"/>
        </w:rPr>
        <w:t>πρωτ.</w:t>
      </w:r>
      <w:r>
        <w:rPr>
          <w:rFonts w:ascii="Times New Roman" w:eastAsia="Times New Roman" w:hAnsi="Times New Roman" w:cs="Times New Roman"/>
          <w:bCs/>
          <w:sz w:val="24"/>
          <w:szCs w:val="24"/>
        </w:rPr>
        <w:t>24939/04-04-2019 (ΑΔΑ</w:t>
      </w:r>
      <w:r w:rsidRPr="003823B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Ψ4ΠΒ465ΧΘ7-ΤΕΧ) απόφαση του Υπουργού Εσωτερικών, με την οποία εγκρίθηκε για το Δήμο Θάσου η απασχόληση εξήντα  (60) ατόμων, με σχέση εργασίας ιδιωτικού δικαίου ορισμένου χρόνου, σε υπηρεσίες ανταποδοτικού χαρακτήρα, σύμφωνα με το αριθ.26288/09-04-2019 έγγραφο του Υπουργείου Εσωτερικών με θέμα: «Έγκριση πρόσληψης προσωπικού με σχέση εργασίας ιδιωτικού δικαίου ορισμένου χρόνου ανταποδοτικού χαρακτήρα».  </w:t>
      </w:r>
    </w:p>
    <w:p w:rsidR="006A5965" w:rsidRPr="0081382C" w:rsidRDefault="006A5965" w:rsidP="006A5965">
      <w:pPr>
        <w:pStyle w:val="a3"/>
        <w:numPr>
          <w:ilvl w:val="0"/>
          <w:numId w:val="4"/>
        </w:numPr>
        <w:spacing w:before="60" w:after="0" w:line="360" w:lineRule="auto"/>
        <w:ind w:right="139"/>
        <w:jc w:val="both"/>
        <w:rPr>
          <w:rFonts w:ascii="Times New Roman" w:eastAsia="Times New Roman" w:hAnsi="Times New Roman" w:cs="Times New Roman"/>
          <w:sz w:val="24"/>
          <w:szCs w:val="24"/>
        </w:rPr>
      </w:pPr>
      <w:r w:rsidRPr="0081382C">
        <w:rPr>
          <w:rFonts w:ascii="Times New Roman" w:hAnsi="Times New Roman" w:cs="Times New Roman"/>
          <w:bCs/>
          <w:sz w:val="24"/>
          <w:szCs w:val="24"/>
        </w:rPr>
        <w:t>Την υπ’αριθμ.</w:t>
      </w:r>
      <w:r>
        <w:rPr>
          <w:rFonts w:ascii="Times New Roman" w:hAnsi="Times New Roman" w:cs="Times New Roman"/>
          <w:bCs/>
          <w:sz w:val="24"/>
          <w:szCs w:val="24"/>
        </w:rPr>
        <w:t>2128</w:t>
      </w:r>
      <w:r w:rsidRPr="0081382C">
        <w:rPr>
          <w:rFonts w:ascii="Times New Roman" w:hAnsi="Times New Roman" w:cs="Times New Roman"/>
          <w:bCs/>
          <w:sz w:val="24"/>
          <w:szCs w:val="24"/>
        </w:rPr>
        <w:t>/</w:t>
      </w:r>
      <w:r>
        <w:rPr>
          <w:rFonts w:ascii="Times New Roman" w:hAnsi="Times New Roman" w:cs="Times New Roman"/>
          <w:bCs/>
          <w:sz w:val="24"/>
          <w:szCs w:val="24"/>
        </w:rPr>
        <w:t>28</w:t>
      </w:r>
      <w:r w:rsidRPr="0081382C">
        <w:rPr>
          <w:rFonts w:ascii="Times New Roman" w:hAnsi="Times New Roman" w:cs="Times New Roman"/>
          <w:bCs/>
          <w:sz w:val="24"/>
          <w:szCs w:val="24"/>
        </w:rPr>
        <w:t>-0</w:t>
      </w:r>
      <w:r>
        <w:rPr>
          <w:rFonts w:ascii="Times New Roman" w:hAnsi="Times New Roman" w:cs="Times New Roman"/>
          <w:bCs/>
          <w:sz w:val="24"/>
          <w:szCs w:val="24"/>
        </w:rPr>
        <w:t>2</w:t>
      </w:r>
      <w:r w:rsidRPr="0081382C">
        <w:rPr>
          <w:rFonts w:ascii="Times New Roman" w:hAnsi="Times New Roman" w:cs="Times New Roman"/>
          <w:bCs/>
          <w:sz w:val="24"/>
          <w:szCs w:val="24"/>
        </w:rPr>
        <w:t>-201</w:t>
      </w:r>
      <w:r>
        <w:rPr>
          <w:rFonts w:ascii="Times New Roman" w:hAnsi="Times New Roman" w:cs="Times New Roman"/>
          <w:bCs/>
          <w:sz w:val="24"/>
          <w:szCs w:val="24"/>
        </w:rPr>
        <w:t>7</w:t>
      </w:r>
      <w:r w:rsidRPr="0081382C">
        <w:rPr>
          <w:rFonts w:ascii="Times New Roman" w:hAnsi="Times New Roman" w:cs="Times New Roman"/>
          <w:bCs/>
          <w:sz w:val="24"/>
          <w:szCs w:val="24"/>
        </w:rPr>
        <w:t xml:space="preserve"> Απόφαση Δημάρχου </w:t>
      </w:r>
      <w:r w:rsidR="00C1066F">
        <w:rPr>
          <w:rFonts w:ascii="Times New Roman" w:hAnsi="Times New Roman" w:cs="Times New Roman"/>
          <w:bCs/>
          <w:sz w:val="24"/>
          <w:szCs w:val="24"/>
        </w:rPr>
        <w:t xml:space="preserve">Δήμου Θάσου </w:t>
      </w:r>
      <w:r w:rsidRPr="0081382C">
        <w:rPr>
          <w:rFonts w:ascii="Times New Roman" w:hAnsi="Times New Roman" w:cs="Times New Roman"/>
          <w:bCs/>
          <w:sz w:val="24"/>
          <w:szCs w:val="24"/>
        </w:rPr>
        <w:t>περί μεταβίβαση</w:t>
      </w:r>
      <w:r>
        <w:rPr>
          <w:rFonts w:ascii="Times New Roman" w:hAnsi="Times New Roman" w:cs="Times New Roman"/>
          <w:bCs/>
          <w:sz w:val="24"/>
          <w:szCs w:val="24"/>
        </w:rPr>
        <w:t>ς</w:t>
      </w:r>
      <w:r w:rsidRPr="0081382C">
        <w:rPr>
          <w:rFonts w:ascii="Times New Roman" w:hAnsi="Times New Roman" w:cs="Times New Roman"/>
          <w:bCs/>
          <w:sz w:val="24"/>
          <w:szCs w:val="24"/>
        </w:rPr>
        <w:t xml:space="preserve"> αρμοδιοτήτων στους αντιδημάρχους.</w:t>
      </w:r>
    </w:p>
    <w:p w:rsidR="006A5965" w:rsidRDefault="006A5965" w:rsidP="006A5965">
      <w:pPr>
        <w:numPr>
          <w:ilvl w:val="0"/>
          <w:numId w:val="4"/>
        </w:numPr>
        <w:spacing w:before="6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Τον Οργαν</w:t>
      </w:r>
      <w:r w:rsidR="00C1066F">
        <w:rPr>
          <w:rFonts w:ascii="Times New Roman" w:eastAsia="Times New Roman" w:hAnsi="Times New Roman" w:cs="Times New Roman"/>
          <w:sz w:val="24"/>
          <w:szCs w:val="24"/>
        </w:rPr>
        <w:t xml:space="preserve">ισμό Εσωτερικών Υπηρεσιών του Δήμου Θάσου </w:t>
      </w:r>
      <w:r>
        <w:rPr>
          <w:rFonts w:ascii="Times New Roman" w:eastAsia="Times New Roman" w:hAnsi="Times New Roman" w:cs="Times New Roman"/>
          <w:sz w:val="24"/>
          <w:szCs w:val="24"/>
        </w:rPr>
        <w:t xml:space="preserve">(ΦΕΚ 781/τ.Β΄/15-3-2012), </w:t>
      </w:r>
      <w:r w:rsidR="00C1066F">
        <w:rPr>
          <w:rFonts w:ascii="Times New Roman" w:eastAsia="Times New Roman" w:hAnsi="Times New Roman" w:cs="Times New Roman"/>
          <w:sz w:val="24"/>
          <w:szCs w:val="24"/>
        </w:rPr>
        <w:t>όπως ισχύει</w:t>
      </w:r>
      <w:r w:rsidRPr="00F8765C">
        <w:rPr>
          <w:rFonts w:ascii="Times New Roman" w:eastAsia="Times New Roman" w:hAnsi="Times New Roman" w:cs="Times New Roman"/>
          <w:sz w:val="24"/>
          <w:szCs w:val="24"/>
        </w:rPr>
        <w:t>.</w:t>
      </w:r>
    </w:p>
    <w:p w:rsidR="006A5965" w:rsidRDefault="006A5965" w:rsidP="006A5965">
      <w:pPr>
        <w:pStyle w:val="a3"/>
        <w:numPr>
          <w:ilvl w:val="0"/>
          <w:numId w:val="4"/>
        </w:numPr>
        <w:spacing w:before="60" w:after="0" w:line="360" w:lineRule="auto"/>
        <w:ind w:right="139"/>
        <w:jc w:val="both"/>
        <w:rPr>
          <w:rFonts w:ascii="Times New Roman" w:eastAsia="Times New Roman" w:hAnsi="Times New Roman" w:cs="Times New Roman"/>
          <w:sz w:val="24"/>
          <w:szCs w:val="24"/>
        </w:rPr>
      </w:pPr>
      <w:r w:rsidRPr="0081382C">
        <w:rPr>
          <w:rFonts w:ascii="Times New Roman" w:eastAsia="Times New Roman" w:hAnsi="Times New Roman" w:cs="Times New Roman"/>
          <w:sz w:val="24"/>
          <w:szCs w:val="24"/>
        </w:rPr>
        <w:t>Την υπ’</w:t>
      </w:r>
      <w:r>
        <w:rPr>
          <w:rFonts w:ascii="Times New Roman" w:eastAsia="Times New Roman" w:hAnsi="Times New Roman" w:cs="Times New Roman"/>
          <w:sz w:val="24"/>
          <w:szCs w:val="24"/>
        </w:rPr>
        <w:t xml:space="preserve"> </w:t>
      </w:r>
      <w:proofErr w:type="spellStart"/>
      <w:r w:rsidRPr="0081382C">
        <w:rPr>
          <w:rFonts w:ascii="Times New Roman" w:eastAsia="Times New Roman" w:hAnsi="Times New Roman" w:cs="Times New Roman"/>
          <w:sz w:val="24"/>
          <w:szCs w:val="24"/>
        </w:rPr>
        <w:t>αριθμ</w:t>
      </w:r>
      <w:proofErr w:type="spellEnd"/>
      <w:r w:rsidRPr="008138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4189</w:t>
      </w:r>
      <w:r w:rsidRPr="0081382C">
        <w:rPr>
          <w:rFonts w:ascii="Times New Roman" w:eastAsia="Times New Roman" w:hAnsi="Times New Roman" w:cs="Times New Roman"/>
          <w:sz w:val="24"/>
          <w:szCs w:val="24"/>
        </w:rPr>
        <w:t>/</w:t>
      </w:r>
      <w:r>
        <w:rPr>
          <w:rFonts w:ascii="Times New Roman" w:eastAsia="Times New Roman" w:hAnsi="Times New Roman" w:cs="Times New Roman"/>
          <w:sz w:val="24"/>
          <w:szCs w:val="24"/>
        </w:rPr>
        <w:t>12</w:t>
      </w:r>
      <w:r w:rsidRPr="0081382C">
        <w:rPr>
          <w:rFonts w:ascii="Times New Roman" w:eastAsia="Times New Roman" w:hAnsi="Times New Roman" w:cs="Times New Roman"/>
          <w:sz w:val="24"/>
          <w:szCs w:val="24"/>
        </w:rPr>
        <w:t>-</w:t>
      </w:r>
      <w:r>
        <w:rPr>
          <w:rFonts w:ascii="Times New Roman" w:eastAsia="Times New Roman" w:hAnsi="Times New Roman" w:cs="Times New Roman"/>
          <w:sz w:val="24"/>
          <w:szCs w:val="24"/>
        </w:rPr>
        <w:t>04</w:t>
      </w:r>
      <w:r w:rsidRPr="0081382C">
        <w:rPr>
          <w:rFonts w:ascii="Times New Roman" w:eastAsia="Times New Roman" w:hAnsi="Times New Roman" w:cs="Times New Roman"/>
          <w:sz w:val="24"/>
          <w:szCs w:val="24"/>
        </w:rPr>
        <w:t>-201</w:t>
      </w:r>
      <w:r>
        <w:rPr>
          <w:rFonts w:ascii="Times New Roman" w:eastAsia="Times New Roman" w:hAnsi="Times New Roman" w:cs="Times New Roman"/>
          <w:sz w:val="24"/>
          <w:szCs w:val="24"/>
        </w:rPr>
        <w:t>9</w:t>
      </w:r>
      <w:r w:rsidR="00C1066F">
        <w:rPr>
          <w:rFonts w:ascii="Times New Roman" w:eastAsia="Times New Roman" w:hAnsi="Times New Roman" w:cs="Times New Roman"/>
          <w:sz w:val="24"/>
          <w:szCs w:val="24"/>
        </w:rPr>
        <w:t xml:space="preserve">  βεβαίωση του Προϊστάμε</w:t>
      </w:r>
      <w:r w:rsidRPr="0081382C">
        <w:rPr>
          <w:rFonts w:ascii="Times New Roman" w:eastAsia="Times New Roman" w:hAnsi="Times New Roman" w:cs="Times New Roman"/>
          <w:sz w:val="24"/>
          <w:szCs w:val="24"/>
        </w:rPr>
        <w:t>νου Οικονομικών Υπηρεσιών του Δήμου Θάσου περί ύπαρξης των σχετικών πιστώσεων.</w:t>
      </w:r>
    </w:p>
    <w:p w:rsidR="006A5965" w:rsidRPr="0081382C" w:rsidRDefault="006A5965" w:rsidP="006A5965">
      <w:pPr>
        <w:pStyle w:val="a3"/>
        <w:spacing w:before="60" w:after="0" w:line="360" w:lineRule="auto"/>
        <w:ind w:left="425" w:right="139"/>
        <w:jc w:val="both"/>
        <w:rPr>
          <w:rFonts w:ascii="Times New Roman" w:eastAsia="Times New Roman" w:hAnsi="Times New Roman" w:cs="Times New Roman"/>
          <w:sz w:val="24"/>
          <w:szCs w:val="24"/>
        </w:rPr>
      </w:pPr>
    </w:p>
    <w:p w:rsidR="006A5965" w:rsidRDefault="006A5965" w:rsidP="006A5965">
      <w:pPr>
        <w:spacing w:after="0" w:line="360" w:lineRule="auto"/>
        <w:ind w:left="425"/>
        <w:jc w:val="both"/>
        <w:rPr>
          <w:rFonts w:ascii="Times New Roman" w:eastAsia="Times New Roman" w:hAnsi="Times New Roman" w:cs="Times New Roman"/>
          <w:sz w:val="24"/>
          <w:szCs w:val="24"/>
          <w:lang w:eastAsia="ar-SA"/>
        </w:rPr>
      </w:pPr>
    </w:p>
    <w:p w:rsidR="00E93DBA" w:rsidRDefault="00E93DBA" w:rsidP="00E93DBA">
      <w:pPr>
        <w:tabs>
          <w:tab w:val="left" w:pos="0"/>
          <w:tab w:val="left" w:pos="567"/>
        </w:tabs>
        <w:spacing w:after="0" w:line="240" w:lineRule="auto"/>
        <w:ind w:firstLine="426"/>
        <w:jc w:val="center"/>
        <w:rPr>
          <w:rFonts w:ascii="Times New Roman" w:eastAsia="Times New Roman" w:hAnsi="Times New Roman" w:cs="Times New Roman"/>
          <w:bCs/>
        </w:rPr>
      </w:pPr>
    </w:p>
    <w:p w:rsidR="00E93DBA" w:rsidRPr="00914E71" w:rsidRDefault="00E93DBA" w:rsidP="00E93DBA">
      <w:pPr>
        <w:tabs>
          <w:tab w:val="num" w:pos="0"/>
        </w:tabs>
        <w:spacing w:before="60" w:after="0" w:line="360" w:lineRule="auto"/>
        <w:jc w:val="both"/>
        <w:rPr>
          <w:rFonts w:ascii="Times New Roman" w:eastAsia="Times New Roman" w:hAnsi="Times New Roman" w:cs="Times New Roman"/>
          <w:sz w:val="24"/>
          <w:szCs w:val="24"/>
        </w:rPr>
      </w:pPr>
    </w:p>
    <w:p w:rsidR="00E93DBA" w:rsidRPr="004135F5" w:rsidRDefault="00E93DBA" w:rsidP="00E93DBA">
      <w:pPr>
        <w:keepNext/>
        <w:tabs>
          <w:tab w:val="num" w:pos="0"/>
          <w:tab w:val="left" w:pos="567"/>
        </w:tabs>
        <w:spacing w:before="120" w:after="120" w:line="240" w:lineRule="auto"/>
        <w:jc w:val="both"/>
        <w:outlineLvl w:val="4"/>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4135F5">
        <w:rPr>
          <w:rFonts w:ascii="Times New Roman" w:eastAsia="Times New Roman" w:hAnsi="Times New Roman" w:cs="Times New Roman"/>
          <w:b/>
          <w:bCs/>
          <w:sz w:val="28"/>
          <w:szCs w:val="28"/>
        </w:rPr>
        <w:t>Ανακοινώνει</w:t>
      </w:r>
    </w:p>
    <w:p w:rsidR="00E93DBA" w:rsidRPr="004135F5" w:rsidRDefault="00E93DBA" w:rsidP="00E93DBA">
      <w:pPr>
        <w:tabs>
          <w:tab w:val="left" w:pos="0"/>
          <w:tab w:val="left" w:pos="567"/>
        </w:tabs>
        <w:spacing w:before="200" w:after="240"/>
        <w:jc w:val="both"/>
        <w:rPr>
          <w:rFonts w:ascii="Times New Roman" w:eastAsia="Times New Roman" w:hAnsi="Times New Roman" w:cs="Times New Roman"/>
          <w:b/>
          <w:bCs/>
          <w:sz w:val="28"/>
          <w:szCs w:val="28"/>
        </w:rPr>
      </w:pPr>
      <w:r w:rsidRPr="004135F5">
        <w:rPr>
          <w:rFonts w:ascii="Times New Roman" w:eastAsia="Times New Roman" w:hAnsi="Times New Roman" w:cs="Times New Roman"/>
          <w:b/>
          <w:bCs/>
          <w:sz w:val="28"/>
          <w:szCs w:val="28"/>
        </w:rPr>
        <w:t xml:space="preserve">Την πρόσληψη, με σύμβαση εργασίας ιδιωτικού δικαίου ορισμένου χρόνου, συνολικά </w:t>
      </w:r>
      <w:r w:rsidR="00C1066F">
        <w:rPr>
          <w:rFonts w:ascii="Times New Roman" w:eastAsia="Times New Roman" w:hAnsi="Times New Roman" w:cs="Times New Roman"/>
          <w:b/>
          <w:bCs/>
          <w:sz w:val="28"/>
          <w:szCs w:val="28"/>
        </w:rPr>
        <w:t>είκοσι</w:t>
      </w:r>
      <w:r w:rsidRPr="004135F5">
        <w:rPr>
          <w:rFonts w:ascii="Times New Roman" w:eastAsia="Times New Roman" w:hAnsi="Times New Roman" w:cs="Times New Roman"/>
          <w:b/>
          <w:bCs/>
          <w:sz w:val="28"/>
          <w:szCs w:val="28"/>
        </w:rPr>
        <w:t xml:space="preserve">  </w:t>
      </w:r>
      <w:r w:rsidRPr="004135F5">
        <w:rPr>
          <w:rFonts w:ascii="Times New Roman" w:eastAsia="Times New Roman" w:hAnsi="Times New Roman" w:cs="Times New Roman"/>
          <w:b/>
          <w:bCs/>
          <w:spacing w:val="20"/>
          <w:sz w:val="28"/>
          <w:szCs w:val="28"/>
        </w:rPr>
        <w:t>(</w:t>
      </w:r>
      <w:r w:rsidR="00212C08">
        <w:rPr>
          <w:rFonts w:ascii="Times New Roman" w:eastAsia="Times New Roman" w:hAnsi="Times New Roman" w:cs="Times New Roman"/>
          <w:b/>
          <w:bCs/>
          <w:spacing w:val="20"/>
          <w:sz w:val="28"/>
          <w:szCs w:val="28"/>
        </w:rPr>
        <w:t>20</w:t>
      </w:r>
      <w:r w:rsidRPr="004135F5">
        <w:rPr>
          <w:rFonts w:ascii="Times New Roman" w:eastAsia="Times New Roman" w:hAnsi="Times New Roman" w:cs="Times New Roman"/>
          <w:b/>
          <w:bCs/>
          <w:spacing w:val="20"/>
          <w:sz w:val="28"/>
          <w:szCs w:val="28"/>
        </w:rPr>
        <w:t>)</w:t>
      </w:r>
      <w:r w:rsidRPr="004135F5">
        <w:rPr>
          <w:rFonts w:ascii="Times New Roman" w:eastAsia="Times New Roman" w:hAnsi="Times New Roman" w:cs="Times New Roman"/>
          <w:b/>
          <w:bCs/>
          <w:sz w:val="28"/>
          <w:szCs w:val="28"/>
        </w:rPr>
        <w:t xml:space="preserve"> ατόμων για την κάλυψη εποχικών ή παροδικών αναγκών της υπηρεσίας καθαριότητας του Δήμου Θάσου, που εδρεύει στη Θάσο και συγκεκριμένα του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 </w:t>
      </w:r>
    </w:p>
    <w:p w:rsidR="00E93DBA" w:rsidRDefault="00E93DBA" w:rsidP="00E93DBA">
      <w:pPr>
        <w:tabs>
          <w:tab w:val="left" w:pos="0"/>
          <w:tab w:val="left" w:pos="567"/>
        </w:tabs>
        <w:spacing w:before="200" w:after="240"/>
        <w:jc w:val="both"/>
        <w:rPr>
          <w:rFonts w:ascii="Times New Roman" w:eastAsia="Times New Roman" w:hAnsi="Times New Roman" w:cs="Times New Roman"/>
          <w:b/>
          <w:bCs/>
          <w:sz w:val="24"/>
          <w:szCs w:val="24"/>
        </w:rPr>
      </w:pP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2192"/>
        <w:gridCol w:w="2127"/>
        <w:gridCol w:w="1844"/>
        <w:gridCol w:w="2269"/>
        <w:gridCol w:w="1361"/>
        <w:gridCol w:w="1112"/>
      </w:tblGrid>
      <w:tr w:rsidR="00E93DBA" w:rsidTr="006A5965">
        <w:trPr>
          <w:trHeight w:val="284"/>
          <w:tblHeader/>
          <w:jc w:val="center"/>
        </w:trPr>
        <w:tc>
          <w:tcPr>
            <w:tcW w:w="10905" w:type="dxa"/>
            <w:gridSpan w:val="6"/>
            <w:tcBorders>
              <w:top w:val="single" w:sz="4" w:space="0" w:color="auto"/>
              <w:left w:val="single" w:sz="4" w:space="0" w:color="auto"/>
              <w:bottom w:val="single" w:sz="4" w:space="0" w:color="auto"/>
              <w:right w:val="single" w:sz="4" w:space="0" w:color="auto"/>
            </w:tcBorders>
            <w:shd w:val="clear" w:color="auto" w:fill="E5FFFF"/>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ΠΙΝΑΚΑΣ Α: ΘΕΣΕΙΣ ΕΠΟΧΙΚΟΥ ΠΡΟΣΩΠΙΚΟΥ (ανά κωδικό θέσης)</w:t>
            </w:r>
          </w:p>
        </w:tc>
      </w:tr>
      <w:tr w:rsidR="00E93DBA" w:rsidTr="006A5965">
        <w:trPr>
          <w:trHeight w:val="561"/>
          <w:tblHeader/>
          <w:jc w:val="center"/>
        </w:trPr>
        <w:tc>
          <w:tcPr>
            <w:tcW w:w="2192"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Κωδικός</w:t>
            </w:r>
          </w:p>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θέσης</w:t>
            </w:r>
          </w:p>
        </w:tc>
        <w:tc>
          <w:tcPr>
            <w:tcW w:w="2127"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Υπηρεσία</w:t>
            </w:r>
          </w:p>
        </w:tc>
        <w:tc>
          <w:tcPr>
            <w:tcW w:w="1844"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Έδρα υπηρεσίας</w:t>
            </w:r>
          </w:p>
        </w:tc>
        <w:tc>
          <w:tcPr>
            <w:tcW w:w="2269"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Ειδικότητα</w:t>
            </w:r>
          </w:p>
        </w:tc>
        <w:tc>
          <w:tcPr>
            <w:tcW w:w="1361"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Διάρκεια σύμβασης</w:t>
            </w:r>
          </w:p>
        </w:tc>
        <w:tc>
          <w:tcPr>
            <w:tcW w:w="111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Αριθμός</w:t>
            </w:r>
          </w:p>
          <w:p w:rsidR="00E93DBA" w:rsidRDefault="00E93DBA" w:rsidP="006A5965">
            <w:pPr>
              <w:tabs>
                <w:tab w:val="left" w:pos="567"/>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ατόμων</w:t>
            </w:r>
          </w:p>
        </w:tc>
      </w:tr>
      <w:tr w:rsidR="00E93DBA" w:rsidTr="006A5965">
        <w:trPr>
          <w:trHeight w:val="284"/>
          <w:jc w:val="center"/>
        </w:trPr>
        <w:tc>
          <w:tcPr>
            <w:tcW w:w="2192" w:type="dxa"/>
            <w:tcBorders>
              <w:top w:val="single" w:sz="4" w:space="0" w:color="auto"/>
              <w:left w:val="single" w:sz="4" w:space="0" w:color="auto"/>
              <w:bottom w:val="single" w:sz="4" w:space="0" w:color="auto"/>
              <w:right w:val="single" w:sz="4" w:space="0" w:color="auto"/>
            </w:tcBorders>
            <w:vAlign w:val="center"/>
            <w:hideMark/>
          </w:tcPr>
          <w:p w:rsidR="00E93DBA" w:rsidRPr="00984E13" w:rsidRDefault="00E93DBA" w:rsidP="006A5965">
            <w:pPr>
              <w:tabs>
                <w:tab w:val="left" w:pos="567"/>
              </w:tabs>
              <w:spacing w:after="0" w:line="240" w:lineRule="auto"/>
              <w:jc w:val="center"/>
              <w:rPr>
                <w:rFonts w:ascii="Times New Roman" w:eastAsia="Times New Roman" w:hAnsi="Times New Roman" w:cs="Times New Roman"/>
                <w:b/>
                <w:sz w:val="28"/>
                <w:szCs w:val="28"/>
              </w:rPr>
            </w:pPr>
            <w:r w:rsidRPr="00984E13">
              <w:rPr>
                <w:rFonts w:ascii="Times New Roman" w:eastAsia="Times New Roman" w:hAnsi="Times New Roman" w:cs="Times New Roman"/>
                <w:b/>
                <w:sz w:val="28"/>
                <w:szCs w:val="28"/>
              </w:rPr>
              <w:t>101</w:t>
            </w:r>
          </w:p>
        </w:tc>
        <w:tc>
          <w:tcPr>
            <w:tcW w:w="2127"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Δήμος Θάσου</w:t>
            </w:r>
          </w:p>
        </w:tc>
        <w:tc>
          <w:tcPr>
            <w:tcW w:w="1844"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Θάσος</w:t>
            </w:r>
          </w:p>
        </w:tc>
        <w:tc>
          <w:tcPr>
            <w:tcW w:w="2269"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 xml:space="preserve">ΔΕ </w:t>
            </w:r>
            <w:r>
              <w:rPr>
                <w:rFonts w:ascii="Times New Roman" w:eastAsia="Times New Roman" w:hAnsi="Times New Roman" w:cs="Times New Roman"/>
                <w:b/>
                <w:sz w:val="24"/>
                <w:szCs w:val="24"/>
              </w:rPr>
              <w:t xml:space="preserve"> </w:t>
            </w:r>
            <w:r w:rsidRPr="003653DE">
              <w:rPr>
                <w:rFonts w:ascii="Times New Roman" w:eastAsia="Times New Roman" w:hAnsi="Times New Roman" w:cs="Times New Roman"/>
                <w:b/>
                <w:sz w:val="24"/>
                <w:szCs w:val="24"/>
              </w:rPr>
              <w:t>Οδηγών Απορριμματοφόρων</w:t>
            </w:r>
          </w:p>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(χωρίς κάρτα ψηφιακού ταχογράφου)</w:t>
            </w:r>
          </w:p>
        </w:tc>
        <w:tc>
          <w:tcPr>
            <w:tcW w:w="1361"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8 μήνες</w:t>
            </w:r>
          </w:p>
        </w:tc>
        <w:tc>
          <w:tcPr>
            <w:tcW w:w="111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93DBA" w:rsidRPr="003653DE" w:rsidRDefault="00212C08" w:rsidP="006A5965">
            <w:pPr>
              <w:tabs>
                <w:tab w:val="left" w:pos="567"/>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E93DBA" w:rsidTr="006A5965">
        <w:trPr>
          <w:trHeight w:val="284"/>
          <w:jc w:val="center"/>
        </w:trPr>
        <w:tc>
          <w:tcPr>
            <w:tcW w:w="2192" w:type="dxa"/>
            <w:tcBorders>
              <w:top w:val="single" w:sz="4" w:space="0" w:color="auto"/>
              <w:left w:val="single" w:sz="4" w:space="0" w:color="auto"/>
              <w:bottom w:val="single" w:sz="4" w:space="0" w:color="auto"/>
              <w:right w:val="single" w:sz="4" w:space="0" w:color="auto"/>
            </w:tcBorders>
            <w:vAlign w:val="center"/>
            <w:hideMark/>
          </w:tcPr>
          <w:p w:rsidR="00E93DBA" w:rsidRPr="00984E13" w:rsidRDefault="00E93DBA" w:rsidP="006A5965">
            <w:pPr>
              <w:tabs>
                <w:tab w:val="left" w:pos="567"/>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102</w:t>
            </w:r>
          </w:p>
        </w:tc>
        <w:tc>
          <w:tcPr>
            <w:tcW w:w="2127"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Δήμος Θάσου</w:t>
            </w:r>
          </w:p>
        </w:tc>
        <w:tc>
          <w:tcPr>
            <w:tcW w:w="1844"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Θάσος</w:t>
            </w:r>
          </w:p>
        </w:tc>
        <w:tc>
          <w:tcPr>
            <w:tcW w:w="2269"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ΥΕ Εργατών-τριών Καθαριότητας (Συνοδοί Απορριμματοφόρων)</w:t>
            </w:r>
          </w:p>
        </w:tc>
        <w:tc>
          <w:tcPr>
            <w:tcW w:w="1361" w:type="dxa"/>
            <w:tcBorders>
              <w:top w:val="single" w:sz="4" w:space="0" w:color="auto"/>
              <w:left w:val="single" w:sz="4" w:space="0" w:color="auto"/>
              <w:bottom w:val="single" w:sz="4" w:space="0" w:color="auto"/>
              <w:right w:val="single" w:sz="4" w:space="0" w:color="auto"/>
            </w:tcBorders>
            <w:vAlign w:val="center"/>
            <w:hideMark/>
          </w:tcPr>
          <w:p w:rsidR="00E93DBA" w:rsidRPr="003653DE" w:rsidRDefault="00E93DBA" w:rsidP="006A5965">
            <w:pPr>
              <w:tabs>
                <w:tab w:val="left" w:pos="567"/>
              </w:tabs>
              <w:spacing w:after="0" w:line="240" w:lineRule="auto"/>
              <w:jc w:val="center"/>
              <w:rPr>
                <w:rFonts w:ascii="Times New Roman" w:eastAsia="Times New Roman" w:hAnsi="Times New Roman" w:cs="Times New Roman"/>
                <w:b/>
                <w:sz w:val="24"/>
                <w:szCs w:val="24"/>
              </w:rPr>
            </w:pPr>
            <w:r w:rsidRPr="003653DE">
              <w:rPr>
                <w:rFonts w:ascii="Times New Roman" w:eastAsia="Times New Roman" w:hAnsi="Times New Roman" w:cs="Times New Roman"/>
                <w:b/>
                <w:sz w:val="24"/>
                <w:szCs w:val="24"/>
              </w:rPr>
              <w:t>8 μήνες</w:t>
            </w:r>
          </w:p>
        </w:tc>
        <w:tc>
          <w:tcPr>
            <w:tcW w:w="111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E93DBA" w:rsidRDefault="00212C08" w:rsidP="006A5965">
            <w:pPr>
              <w:tabs>
                <w:tab w:val="left" w:pos="567"/>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r>
    </w:tbl>
    <w:p w:rsidR="00E93DBA" w:rsidRDefault="00E93DBA" w:rsidP="00E93DBA">
      <w:pPr>
        <w:tabs>
          <w:tab w:val="left" w:pos="0"/>
          <w:tab w:val="left" w:pos="567"/>
        </w:tabs>
        <w:spacing w:after="0" w:line="240" w:lineRule="auto"/>
        <w:rPr>
          <w:rFonts w:ascii="Times New Roman" w:eastAsia="Times New Roman" w:hAnsi="Times New Roman" w:cs="Times New Roman"/>
          <w:b/>
          <w:bCs/>
          <w:lang w:val="en-US"/>
        </w:rPr>
      </w:pPr>
    </w:p>
    <w:p w:rsidR="00E93DBA" w:rsidRPr="00EA6F03" w:rsidRDefault="00E93DBA" w:rsidP="00E93DBA">
      <w:pPr>
        <w:tabs>
          <w:tab w:val="left" w:pos="0"/>
          <w:tab w:val="left" w:pos="567"/>
        </w:tabs>
        <w:spacing w:after="0" w:line="240" w:lineRule="auto"/>
        <w:rPr>
          <w:rFonts w:ascii="Times New Roman" w:eastAsia="Times New Roman" w:hAnsi="Times New Roman" w:cs="Times New Roman"/>
          <w:b/>
          <w:bCs/>
          <w:lang w:val="en-US"/>
        </w:rPr>
      </w:pPr>
    </w:p>
    <w:tbl>
      <w:tblPr>
        <w:tblW w:w="11400" w:type="dxa"/>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2703"/>
        <w:gridCol w:w="8697"/>
      </w:tblGrid>
      <w:tr w:rsidR="00E93DBA" w:rsidTr="006A5965">
        <w:trPr>
          <w:trHeight w:val="284"/>
          <w:tblHeader/>
          <w:jc w:val="center"/>
        </w:trPr>
        <w:tc>
          <w:tcPr>
            <w:tcW w:w="11400" w:type="dxa"/>
            <w:gridSpan w:val="2"/>
            <w:tcBorders>
              <w:top w:val="single" w:sz="4" w:space="0" w:color="auto"/>
              <w:left w:val="single" w:sz="4" w:space="0" w:color="auto"/>
              <w:bottom w:val="single" w:sz="4" w:space="0" w:color="auto"/>
              <w:right w:val="single" w:sz="4" w:space="0" w:color="auto"/>
            </w:tcBorders>
            <w:shd w:val="clear" w:color="auto" w:fill="E5FFFF"/>
            <w:vAlign w:val="center"/>
            <w:hideMark/>
          </w:tcPr>
          <w:p w:rsidR="00E93DBA" w:rsidRDefault="00E93DBA" w:rsidP="006A5965">
            <w:pPr>
              <w:tabs>
                <w:tab w:val="left" w:pos="567"/>
              </w:tabs>
              <w:spacing w:after="0" w:line="240" w:lineRule="auto"/>
              <w:jc w:val="center"/>
              <w:rPr>
                <w:rFonts w:ascii="Times New Roman" w:eastAsia="Times New Roman" w:hAnsi="Times New Roman" w:cs="Times New Roman"/>
                <w:bCs/>
                <w:sz w:val="28"/>
              </w:rPr>
            </w:pPr>
            <w:r>
              <w:rPr>
                <w:rFonts w:ascii="Times New Roman" w:eastAsia="Times New Roman" w:hAnsi="Times New Roman" w:cs="Times New Roman"/>
                <w:bCs/>
              </w:rPr>
              <w:t>ΠΙΝΑΚΑΣ Β: ΑΠΑΙΤΟΥΜΕΝΑ ΠΡΟΣΟΝΤΑ (ανά κωδικό θέσης)</w:t>
            </w:r>
          </w:p>
        </w:tc>
      </w:tr>
      <w:tr w:rsidR="00E93DBA" w:rsidTr="006A5965">
        <w:trPr>
          <w:trHeight w:val="561"/>
          <w:tblHeader/>
          <w:jc w:val="center"/>
        </w:trPr>
        <w:tc>
          <w:tcPr>
            <w:tcW w:w="2703"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240" w:lineRule="auto"/>
              <w:jc w:val="center"/>
              <w:rPr>
                <w:rFonts w:ascii="Times New Roman" w:eastAsia="Times New Roman" w:hAnsi="Times New Roman" w:cs="Times New Roman"/>
                <w:bCs/>
                <w:sz w:val="28"/>
              </w:rPr>
            </w:pPr>
            <w:r>
              <w:rPr>
                <w:rFonts w:ascii="Times New Roman" w:eastAsia="Times New Roman" w:hAnsi="Times New Roman" w:cs="Times New Roman"/>
                <w:bCs/>
              </w:rPr>
              <w:t>Κωδικός θέσης</w:t>
            </w:r>
          </w:p>
        </w:tc>
        <w:tc>
          <w:tcPr>
            <w:tcW w:w="8697" w:type="dxa"/>
            <w:tcBorders>
              <w:top w:val="single" w:sz="4" w:space="0" w:color="auto"/>
              <w:left w:val="single" w:sz="4" w:space="0" w:color="auto"/>
              <w:bottom w:val="single" w:sz="4" w:space="0" w:color="auto"/>
              <w:right w:val="single" w:sz="4" w:space="0" w:color="auto"/>
            </w:tcBorders>
            <w:vAlign w:val="center"/>
            <w:hideMark/>
          </w:tcPr>
          <w:p w:rsidR="00E93DBA" w:rsidRDefault="00E93DBA" w:rsidP="006A5965">
            <w:pPr>
              <w:tabs>
                <w:tab w:val="left" w:pos="567"/>
              </w:tabs>
              <w:spacing w:after="0" w:line="240" w:lineRule="auto"/>
              <w:jc w:val="center"/>
              <w:rPr>
                <w:rFonts w:ascii="Times New Roman" w:eastAsia="Times New Roman" w:hAnsi="Times New Roman" w:cs="Times New Roman"/>
                <w:bCs/>
                <w:sz w:val="28"/>
              </w:rPr>
            </w:pPr>
            <w:r>
              <w:rPr>
                <w:rFonts w:ascii="Times New Roman" w:eastAsia="Times New Roman" w:hAnsi="Times New Roman" w:cs="Times New Roman"/>
                <w:bCs/>
              </w:rPr>
              <w:t xml:space="preserve">Τίτλος σπουδών </w:t>
            </w:r>
          </w:p>
          <w:p w:rsidR="00E93DBA" w:rsidRDefault="00E93DBA" w:rsidP="006A5965">
            <w:pPr>
              <w:tabs>
                <w:tab w:val="left" w:pos="567"/>
              </w:tabs>
              <w:spacing w:after="0" w:line="240" w:lineRule="auto"/>
              <w:jc w:val="center"/>
              <w:rPr>
                <w:rFonts w:ascii="Times New Roman" w:eastAsia="Times New Roman" w:hAnsi="Times New Roman" w:cs="Times New Roman"/>
                <w:bCs/>
                <w:sz w:val="28"/>
              </w:rPr>
            </w:pPr>
            <w:r>
              <w:rPr>
                <w:rFonts w:ascii="Times New Roman" w:eastAsia="Times New Roman" w:hAnsi="Times New Roman" w:cs="Times New Roman"/>
                <w:bCs/>
              </w:rPr>
              <w:t xml:space="preserve">και </w:t>
            </w:r>
          </w:p>
          <w:p w:rsidR="00E93DBA" w:rsidRDefault="00E93DBA" w:rsidP="006A5965">
            <w:pPr>
              <w:tabs>
                <w:tab w:val="left" w:pos="567"/>
              </w:tabs>
              <w:spacing w:after="0" w:line="240" w:lineRule="auto"/>
              <w:jc w:val="center"/>
              <w:rPr>
                <w:rFonts w:ascii="Times New Roman" w:eastAsia="Times New Roman" w:hAnsi="Times New Roman" w:cs="Times New Roman"/>
                <w:bCs/>
                <w:sz w:val="28"/>
              </w:rPr>
            </w:pPr>
            <w:r>
              <w:rPr>
                <w:rFonts w:ascii="Times New Roman" w:eastAsia="Times New Roman" w:hAnsi="Times New Roman" w:cs="Times New Roman"/>
                <w:bCs/>
              </w:rPr>
              <w:t>λοιπά απαιτούμενα (τυπικά &amp; τυχόν πρόσθετα) προσόντα</w:t>
            </w:r>
          </w:p>
        </w:tc>
      </w:tr>
      <w:tr w:rsidR="00E93DBA" w:rsidTr="006A5965">
        <w:trPr>
          <w:trHeight w:val="28"/>
          <w:jc w:val="center"/>
        </w:trPr>
        <w:tc>
          <w:tcPr>
            <w:tcW w:w="2703" w:type="dxa"/>
            <w:tcBorders>
              <w:top w:val="single" w:sz="4" w:space="0" w:color="auto"/>
              <w:left w:val="single" w:sz="4" w:space="0" w:color="auto"/>
              <w:bottom w:val="single" w:sz="4" w:space="0" w:color="auto"/>
              <w:right w:val="single" w:sz="4" w:space="0" w:color="auto"/>
            </w:tcBorders>
            <w:vAlign w:val="center"/>
            <w:hideMark/>
          </w:tcPr>
          <w:p w:rsidR="00E93DBA" w:rsidRPr="00984E13" w:rsidRDefault="00E93DBA" w:rsidP="006A5965">
            <w:pPr>
              <w:tabs>
                <w:tab w:val="left" w:pos="567"/>
              </w:tabs>
              <w:spacing w:after="0" w:line="360" w:lineRule="auto"/>
              <w:jc w:val="center"/>
              <w:rPr>
                <w:rFonts w:ascii="Times New Roman" w:eastAsia="Times New Roman" w:hAnsi="Times New Roman" w:cs="Times New Roman"/>
                <w:b/>
                <w:bCs/>
                <w:sz w:val="28"/>
                <w:szCs w:val="28"/>
              </w:rPr>
            </w:pPr>
            <w:r w:rsidRPr="00984E13">
              <w:rPr>
                <w:rFonts w:ascii="Times New Roman" w:eastAsia="Times New Roman" w:hAnsi="Times New Roman" w:cs="Times New Roman"/>
                <w:b/>
                <w:bCs/>
                <w:sz w:val="28"/>
                <w:szCs w:val="28"/>
              </w:rPr>
              <w:t>101</w:t>
            </w:r>
          </w:p>
        </w:tc>
        <w:tc>
          <w:tcPr>
            <w:tcW w:w="8697" w:type="dxa"/>
            <w:tcBorders>
              <w:top w:val="single" w:sz="4" w:space="0" w:color="auto"/>
              <w:left w:val="single" w:sz="4" w:space="0" w:color="auto"/>
              <w:bottom w:val="single" w:sz="4" w:space="0" w:color="auto"/>
              <w:right w:val="single" w:sz="4" w:space="0" w:color="auto"/>
            </w:tcBorders>
          </w:tcPr>
          <w:p w:rsidR="006A5965" w:rsidRPr="00725474" w:rsidRDefault="006A5965" w:rsidP="006A5965">
            <w:pPr>
              <w:tabs>
                <w:tab w:val="left" w:pos="567"/>
              </w:tabs>
              <w:spacing w:after="0" w:line="360" w:lineRule="auto"/>
              <w:jc w:val="both"/>
              <w:rPr>
                <w:rFonts w:ascii="Times New Roman" w:eastAsia="Times New Roman" w:hAnsi="Times New Roman" w:cs="Times New Roman"/>
                <w:b/>
                <w:bCs/>
                <w:sz w:val="24"/>
                <w:szCs w:val="24"/>
                <w:u w:val="single"/>
              </w:rPr>
            </w:pPr>
            <w:r w:rsidRPr="00725474">
              <w:rPr>
                <w:rFonts w:ascii="Times New Roman" w:eastAsia="Times New Roman" w:hAnsi="Times New Roman" w:cs="Times New Roman"/>
                <w:b/>
                <w:bCs/>
                <w:sz w:val="24"/>
                <w:szCs w:val="24"/>
                <w:u w:val="single"/>
              </w:rPr>
              <w:t>ΚΥΡΙΑ ΠΡΟΣΟΝΤΑ:</w:t>
            </w:r>
          </w:p>
          <w:p w:rsidR="006A5965" w:rsidRPr="00725474" w:rsidRDefault="006A5965" w:rsidP="006A5965">
            <w:pPr>
              <w:tabs>
                <w:tab w:val="left" w:pos="420"/>
              </w:tabs>
              <w:spacing w:after="0" w:line="360" w:lineRule="auto"/>
              <w:jc w:val="both"/>
              <w:rPr>
                <w:rFonts w:ascii="Times New Roman" w:eastAsia="Times New Roman" w:hAnsi="Times New Roman" w:cs="Times New Roman"/>
                <w:bCs/>
                <w:sz w:val="24"/>
                <w:szCs w:val="24"/>
                <w:lang w:eastAsia="zh-CN"/>
              </w:rPr>
            </w:pPr>
            <w:r w:rsidRPr="00725474">
              <w:rPr>
                <w:rFonts w:ascii="Times New Roman" w:eastAsia="Times New Roman" w:hAnsi="Times New Roman" w:cs="Times New Roman"/>
                <w:b/>
                <w:bCs/>
                <w:sz w:val="24"/>
                <w:szCs w:val="24"/>
                <w:lang w:eastAsia="zh-CN"/>
              </w:rPr>
              <w:t>α)</w:t>
            </w:r>
            <w:r w:rsidRPr="00725474">
              <w:rPr>
                <w:rFonts w:ascii="Times New Roman" w:eastAsia="Times New Roman" w:hAnsi="Times New Roman" w:cs="Times New Roman"/>
                <w:bCs/>
                <w:sz w:val="24"/>
                <w:szCs w:val="24"/>
                <w:lang w:eastAsia="zh-CN"/>
              </w:rPr>
              <w:t xml:space="preserve"> Δίπλωμα Επαγγελματικής Κατάρτισης ΙΕΚ ειδικοτήτων Τεχνικού Αυτοκινήτων Οχημάτων ή  Εκπαιδευτή Υποψηφίων Οδηγών Αυτοκινήτων ή Εκπαιδευτή Υποψηφίων Οδηγών Αυτοκινήτων και Μοτοσικλετών ή πτυχίο Α' ή Β' κύκλου σπουδών ΤΕΕ ειδικότητας Μηχανών και Συστημάτων Αυτοκινήτου ή απολυτήριος τίτλος Ενιαίου Πολυκλαδικού Λυκείου τμήματος Μηχανικών Αυτοκινήτων ή απολυτήριος τίτλος </w:t>
            </w:r>
            <w:r w:rsidRPr="00725474">
              <w:rPr>
                <w:rFonts w:ascii="Times New Roman" w:eastAsia="Times New Roman" w:hAnsi="Times New Roman" w:cs="Times New Roman"/>
                <w:bCs/>
                <w:sz w:val="24"/>
                <w:szCs w:val="24"/>
                <w:lang w:eastAsia="zh-CN"/>
              </w:rPr>
              <w:lastRenderedPageBreak/>
              <w:t xml:space="preserve">Επαγγελματικού Λυκείου ειδικότητας Τεχνικού Οχημάτων  ή ειδικότητας Μηχανικής Αυτοκινήτων του Τομέα Μηχανολογίας ή ειδικότητας Μηχανικών και Ηλεκτρολογικών Συστημάτων Αυτοκινήτου του Τομέα Οχημάτων ή  Τεχνικής Επαγγελματικής Σχολής Δευτεροβάθμιας Εκπαίδευσης ειδικότητας Μηχανών Αυτοκινήτου ή Σχολής Μαθητείας του ΟΑΕΔ του ν. 1346/1983 ειδικότητας Μηχανοτεχνίτη Αυτοκινήτου  ή συναφούς ειδικότητας, δηλαδή: Πτυχίο ή δίπλωμα ή απολυτήριος τίτλος Ηλεκτρολογικών Συστημάτων Αυτοκινήτου ή Ηλεκτρομηχανικών Συστημάτων και Αυτοματισμού Αυτοκινήτου ή Τεχνίτης Ηλεκτρολόγος Αυτοκινήτων Οχημάτων  ή Ηλεκτρικού Συστήματος Αυτοκινήτου ή Ηλεκτροτεχνίτη Αυτοκινήτου ή Τεχνιτών Ηλεκτρολογικών Συστημάτων Αυτοκινήτων ή Τεχνιτών Μηχανών και Συστημάτων Αυτοκινήτου ή Ηλεκτρολόγου Αυτοκινήτων Οχημάτων ή Τεχνικού </w:t>
            </w:r>
            <w:proofErr w:type="spellStart"/>
            <w:r w:rsidRPr="00725474">
              <w:rPr>
                <w:rFonts w:ascii="Times New Roman" w:eastAsia="Times New Roman" w:hAnsi="Times New Roman" w:cs="Times New Roman"/>
                <w:bCs/>
                <w:sz w:val="24"/>
                <w:szCs w:val="24"/>
                <w:lang w:eastAsia="zh-CN"/>
              </w:rPr>
              <w:t>Μηχανοτρονικής</w:t>
            </w:r>
            <w:proofErr w:type="spellEnd"/>
            <w:r w:rsidRPr="00725474">
              <w:rPr>
                <w:rFonts w:ascii="Times New Roman" w:eastAsia="Times New Roman" w:hAnsi="Times New Roman" w:cs="Times New Roman"/>
                <w:bCs/>
                <w:sz w:val="24"/>
                <w:szCs w:val="24"/>
                <w:lang w:eastAsia="zh-CN"/>
              </w:rPr>
              <w:t xml:space="preserve"> ή αντίστοιχο πτυχίο ή δίπλωμα ή απολυτήριος τίτλος ΙΕΚ ή Επαγγελματικού Λυκείου ή Τεχνικού Επαγγελματικού Εκπαιδευτηρίου </w:t>
            </w:r>
            <w:proofErr w:type="spellStart"/>
            <w:r w:rsidRPr="00725474">
              <w:rPr>
                <w:rFonts w:ascii="Times New Roman" w:eastAsia="Times New Roman" w:hAnsi="Times New Roman" w:cs="Times New Roman"/>
                <w:bCs/>
                <w:sz w:val="24"/>
                <w:szCs w:val="24"/>
                <w:lang w:eastAsia="zh-CN"/>
              </w:rPr>
              <w:t>Α΄ή</w:t>
            </w:r>
            <w:proofErr w:type="spellEnd"/>
            <w:r w:rsidRPr="00725474">
              <w:rPr>
                <w:rFonts w:ascii="Times New Roman" w:eastAsia="Times New Roman" w:hAnsi="Times New Roman" w:cs="Times New Roman"/>
                <w:bCs/>
                <w:sz w:val="24"/>
                <w:szCs w:val="24"/>
                <w:lang w:eastAsia="zh-CN"/>
              </w:rPr>
              <w:t xml:space="preserve"> </w:t>
            </w:r>
            <w:proofErr w:type="spellStart"/>
            <w:r w:rsidRPr="00725474">
              <w:rPr>
                <w:rFonts w:ascii="Times New Roman" w:eastAsia="Times New Roman" w:hAnsi="Times New Roman" w:cs="Times New Roman"/>
                <w:bCs/>
                <w:sz w:val="24"/>
                <w:szCs w:val="24"/>
                <w:lang w:eastAsia="zh-CN"/>
              </w:rPr>
              <w:t>Β΄κύκλου</w:t>
            </w:r>
            <w:proofErr w:type="spellEnd"/>
            <w:r w:rsidRPr="00725474">
              <w:rPr>
                <w:rFonts w:ascii="Times New Roman" w:eastAsia="Times New Roman" w:hAnsi="Times New Roman" w:cs="Times New Roman"/>
                <w:bCs/>
                <w:sz w:val="24"/>
                <w:szCs w:val="24"/>
                <w:lang w:eastAsia="zh-CN"/>
              </w:rPr>
              <w:t xml:space="preserve">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 αντίστοιχης ειδικότητας.</w:t>
            </w:r>
          </w:p>
          <w:p w:rsidR="006A5965" w:rsidRPr="00725474" w:rsidRDefault="006A5965" w:rsidP="006A5965">
            <w:pPr>
              <w:tabs>
                <w:tab w:val="left" w:pos="297"/>
              </w:tabs>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β)</w:t>
            </w:r>
            <w:r w:rsidRPr="00725474">
              <w:rPr>
                <w:rFonts w:ascii="Times New Roman" w:eastAsia="Times New Roman" w:hAnsi="Times New Roman" w:cs="Times New Roman"/>
                <w:sz w:val="24"/>
                <w:szCs w:val="24"/>
              </w:rPr>
              <w:t xml:space="preserve"> Ισχύουσα επαγγελματική άδεια οδήγησης Γ΄ (</w:t>
            </w:r>
            <w:r w:rsidRPr="00725474">
              <w:rPr>
                <w:rFonts w:ascii="Times New Roman" w:eastAsia="Times New Roman" w:hAnsi="Times New Roman" w:cs="Times New Roman"/>
                <w:sz w:val="24"/>
                <w:szCs w:val="24"/>
                <w:lang w:val="en-US"/>
              </w:rPr>
              <w:t>C</w:t>
            </w:r>
            <w:r w:rsidRPr="00725474">
              <w:rPr>
                <w:rFonts w:ascii="Times New Roman" w:eastAsia="Times New Roman" w:hAnsi="Times New Roman" w:cs="Times New Roman"/>
                <w:sz w:val="24"/>
                <w:szCs w:val="24"/>
              </w:rPr>
              <w:t>) κατηγορίας.</w:t>
            </w:r>
          </w:p>
          <w:p w:rsidR="006A5965" w:rsidRPr="00725474" w:rsidRDefault="006A5965" w:rsidP="006A5965">
            <w:pPr>
              <w:tabs>
                <w:tab w:val="left" w:pos="297"/>
              </w:tabs>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γ)</w:t>
            </w:r>
            <w:r w:rsidRPr="00725474">
              <w:rPr>
                <w:rFonts w:ascii="Times New Roman" w:eastAsia="Times New Roman" w:hAnsi="Times New Roman" w:cs="Times New Roman"/>
                <w:sz w:val="24"/>
                <w:szCs w:val="24"/>
              </w:rPr>
              <w:t xml:space="preserve"> Πιστοποιητικό Επαγγελματικής Ικανότητας (ΠΕΙ).</w:t>
            </w:r>
          </w:p>
          <w:p w:rsidR="006A5965" w:rsidRPr="00725474" w:rsidRDefault="006A5965" w:rsidP="006A5965">
            <w:pPr>
              <w:spacing w:after="0" w:line="360" w:lineRule="auto"/>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b/>
                <w:sz w:val="24"/>
                <w:szCs w:val="24"/>
                <w:u w:val="single"/>
              </w:rPr>
            </w:pPr>
            <w:r w:rsidRPr="00725474">
              <w:rPr>
                <w:rFonts w:ascii="Times New Roman" w:eastAsia="Times New Roman" w:hAnsi="Times New Roman" w:cs="Times New Roman"/>
                <w:b/>
                <w:sz w:val="24"/>
                <w:szCs w:val="24"/>
                <w:u w:val="single"/>
              </w:rPr>
              <w:t>ΠΡΟΣΟΝΤΑ  Α΄ ΕΠΙΚΟΥΡΙΑΣ: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(Εφόσον οι θέσεις δεν καλυφθούν από υποψηφίους με τα ανωτέρω προσόντα)</w:t>
            </w:r>
          </w:p>
          <w:p w:rsidR="006A5965" w:rsidRPr="00725474" w:rsidRDefault="006A5965" w:rsidP="006A5965">
            <w:pPr>
              <w:spacing w:after="0" w:line="360" w:lineRule="auto"/>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α)</w:t>
            </w:r>
            <w:r w:rsidRPr="00725474">
              <w:rPr>
                <w:rFonts w:ascii="Times New Roman" w:eastAsia="Times New Roman" w:hAnsi="Times New Roman" w:cs="Times New Roman"/>
                <w:sz w:val="24"/>
                <w:szCs w:val="24"/>
              </w:rPr>
              <w:t xml:space="preserve"> Οποιοσδήποτε απολυτήριος τίτλος σχολικής μονάδας Δευτεροβάθμιας Εκπαίδευσης της ημεδαπής ή ισότιμος τίτλος σχολών της αλλοδαπής.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β)</w:t>
            </w:r>
            <w:r w:rsidRPr="00725474">
              <w:rPr>
                <w:rFonts w:ascii="Times New Roman" w:eastAsia="Times New Roman" w:hAnsi="Times New Roman" w:cs="Times New Roman"/>
                <w:sz w:val="24"/>
                <w:szCs w:val="24"/>
              </w:rPr>
              <w:t xml:space="preserve"> Ισχύουσα επαγγελματική άδεια οδήγησης Γ΄ (</w:t>
            </w:r>
            <w:r w:rsidRPr="00725474">
              <w:rPr>
                <w:rFonts w:ascii="Times New Roman" w:eastAsia="Times New Roman" w:hAnsi="Times New Roman" w:cs="Times New Roman"/>
                <w:sz w:val="24"/>
                <w:szCs w:val="24"/>
                <w:lang w:val="en-US"/>
              </w:rPr>
              <w:t>C</w:t>
            </w:r>
            <w:r w:rsidRPr="00725474">
              <w:rPr>
                <w:rFonts w:ascii="Times New Roman" w:eastAsia="Times New Roman" w:hAnsi="Times New Roman" w:cs="Times New Roman"/>
                <w:sz w:val="24"/>
                <w:szCs w:val="24"/>
              </w:rPr>
              <w:t>) κατηγορίας.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γ)</w:t>
            </w:r>
            <w:r w:rsidRPr="00725474">
              <w:rPr>
                <w:rFonts w:ascii="Times New Roman" w:eastAsia="Times New Roman" w:hAnsi="Times New Roman" w:cs="Times New Roman"/>
                <w:sz w:val="24"/>
                <w:szCs w:val="24"/>
              </w:rPr>
              <w:t xml:space="preserve"> Πιστοποιητικό Επαγγελματικής Ικανότητας (ΠΕΙ).</w:t>
            </w:r>
          </w:p>
          <w:p w:rsidR="006F38F9" w:rsidRDefault="006F38F9" w:rsidP="006A5965">
            <w:pPr>
              <w:spacing w:after="0" w:line="360" w:lineRule="auto"/>
              <w:jc w:val="both"/>
              <w:rPr>
                <w:rFonts w:ascii="Times New Roman" w:eastAsia="Times New Roman" w:hAnsi="Times New Roman" w:cs="Times New Roman"/>
                <w:b/>
                <w:sz w:val="24"/>
                <w:szCs w:val="24"/>
                <w:u w:val="single"/>
              </w:rPr>
            </w:pPr>
          </w:p>
          <w:p w:rsidR="006A5965" w:rsidRPr="00725474" w:rsidRDefault="006A5965" w:rsidP="006A5965">
            <w:pPr>
              <w:spacing w:after="0" w:line="360" w:lineRule="auto"/>
              <w:jc w:val="both"/>
              <w:rPr>
                <w:rFonts w:ascii="Times New Roman" w:eastAsia="Times New Roman" w:hAnsi="Times New Roman" w:cs="Times New Roman"/>
                <w:b/>
                <w:sz w:val="24"/>
                <w:szCs w:val="24"/>
                <w:u w:val="single"/>
              </w:rPr>
            </w:pPr>
            <w:r w:rsidRPr="00725474">
              <w:rPr>
                <w:rFonts w:ascii="Times New Roman" w:eastAsia="Times New Roman" w:hAnsi="Times New Roman" w:cs="Times New Roman"/>
                <w:b/>
                <w:sz w:val="24"/>
                <w:szCs w:val="24"/>
                <w:u w:val="single"/>
              </w:rPr>
              <w:t>ΠΡΟΣΟΝΤΑ  Β΄ ΕΠΙΚΟΥΡΙΑΣ: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(Εφόσον  οι θέσεις δεν καλυφθούν από υποψηφίους με τα ανωτέρω προσόντα)</w:t>
            </w:r>
          </w:p>
          <w:p w:rsidR="006A5965" w:rsidRPr="00725474" w:rsidRDefault="006A5965" w:rsidP="006A5965">
            <w:pPr>
              <w:spacing w:after="0" w:line="360" w:lineRule="auto"/>
              <w:ind w:firstLine="720"/>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 xml:space="preserve">α) </w:t>
            </w:r>
            <w:r w:rsidRPr="00725474">
              <w:rPr>
                <w:rFonts w:ascii="Times New Roman" w:eastAsia="Times New Roman" w:hAnsi="Times New Roman" w:cs="Times New Roman"/>
                <w:sz w:val="24"/>
                <w:szCs w:val="24"/>
              </w:rPr>
              <w:t xml:space="preserve">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725474">
              <w:rPr>
                <w:rFonts w:ascii="Times New Roman" w:eastAsia="Times New Roman" w:hAnsi="Times New Roman" w:cs="Times New Roman"/>
                <w:b/>
                <w:sz w:val="24"/>
                <w:szCs w:val="24"/>
              </w:rPr>
              <w:t>και αντίστοιχη εμπειρία τουλάχιστον τριών (3) ετών</w:t>
            </w:r>
            <w:r w:rsidRPr="00725474">
              <w:rPr>
                <w:rFonts w:ascii="Times New Roman" w:eastAsia="Times New Roman" w:hAnsi="Times New Roman" w:cs="Times New Roman"/>
                <w:sz w:val="24"/>
                <w:szCs w:val="24"/>
              </w:rPr>
              <w:t>, μετά την απόκτηση της επαγγελματικής άδειας οδήγησης αυτοκινήτου.</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 xml:space="preserve">β) </w:t>
            </w:r>
            <w:r w:rsidRPr="00725474">
              <w:rPr>
                <w:rFonts w:ascii="Times New Roman" w:eastAsia="Times New Roman" w:hAnsi="Times New Roman" w:cs="Times New Roman"/>
                <w:sz w:val="24"/>
                <w:szCs w:val="24"/>
              </w:rPr>
              <w:t>Ισχύουσα επαγγελματική άδεια οδήγησης Γ΄ (</w:t>
            </w:r>
            <w:r w:rsidRPr="00725474">
              <w:rPr>
                <w:rFonts w:ascii="Times New Roman" w:eastAsia="Times New Roman" w:hAnsi="Times New Roman" w:cs="Times New Roman"/>
                <w:sz w:val="24"/>
                <w:szCs w:val="24"/>
                <w:lang w:val="en-US"/>
              </w:rPr>
              <w:t>C</w:t>
            </w:r>
            <w:r w:rsidRPr="00725474">
              <w:rPr>
                <w:rFonts w:ascii="Times New Roman" w:eastAsia="Times New Roman" w:hAnsi="Times New Roman" w:cs="Times New Roman"/>
                <w:sz w:val="24"/>
                <w:szCs w:val="24"/>
              </w:rPr>
              <w:t>) κατηγορίας.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 xml:space="preserve">γ) </w:t>
            </w:r>
            <w:r w:rsidRPr="00725474">
              <w:rPr>
                <w:rFonts w:ascii="Times New Roman" w:eastAsia="Times New Roman" w:hAnsi="Times New Roman" w:cs="Times New Roman"/>
                <w:sz w:val="24"/>
                <w:szCs w:val="24"/>
              </w:rPr>
              <w:t>Πιστοποιητικό Επαγγελματικής Ικανότητας (ΠΕΙ).</w:t>
            </w:r>
          </w:p>
          <w:p w:rsidR="006A5965" w:rsidRPr="00725474" w:rsidRDefault="006A5965" w:rsidP="006A5965">
            <w:pPr>
              <w:spacing w:after="0" w:line="360" w:lineRule="auto"/>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b/>
                <w:sz w:val="24"/>
                <w:szCs w:val="24"/>
                <w:u w:val="single"/>
              </w:rPr>
            </w:pPr>
            <w:r w:rsidRPr="00725474">
              <w:rPr>
                <w:rFonts w:ascii="Times New Roman" w:eastAsia="Times New Roman" w:hAnsi="Times New Roman" w:cs="Times New Roman"/>
                <w:b/>
                <w:sz w:val="24"/>
                <w:szCs w:val="24"/>
                <w:u w:val="single"/>
              </w:rPr>
              <w:t>ΠΡΟΣΟΝΤΑ  Γ΄ ΕΠΙΚΟΥΡΙΑΣ: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(Εφόσον οι θέσεις δεν καλυφθούν από υποψηφίους με τα ανωτέρω προσόντα)</w:t>
            </w:r>
          </w:p>
          <w:p w:rsidR="006A5965" w:rsidRPr="00725474" w:rsidRDefault="006A5965" w:rsidP="006A5965">
            <w:pPr>
              <w:spacing w:after="0" w:line="360" w:lineRule="auto"/>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 xml:space="preserve">α) </w:t>
            </w:r>
            <w:r w:rsidRPr="00725474">
              <w:rPr>
                <w:rFonts w:ascii="Times New Roman" w:eastAsia="Times New Roman" w:hAnsi="Times New Roman" w:cs="Times New Roman"/>
                <w:sz w:val="24"/>
                <w:szCs w:val="24"/>
              </w:rPr>
              <w:t xml:space="preserve">Απολυτήριος τίτλος </w:t>
            </w:r>
            <w:r w:rsidRPr="00725474">
              <w:rPr>
                <w:rFonts w:ascii="Times New Roman" w:eastAsia="Times New Roman" w:hAnsi="Times New Roman" w:cs="Times New Roman"/>
                <w:b/>
                <w:sz w:val="24"/>
                <w:szCs w:val="24"/>
              </w:rPr>
              <w:t>υποχρεωτικής εκπαίδευσης</w:t>
            </w:r>
            <w:r w:rsidRPr="00725474">
              <w:rPr>
                <w:rFonts w:ascii="Times New Roman" w:eastAsia="Times New Roman" w:hAnsi="Times New Roman" w:cs="Times New Roman"/>
                <w:sz w:val="24"/>
                <w:szCs w:val="24"/>
              </w:rPr>
              <w:t xml:space="preserve">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 </w:t>
            </w:r>
            <w:r w:rsidRPr="00725474">
              <w:rPr>
                <w:rFonts w:ascii="Times New Roman" w:eastAsia="Times New Roman" w:hAnsi="Times New Roman" w:cs="Times New Roman"/>
                <w:b/>
                <w:sz w:val="24"/>
                <w:szCs w:val="24"/>
              </w:rPr>
              <w:t>και αντίστοιχη εμπειρία τουλάχιστον έξι (6) μηνών</w:t>
            </w:r>
            <w:r w:rsidRPr="00725474">
              <w:rPr>
                <w:rFonts w:ascii="Times New Roman" w:eastAsia="Times New Roman" w:hAnsi="Times New Roman" w:cs="Times New Roman"/>
                <w:sz w:val="24"/>
                <w:szCs w:val="24"/>
              </w:rPr>
              <w:t>, μετά την απόκτηση της επαγγελματικής άδειας οδήγησης αυτοκινήτου.</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 xml:space="preserve">β) </w:t>
            </w:r>
            <w:r w:rsidRPr="00725474">
              <w:rPr>
                <w:rFonts w:ascii="Times New Roman" w:eastAsia="Times New Roman" w:hAnsi="Times New Roman" w:cs="Times New Roman"/>
                <w:sz w:val="24"/>
                <w:szCs w:val="24"/>
              </w:rPr>
              <w:t>Ισχύουσα επαγγελματική άδεια οδήγησης Γ΄ (</w:t>
            </w:r>
            <w:r w:rsidRPr="00725474">
              <w:rPr>
                <w:rFonts w:ascii="Times New Roman" w:eastAsia="Times New Roman" w:hAnsi="Times New Roman" w:cs="Times New Roman"/>
                <w:sz w:val="24"/>
                <w:szCs w:val="24"/>
                <w:lang w:val="en-US"/>
              </w:rPr>
              <w:t>C</w:t>
            </w:r>
            <w:r w:rsidRPr="00725474">
              <w:rPr>
                <w:rFonts w:ascii="Times New Roman" w:eastAsia="Times New Roman" w:hAnsi="Times New Roman" w:cs="Times New Roman"/>
                <w:sz w:val="24"/>
                <w:szCs w:val="24"/>
              </w:rPr>
              <w:t>) κατηγορίας.</w:t>
            </w: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γ)</w:t>
            </w:r>
            <w:r w:rsidR="006F38F9">
              <w:rPr>
                <w:rFonts w:ascii="Times New Roman" w:eastAsia="Times New Roman" w:hAnsi="Times New Roman" w:cs="Times New Roman"/>
                <w:b/>
                <w:sz w:val="24"/>
                <w:szCs w:val="24"/>
              </w:rPr>
              <w:t xml:space="preserve"> </w:t>
            </w:r>
            <w:r w:rsidRPr="00725474">
              <w:rPr>
                <w:rFonts w:ascii="Times New Roman" w:eastAsia="Times New Roman" w:hAnsi="Times New Roman" w:cs="Times New Roman"/>
                <w:sz w:val="24"/>
                <w:szCs w:val="24"/>
              </w:rPr>
              <w:t>Πιστοποιητικό Επαγγελματικής Ικανότητας (ΠΕΙ).</w:t>
            </w:r>
          </w:p>
          <w:p w:rsidR="006A5965" w:rsidRPr="00725474" w:rsidRDefault="006A5965" w:rsidP="006A5965">
            <w:pPr>
              <w:spacing w:after="0" w:line="360" w:lineRule="auto"/>
              <w:jc w:val="both"/>
              <w:rPr>
                <w:rFonts w:ascii="Times New Roman" w:eastAsia="Times New Roman" w:hAnsi="Times New Roman" w:cs="Times New Roman"/>
                <w:sz w:val="24"/>
                <w:szCs w:val="24"/>
              </w:rPr>
            </w:pPr>
          </w:p>
          <w:p w:rsidR="006A5965" w:rsidRDefault="006A5965" w:rsidP="006A5965">
            <w:pPr>
              <w:spacing w:before="40" w:after="12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u w:val="single"/>
              </w:rPr>
              <w:t xml:space="preserve">ΠΡΟΣΟΧΗ: </w:t>
            </w:r>
            <w:r w:rsidRPr="00725474">
              <w:rPr>
                <w:rFonts w:ascii="Times New Roman" w:eastAsia="Times New Roman" w:hAnsi="Times New Roman" w:cs="Times New Roman"/>
                <w:sz w:val="24"/>
                <w:szCs w:val="24"/>
              </w:rPr>
              <w:t>Για την άδεια οδήγησης αυτοκινήτου Γ’ (</w:t>
            </w:r>
            <w:r w:rsidRPr="00725474">
              <w:rPr>
                <w:rFonts w:ascii="Times New Roman" w:eastAsia="Times New Roman" w:hAnsi="Times New Roman" w:cs="Times New Roman"/>
                <w:sz w:val="24"/>
                <w:szCs w:val="24"/>
                <w:lang w:val="en-US"/>
              </w:rPr>
              <w:t>C</w:t>
            </w:r>
            <w:r w:rsidRPr="00725474">
              <w:rPr>
                <w:rFonts w:ascii="Times New Roman" w:eastAsia="Times New Roman" w:hAnsi="Times New Roman" w:cs="Times New Roman"/>
                <w:sz w:val="24"/>
                <w:szCs w:val="24"/>
              </w:rPr>
              <w:t>) κατηγορίας απαιτείται υποχρεωτικά η προσκόμιση του Πιστοποιητικού Επαγγελματικής Ικανότητας (ΠΕΙ).</w:t>
            </w:r>
          </w:p>
          <w:p w:rsidR="006A5965" w:rsidRPr="00725474" w:rsidRDefault="006A5965" w:rsidP="006A5965">
            <w:pPr>
              <w:spacing w:before="40" w:after="120" w:line="360" w:lineRule="auto"/>
              <w:jc w:val="both"/>
              <w:rPr>
                <w:rFonts w:ascii="Times New Roman" w:eastAsia="Times New Roman" w:hAnsi="Times New Roman" w:cs="Times New Roman"/>
                <w:sz w:val="24"/>
                <w:szCs w:val="24"/>
              </w:rPr>
            </w:pPr>
          </w:p>
          <w:p w:rsidR="006A5965" w:rsidRPr="00725474" w:rsidRDefault="006A5965" w:rsidP="006A5965">
            <w:pPr>
              <w:spacing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u w:val="single"/>
              </w:rPr>
              <w:t>ΣΥΜΠΛΗΡΩΜΑΤΙΚΕΣ ΔΙΕΥΚΡΙΝΙΣΕΙΣ (σύμφωνα με την απαιτούμενη κατά τα ανωτέρω άδεια οδήγησης αυτοκινήτου)</w:t>
            </w:r>
          </w:p>
          <w:p w:rsidR="006A5965" w:rsidRPr="00725474" w:rsidRDefault="006A5965" w:rsidP="006A5965">
            <w:pPr>
              <w:spacing w:before="12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lastRenderedPageBreak/>
              <w:t>Προκειμένου για την απόδειξη κατοχής του Πιστοποιητικού Επαγγελματικής Ικανότητας (ΠΕΙ) απαιτείται:</w:t>
            </w:r>
          </w:p>
          <w:p w:rsidR="006A5965" w:rsidRPr="00725474" w:rsidRDefault="006A5965" w:rsidP="006A5965">
            <w:pPr>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είτε</w:t>
            </w:r>
            <w:r w:rsidRPr="00725474">
              <w:rPr>
                <w:rFonts w:ascii="Times New Roman" w:eastAsia="Times New Roman" w:hAnsi="Times New Roman" w:cs="Times New Roman"/>
                <w:sz w:val="24"/>
                <w:szCs w:val="24"/>
              </w:rPr>
              <w:t xml:space="preserve"> η κατοχή </w:t>
            </w:r>
            <w:r w:rsidRPr="00725474">
              <w:rPr>
                <w:rFonts w:ascii="Times New Roman" w:eastAsia="Times New Roman" w:hAnsi="Times New Roman" w:cs="Times New Roman"/>
                <w:b/>
                <w:sz w:val="24"/>
                <w:szCs w:val="24"/>
              </w:rPr>
              <w:t>Δελτίου Επιμόρφωσης Οδηγού</w:t>
            </w:r>
            <w:r w:rsidRPr="00725474">
              <w:rPr>
                <w:rFonts w:ascii="Times New Roman" w:eastAsia="Times New Roman" w:hAnsi="Times New Roman" w:cs="Times New Roman"/>
                <w:sz w:val="24"/>
                <w:szCs w:val="24"/>
              </w:rPr>
              <w:t>, το οποίο να είναι σε ισχύ και το οποίο εκδίδεται από την Υπηρεσία Μεταφορών και Επικοινωνιών της Περιφέρειας  στην περιοχή της οποίας βρίσκεται η κατοικία του ενδιαφερομένου.</w:t>
            </w:r>
          </w:p>
          <w:p w:rsidR="006A5965" w:rsidRPr="00725474" w:rsidRDefault="006A5965" w:rsidP="006A5965">
            <w:pPr>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είτε</w:t>
            </w:r>
            <w:r w:rsidRPr="00725474">
              <w:rPr>
                <w:rFonts w:ascii="Times New Roman" w:eastAsia="Times New Roman" w:hAnsi="Times New Roman" w:cs="Times New Roman"/>
                <w:sz w:val="24"/>
                <w:szCs w:val="24"/>
              </w:rPr>
              <w:t xml:space="preserve"> η καταχώρηση επί του εντύπου της άδειας οδήγησης του </w:t>
            </w:r>
            <w:r w:rsidRPr="00725474">
              <w:rPr>
                <w:rFonts w:ascii="Times New Roman" w:eastAsia="Times New Roman" w:hAnsi="Times New Roman" w:cs="Times New Roman"/>
                <w:b/>
                <w:sz w:val="24"/>
                <w:szCs w:val="24"/>
              </w:rPr>
              <w:t>κοινοτικού αριθμού «95»</w:t>
            </w:r>
            <w:r w:rsidRPr="00725474">
              <w:rPr>
                <w:rFonts w:ascii="Times New Roman" w:eastAsia="Times New Roman" w:hAnsi="Times New Roman" w:cs="Times New Roman"/>
                <w:sz w:val="24"/>
                <w:szCs w:val="24"/>
              </w:rPr>
              <w:t xml:space="preserve"> δίπλα σε μία ή περισσότερες εκ των κατηγοριών ή υποκατηγοριών που κατέχει ο υποψήφιος και απαιτούνται από την ανακοίνωση.</w:t>
            </w:r>
          </w:p>
          <w:p w:rsidR="006A5965" w:rsidRPr="00725474" w:rsidRDefault="006A5965" w:rsidP="006A5965">
            <w:pPr>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u w:val="single"/>
              </w:rPr>
              <w:t>ΠΡΟΣΟΧΗ:</w:t>
            </w:r>
            <w:r w:rsidRPr="00725474">
              <w:rPr>
                <w:rFonts w:ascii="Times New Roman" w:eastAsia="Times New Roman" w:hAnsi="Times New Roman" w:cs="Times New Roman"/>
                <w:sz w:val="24"/>
                <w:szCs w:val="24"/>
              </w:rPr>
              <w:t xml:space="preserve"> Σε περίπτωση αντικατάστασης άδειας, για την ενσωμάτωση μίας ή περισσοτέρων κατηγοριών ή υποκατηγοριών κατοχής του ζητούμενου από την ανακοίνωση Πιστοποιητικού Επαγγελματικής Ικανότητας (ΠΕΙ) και εφόσον προκύπτουν λόγοι καθυστέρησης της διαδικασίας επανέκδοσής της, γίνεται δεκτή και η </w:t>
            </w:r>
            <w:r w:rsidRPr="00725474">
              <w:rPr>
                <w:rFonts w:ascii="Times New Roman" w:eastAsia="Times New Roman" w:hAnsi="Times New Roman" w:cs="Times New Roman"/>
                <w:b/>
                <w:sz w:val="24"/>
                <w:szCs w:val="24"/>
              </w:rPr>
              <w:t>ΒΕΒΑΙΩΣΗ</w:t>
            </w:r>
            <w:r w:rsidRPr="00725474">
              <w:rPr>
                <w:rFonts w:ascii="Times New Roman" w:eastAsia="Times New Roman" w:hAnsi="Times New Roman" w:cs="Times New Roman"/>
                <w:sz w:val="24"/>
                <w:szCs w:val="24"/>
              </w:rPr>
              <w:t xml:space="preserve"> της αρμόδιας υπηρεσίας της Διεύθυνσης Μεταφορών και Επικοινωνιών στην οποία να αναφέρονται:</w:t>
            </w:r>
          </w:p>
          <w:p w:rsidR="006A5965" w:rsidRPr="00725474" w:rsidRDefault="006A5965" w:rsidP="006A5965">
            <w:pPr>
              <w:numPr>
                <w:ilvl w:val="0"/>
                <w:numId w:val="6"/>
              </w:numPr>
              <w:suppressAutoHyphen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Το ονοματεπώνυμο και το όνομα πατρός του αιτούντος τη βεβαίωση</w:t>
            </w:r>
          </w:p>
          <w:p w:rsidR="006A5965" w:rsidRPr="00725474" w:rsidRDefault="006A5965" w:rsidP="006A5965">
            <w:pPr>
              <w:numPr>
                <w:ilvl w:val="0"/>
                <w:numId w:val="6"/>
              </w:numPr>
              <w:suppressAutoHyphen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Ο αριθμός της άδειας οδήγησης την οποία κατέχει καθώς και η νέα ισχύς της (έναρξη, λήξη)</w:t>
            </w:r>
          </w:p>
          <w:p w:rsidR="006A5965" w:rsidRPr="00725474" w:rsidRDefault="006A5965" w:rsidP="006A5965">
            <w:pPr>
              <w:numPr>
                <w:ilvl w:val="0"/>
                <w:numId w:val="6"/>
              </w:numPr>
              <w:suppressAutoHyphen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Η κατηγορία ή υποκατηγορία ΠΕΙ που του έχει χορηγηθεί και απαιτείται από την ανακοίνωση, καθώς και η ισχύς του (έναρξη - λήξη) και να επιβεβαιώνεται ότι η άδεια βρίσκεται σε διαδικασία επανέκδοσής της, λόγω ενσωμάτωσης κατηγορίας ή υποκατηγορίας ΠΕΙ.</w:t>
            </w:r>
          </w:p>
          <w:p w:rsidR="006A5965" w:rsidRPr="00725474" w:rsidRDefault="006A5965" w:rsidP="006A5965">
            <w:pPr>
              <w:suppressAutoHyphens/>
              <w:spacing w:before="40" w:after="0" w:line="360" w:lineRule="auto"/>
              <w:ind w:left="1080"/>
              <w:jc w:val="both"/>
              <w:rPr>
                <w:rFonts w:ascii="Times New Roman" w:eastAsia="Times New Roman" w:hAnsi="Times New Roman" w:cs="Times New Roman"/>
                <w:sz w:val="24"/>
                <w:szCs w:val="24"/>
              </w:rPr>
            </w:pPr>
          </w:p>
          <w:p w:rsidR="006A5965" w:rsidRPr="00725474" w:rsidRDefault="006A5965" w:rsidP="006A5965">
            <w:pPr>
              <w:spacing w:before="40" w:after="0" w:line="360" w:lineRule="auto"/>
              <w:jc w:val="both"/>
              <w:rPr>
                <w:rFonts w:ascii="Times New Roman" w:eastAsia="Times New Roman" w:hAnsi="Times New Roman" w:cs="Times New Roman"/>
                <w:b/>
                <w:sz w:val="24"/>
                <w:szCs w:val="24"/>
              </w:rPr>
            </w:pPr>
            <w:r w:rsidRPr="00725474">
              <w:rPr>
                <w:rFonts w:ascii="Times New Roman" w:eastAsia="Times New Roman" w:hAnsi="Times New Roman" w:cs="Times New Roman"/>
                <w:b/>
                <w:sz w:val="24"/>
                <w:szCs w:val="24"/>
              </w:rPr>
              <w:t xml:space="preserve">Αυτονόητο είναι ότι οι υποψήφιοι πρέπει να προσκομίσουν οπωσδήποτε την απαιτούμενη από την ανακοίνωση άδεια οδήγησης. </w:t>
            </w:r>
          </w:p>
          <w:p w:rsidR="006A5965" w:rsidRPr="00725474" w:rsidRDefault="006A5965" w:rsidP="006A5965">
            <w:pPr>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u w:val="single"/>
              </w:rPr>
              <w:t xml:space="preserve">ΕΠΙΣΗΜΑΝΣΗ: </w:t>
            </w:r>
            <w:r w:rsidRPr="00725474">
              <w:rPr>
                <w:rFonts w:ascii="Times New Roman" w:eastAsia="Times New Roman" w:hAnsi="Times New Roman" w:cs="Times New Roman"/>
                <w:sz w:val="24"/>
                <w:szCs w:val="24"/>
              </w:rPr>
              <w:t xml:space="preserve">Σε περίπτωση που η υπηρεσία Μεταφορών και Επικοινωνιών της οικείας Περιφερειακής Ενότητας δεν </w:t>
            </w:r>
            <w:r w:rsidRPr="00725474">
              <w:rPr>
                <w:rFonts w:ascii="Times New Roman" w:eastAsia="Times New Roman" w:hAnsi="Times New Roman" w:cs="Times New Roman"/>
                <w:b/>
                <w:sz w:val="24"/>
                <w:szCs w:val="24"/>
              </w:rPr>
              <w:t>έχει προχωρήσει στη συγκρότηση επιτροπής για τις εξετάσεις του ανωτέρω πιστοποιητικού (ΠΕΙ),</w:t>
            </w:r>
            <w:r w:rsidRPr="00725474">
              <w:rPr>
                <w:rFonts w:ascii="Times New Roman" w:eastAsia="Times New Roman" w:hAnsi="Times New Roman" w:cs="Times New Roman"/>
                <w:sz w:val="24"/>
                <w:szCs w:val="24"/>
              </w:rPr>
              <w:t xml:space="preserve"> ο υποψήφιος προκειμένου να γίνει δεκτός για τη θέση του ΟΔΗΓΟΥ της συγκεκριμένης ανακοίνωσης, </w:t>
            </w:r>
            <w:r w:rsidRPr="00725474">
              <w:rPr>
                <w:rFonts w:ascii="Times New Roman" w:eastAsia="Times New Roman" w:hAnsi="Times New Roman" w:cs="Times New Roman"/>
                <w:b/>
                <w:sz w:val="24"/>
                <w:szCs w:val="24"/>
              </w:rPr>
              <w:t xml:space="preserve">πρέπει να </w:t>
            </w:r>
            <w:r w:rsidRPr="00725474">
              <w:rPr>
                <w:rFonts w:ascii="Times New Roman" w:eastAsia="Times New Roman" w:hAnsi="Times New Roman" w:cs="Times New Roman"/>
                <w:b/>
                <w:sz w:val="24"/>
                <w:szCs w:val="24"/>
              </w:rPr>
              <w:lastRenderedPageBreak/>
              <w:t>προσκομίσει</w:t>
            </w:r>
            <w:r w:rsidRPr="00725474">
              <w:rPr>
                <w:rFonts w:ascii="Times New Roman" w:eastAsia="Times New Roman" w:hAnsi="Times New Roman" w:cs="Times New Roman"/>
                <w:sz w:val="24"/>
                <w:szCs w:val="24"/>
              </w:rPr>
              <w:t xml:space="preserve"> απαραιτήτως </w:t>
            </w:r>
            <w:r w:rsidRPr="00725474">
              <w:rPr>
                <w:rFonts w:ascii="Times New Roman" w:eastAsia="Times New Roman" w:hAnsi="Times New Roman" w:cs="Times New Roman"/>
                <w:b/>
                <w:sz w:val="24"/>
                <w:szCs w:val="24"/>
              </w:rPr>
              <w:t>σχετικό έγγραφο της υπηρεσίας αυτής</w:t>
            </w:r>
            <w:r w:rsidRPr="00725474">
              <w:rPr>
                <w:rFonts w:ascii="Times New Roman" w:eastAsia="Times New Roman" w:hAnsi="Times New Roman" w:cs="Times New Roman"/>
                <w:sz w:val="24"/>
                <w:szCs w:val="24"/>
              </w:rPr>
              <w:t>, στο οποίο να αναφέρεται η αδυναμία έκδοσης του ανωτέρω πιστοποιητικού εξ’ αφορμής της μη συγκρότησης της εν λόγω επιτροπής.</w:t>
            </w:r>
          </w:p>
          <w:p w:rsidR="006A5965" w:rsidRPr="00725474" w:rsidRDefault="006A5965" w:rsidP="006A5965">
            <w:pPr>
              <w:tabs>
                <w:tab w:val="left" w:pos="360"/>
              </w:tab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 xml:space="preserve">Για </w:t>
            </w:r>
            <w:r w:rsidRPr="00725474">
              <w:rPr>
                <w:rFonts w:ascii="Times New Roman" w:eastAsia="Times New Roman" w:hAnsi="Times New Roman" w:cs="Times New Roman"/>
                <w:b/>
                <w:sz w:val="24"/>
                <w:szCs w:val="24"/>
              </w:rPr>
              <w:t xml:space="preserve">τις άδειες οδήγησης αυτοκινήτων, </w:t>
            </w:r>
            <w:r w:rsidRPr="00725474">
              <w:rPr>
                <w:rFonts w:ascii="Times New Roman" w:eastAsia="Times New Roman" w:hAnsi="Times New Roman" w:cs="Times New Roman"/>
                <w:sz w:val="24"/>
                <w:szCs w:val="24"/>
              </w:rPr>
              <w:t>όταν δεν προκύπτει η ημερομηνία της αρχικής κτήσης, της κατά την ανακοίνωση απαιτούμενης άδειας, αλλά μόνο η ημερομηνία λήξης της άδειας ή τυχόν πρόσφατης θεώρησης, πρέπει οι υποψήφιοι να συνυποβάλουν και σχετική βεβαίωση της οικείας υπηρεσίας Μεταφορών και Επικοινωνιών.</w:t>
            </w:r>
          </w:p>
          <w:p w:rsidR="006A5965" w:rsidRPr="00725474" w:rsidRDefault="006A5965" w:rsidP="006A5965">
            <w:pPr>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Σε περίπτωση αδυναμίας της αρμόδιας υπηρεσίας να χορηγήσει τη βεβαίωση αυτή, λόγω καταστροφής ή φθοράς των αρχείων της, αρκεί :</w:t>
            </w:r>
          </w:p>
          <w:p w:rsidR="006A5965" w:rsidRPr="00725474" w:rsidRDefault="006A5965" w:rsidP="006A5965">
            <w:pPr>
              <w:numPr>
                <w:ilvl w:val="0"/>
                <w:numId w:val="5"/>
              </w:numPr>
              <w:suppressAutoHyphen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η προσκόμιση της βεβαίωσης της υπηρεσίας αυτής στην οποία να αναφέρεται ο λόγος αδυναμίας καθώς και</w:t>
            </w:r>
          </w:p>
          <w:p w:rsidR="006A5965" w:rsidRPr="00725474" w:rsidRDefault="006A5965" w:rsidP="006A5965">
            <w:pPr>
              <w:numPr>
                <w:ilvl w:val="0"/>
                <w:numId w:val="5"/>
              </w:numPr>
              <w:suppressAutoHyphens/>
              <w:spacing w:before="4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η προσκόμιση Υπεύθυνης Δήλωσης κατά το άρθρο 8 του ν.1599/1986 του υποψηφίου στην οποία να δηλώνει την ακριβή ημερομηνία αρχικής κτήσης της κατηγορίας επαγγελματικής άδειας οδήγησης που ζητείται από την προκήρυξη.</w:t>
            </w:r>
          </w:p>
          <w:p w:rsidR="00E93DBA" w:rsidRPr="00C301CD" w:rsidRDefault="006A5965" w:rsidP="00C1066F">
            <w:pPr>
              <w:spacing w:after="0" w:line="360" w:lineRule="auto"/>
              <w:jc w:val="both"/>
              <w:rPr>
                <w:rFonts w:ascii="Times New Roman" w:eastAsia="Times New Roman" w:hAnsi="Times New Roman" w:cs="Times New Roman"/>
                <w:bCs/>
                <w:sz w:val="24"/>
                <w:szCs w:val="24"/>
              </w:rPr>
            </w:pPr>
            <w:r w:rsidRPr="00597FE6">
              <w:rPr>
                <w:rFonts w:ascii="Times New Roman" w:eastAsia="Times New Roman" w:hAnsi="Times New Roman" w:cs="Times New Roman"/>
                <w:bCs/>
                <w:sz w:val="24"/>
                <w:szCs w:val="24"/>
              </w:rPr>
              <w:t xml:space="preserve">Ισχύουσα άδεια οδήγησης που έχει εκδοθεί από κράτος-μέλος </w:t>
            </w:r>
            <w:r>
              <w:rPr>
                <w:rFonts w:ascii="Times New Roman" w:eastAsia="Times New Roman" w:hAnsi="Times New Roman" w:cs="Times New Roman"/>
                <w:bCs/>
                <w:sz w:val="24"/>
                <w:szCs w:val="24"/>
              </w:rPr>
              <w:t xml:space="preserve">της </w:t>
            </w:r>
            <w:r w:rsidRPr="00597FE6">
              <w:rPr>
                <w:rFonts w:ascii="Times New Roman" w:eastAsia="Times New Roman" w:hAnsi="Times New Roman" w:cs="Times New Roman"/>
                <w:bCs/>
                <w:sz w:val="24"/>
                <w:szCs w:val="24"/>
              </w:rPr>
              <w:t xml:space="preserve"> Ευρωπαϊκής </w:t>
            </w:r>
            <w:proofErr w:type="spellStart"/>
            <w:r w:rsidRPr="00597FE6">
              <w:rPr>
                <w:rFonts w:ascii="Times New Roman" w:eastAsia="Times New Roman" w:hAnsi="Times New Roman" w:cs="Times New Roman"/>
                <w:bCs/>
                <w:sz w:val="24"/>
                <w:szCs w:val="24"/>
              </w:rPr>
              <w:t>΄Ενωσης</w:t>
            </w:r>
            <w:proofErr w:type="spellEnd"/>
            <w:r w:rsidRPr="00597FE6">
              <w:rPr>
                <w:rFonts w:ascii="Times New Roman" w:eastAsia="Times New Roman" w:hAnsi="Times New Roman" w:cs="Times New Roman"/>
                <w:bCs/>
                <w:sz w:val="24"/>
                <w:szCs w:val="24"/>
              </w:rPr>
              <w:t xml:space="preserve"> ή από τη Νορβηγία ή από την Ισλανδία ή από το Λιχτενστάιν, εξακολουθεί να ισχύει στο ελληνικ</w:t>
            </w:r>
            <w:r>
              <w:rPr>
                <w:rFonts w:ascii="Times New Roman" w:eastAsia="Times New Roman" w:hAnsi="Times New Roman" w:cs="Times New Roman"/>
                <w:bCs/>
                <w:sz w:val="24"/>
                <w:szCs w:val="24"/>
              </w:rPr>
              <w:t>ό</w:t>
            </w:r>
            <w:r w:rsidRPr="00597FE6">
              <w:rPr>
                <w:rFonts w:ascii="Times New Roman" w:eastAsia="Times New Roman" w:hAnsi="Times New Roman" w:cs="Times New Roman"/>
                <w:bCs/>
                <w:sz w:val="24"/>
                <w:szCs w:val="24"/>
              </w:rPr>
              <w:t xml:space="preserve"> έδαφος, ως έχει, εφόσον τηρούνται οι όροι κ</w:t>
            </w:r>
            <w:r>
              <w:rPr>
                <w:rFonts w:ascii="Times New Roman" w:eastAsia="Times New Roman" w:hAnsi="Times New Roman" w:cs="Times New Roman"/>
                <w:bCs/>
                <w:sz w:val="24"/>
                <w:szCs w:val="24"/>
              </w:rPr>
              <w:t>α</w:t>
            </w:r>
            <w:r w:rsidRPr="00597FE6">
              <w:rPr>
                <w:rFonts w:ascii="Times New Roman" w:eastAsia="Times New Roman" w:hAnsi="Times New Roman" w:cs="Times New Roman"/>
                <w:bCs/>
                <w:sz w:val="24"/>
                <w:szCs w:val="24"/>
              </w:rPr>
              <w:t>ι οι προϋποθέσε</w:t>
            </w:r>
            <w:r>
              <w:rPr>
                <w:rFonts w:ascii="Times New Roman" w:eastAsia="Times New Roman" w:hAnsi="Times New Roman" w:cs="Times New Roman"/>
                <w:bCs/>
                <w:sz w:val="24"/>
                <w:szCs w:val="24"/>
              </w:rPr>
              <w:t>ις χορή</w:t>
            </w:r>
            <w:r w:rsidRPr="00597FE6">
              <w:rPr>
                <w:rFonts w:ascii="Times New Roman" w:eastAsia="Times New Roman" w:hAnsi="Times New Roman" w:cs="Times New Roman"/>
                <w:bCs/>
                <w:sz w:val="24"/>
                <w:szCs w:val="24"/>
              </w:rPr>
              <w:t xml:space="preserve">γησης της αντίστοιχης κατηγορίας άδειας οδήγησης του </w:t>
            </w:r>
            <w:proofErr w:type="spellStart"/>
            <w:r w:rsidRPr="00597FE6">
              <w:rPr>
                <w:rFonts w:ascii="Times New Roman" w:eastAsia="Times New Roman" w:hAnsi="Times New Roman" w:cs="Times New Roman"/>
                <w:bCs/>
                <w:sz w:val="24"/>
                <w:szCs w:val="24"/>
              </w:rPr>
              <w:t>π.δ</w:t>
            </w:r>
            <w:proofErr w:type="spellEnd"/>
            <w:r w:rsidRPr="00597FE6">
              <w:rPr>
                <w:rFonts w:ascii="Times New Roman" w:eastAsia="Times New Roman" w:hAnsi="Times New Roman" w:cs="Times New Roman"/>
                <w:bCs/>
                <w:sz w:val="24"/>
                <w:szCs w:val="24"/>
              </w:rPr>
              <w:t>. 51/2012, όπως ισχύει (παρ. 6</w:t>
            </w:r>
            <w:r>
              <w:rPr>
                <w:rFonts w:ascii="Times New Roman" w:eastAsia="Times New Roman" w:hAnsi="Times New Roman" w:cs="Times New Roman"/>
                <w:bCs/>
                <w:sz w:val="24"/>
                <w:szCs w:val="24"/>
              </w:rPr>
              <w:t>,</w:t>
            </w:r>
            <w:r w:rsidRPr="00597FE6">
              <w:rPr>
                <w:rFonts w:ascii="Times New Roman" w:eastAsia="Times New Roman" w:hAnsi="Times New Roman" w:cs="Times New Roman"/>
                <w:bCs/>
                <w:sz w:val="24"/>
                <w:szCs w:val="24"/>
              </w:rPr>
              <w:t xml:space="preserve"> άρθρο τρίτο, Ν. </w:t>
            </w:r>
            <w:r>
              <w:rPr>
                <w:rFonts w:ascii="Times New Roman" w:eastAsia="Times New Roman" w:hAnsi="Times New Roman" w:cs="Times New Roman"/>
                <w:bCs/>
                <w:sz w:val="24"/>
                <w:szCs w:val="24"/>
              </w:rPr>
              <w:t>4383/2016 ΦΕΚ 72</w:t>
            </w:r>
            <w:r w:rsidRPr="00597FE6">
              <w:rPr>
                <w:rFonts w:ascii="Times New Roman" w:eastAsia="Times New Roman" w:hAnsi="Times New Roman" w:cs="Times New Roman"/>
                <w:bCs/>
                <w:sz w:val="24"/>
                <w:szCs w:val="24"/>
              </w:rPr>
              <w:t>/20-4-2016/τ.Α΄</w:t>
            </w:r>
            <w:r>
              <w:rPr>
                <w:rFonts w:ascii="Times New Roman" w:eastAsia="Times New Roman" w:hAnsi="Times New Roman" w:cs="Times New Roman"/>
                <w:bCs/>
                <w:sz w:val="24"/>
                <w:szCs w:val="24"/>
              </w:rPr>
              <w:t>)</w:t>
            </w:r>
            <w:r w:rsidRPr="00597FE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E8486F">
              <w:rPr>
                <w:rFonts w:ascii="Times New Roman" w:eastAsia="Times New Roman" w:hAnsi="Times New Roman" w:cs="Times New Roman"/>
                <w:b/>
                <w:bCs/>
                <w:sz w:val="24"/>
                <w:szCs w:val="24"/>
              </w:rPr>
              <w:t>Στην περίπτωση που υποψήφιοι είναι κάτοχοι επαγγελματικής άδειας οδήγησης αλλοδαπής (εκτός κρατώ</w:t>
            </w:r>
            <w:r w:rsidR="00C1066F">
              <w:rPr>
                <w:rFonts w:ascii="Times New Roman" w:eastAsia="Times New Roman" w:hAnsi="Times New Roman" w:cs="Times New Roman"/>
                <w:b/>
                <w:bCs/>
                <w:sz w:val="24"/>
                <w:szCs w:val="24"/>
              </w:rPr>
              <w:t xml:space="preserve">ν-μελών της Ευρωπαϊκής </w:t>
            </w:r>
            <w:proofErr w:type="spellStart"/>
            <w:r w:rsidR="00C1066F">
              <w:rPr>
                <w:rFonts w:ascii="Times New Roman" w:eastAsia="Times New Roman" w:hAnsi="Times New Roman" w:cs="Times New Roman"/>
                <w:b/>
                <w:bCs/>
                <w:sz w:val="24"/>
                <w:szCs w:val="24"/>
              </w:rPr>
              <w:t>΄Ενωσης</w:t>
            </w:r>
            <w:proofErr w:type="spellEnd"/>
            <w:r w:rsidR="00C1066F">
              <w:rPr>
                <w:rFonts w:ascii="Times New Roman" w:eastAsia="Times New Roman" w:hAnsi="Times New Roman" w:cs="Times New Roman"/>
                <w:b/>
                <w:bCs/>
                <w:sz w:val="24"/>
                <w:szCs w:val="24"/>
              </w:rPr>
              <w:t>)</w:t>
            </w:r>
            <w:r w:rsidRPr="00E8486F">
              <w:rPr>
                <w:rFonts w:ascii="Times New Roman" w:eastAsia="Times New Roman" w:hAnsi="Times New Roman" w:cs="Times New Roman"/>
                <w:b/>
                <w:bCs/>
                <w:sz w:val="24"/>
                <w:szCs w:val="24"/>
              </w:rPr>
              <w:t xml:space="preserve"> για να γίνουν δεκτοί πρέπει να προσκομίσουν αντιστοιχία της άδειας οδήγησης αλλοδαπής με τις επαγγελματικές άδειες οδήγησης ημεδαπής</w:t>
            </w:r>
            <w:r>
              <w:rPr>
                <w:rFonts w:ascii="Times New Roman" w:eastAsia="Times New Roman" w:hAnsi="Times New Roman" w:cs="Times New Roman"/>
                <w:b/>
                <w:bCs/>
                <w:sz w:val="24"/>
                <w:szCs w:val="24"/>
              </w:rPr>
              <w:t>.</w:t>
            </w:r>
          </w:p>
        </w:tc>
      </w:tr>
      <w:tr w:rsidR="00E93DBA" w:rsidTr="006A5965">
        <w:trPr>
          <w:trHeight w:val="28"/>
          <w:jc w:val="center"/>
        </w:trPr>
        <w:tc>
          <w:tcPr>
            <w:tcW w:w="2703" w:type="dxa"/>
            <w:tcBorders>
              <w:top w:val="single" w:sz="4" w:space="0" w:color="auto"/>
              <w:left w:val="single" w:sz="4" w:space="0" w:color="auto"/>
              <w:bottom w:val="single" w:sz="4" w:space="0" w:color="auto"/>
              <w:right w:val="single" w:sz="4" w:space="0" w:color="auto"/>
            </w:tcBorders>
            <w:vAlign w:val="center"/>
            <w:hideMark/>
          </w:tcPr>
          <w:p w:rsidR="00E93DBA" w:rsidRPr="00984E13" w:rsidRDefault="00E93DBA" w:rsidP="006A5965">
            <w:pPr>
              <w:tabs>
                <w:tab w:val="left" w:pos="567"/>
              </w:tabs>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102</w:t>
            </w:r>
          </w:p>
        </w:tc>
        <w:tc>
          <w:tcPr>
            <w:tcW w:w="8697" w:type="dxa"/>
            <w:tcBorders>
              <w:top w:val="single" w:sz="4" w:space="0" w:color="auto"/>
              <w:left w:val="single" w:sz="4" w:space="0" w:color="auto"/>
              <w:bottom w:val="single" w:sz="4" w:space="0" w:color="auto"/>
              <w:right w:val="single" w:sz="4" w:space="0" w:color="auto"/>
            </w:tcBorders>
          </w:tcPr>
          <w:p w:rsidR="00E93DBA" w:rsidRPr="00FD469A" w:rsidRDefault="00E93DBA" w:rsidP="006A5965">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Δεν απαιτούνται ειδικά τυπικά προσόντα </w:t>
            </w:r>
            <w:r w:rsidRPr="00FD469A">
              <w:rPr>
                <w:rFonts w:ascii="Times New Roman" w:eastAsia="Times New Roman" w:hAnsi="Times New Roman" w:cs="Times New Roman"/>
                <w:b/>
                <w:bCs/>
                <w:sz w:val="24"/>
                <w:szCs w:val="24"/>
              </w:rPr>
              <w:t>( άρθρ.5 παρ.2 Ν.2527/97)</w:t>
            </w:r>
          </w:p>
        </w:tc>
      </w:tr>
    </w:tbl>
    <w:p w:rsidR="00E93DBA" w:rsidRDefault="00E93DBA" w:rsidP="00E93DBA">
      <w:pPr>
        <w:tabs>
          <w:tab w:val="left" w:pos="0"/>
          <w:tab w:val="left" w:pos="567"/>
        </w:tabs>
        <w:spacing w:after="0" w:line="360" w:lineRule="auto"/>
        <w:rPr>
          <w:rFonts w:ascii="Times New Roman" w:eastAsia="Times New Roman" w:hAnsi="Times New Roman" w:cs="Times New Roman"/>
          <w:b/>
          <w:bCs/>
        </w:rPr>
      </w:pPr>
    </w:p>
    <w:p w:rsidR="00E93DBA" w:rsidRDefault="00E93DBA" w:rsidP="00E93DBA">
      <w:pPr>
        <w:pBdr>
          <w:top w:val="single" w:sz="4" w:space="1" w:color="auto"/>
          <w:left w:val="single" w:sz="4" w:space="1" w:color="auto"/>
          <w:bottom w:val="single" w:sz="4" w:space="1" w:color="auto"/>
          <w:right w:val="single" w:sz="4" w:space="31" w:color="auto"/>
        </w:pBdr>
        <w:spacing w:before="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Οι υποψήφιοι τ</w:t>
      </w:r>
      <w:r w:rsidR="006A5965">
        <w:rPr>
          <w:rFonts w:ascii="Times New Roman" w:eastAsia="Times New Roman" w:hAnsi="Times New Roman" w:cs="Times New Roman"/>
          <w:bCs/>
          <w:sz w:val="24"/>
          <w:szCs w:val="24"/>
        </w:rPr>
        <w:t>ων</w:t>
      </w:r>
      <w:r>
        <w:rPr>
          <w:rFonts w:ascii="Times New Roman" w:eastAsia="Times New Roman" w:hAnsi="Times New Roman" w:cs="Times New Roman"/>
          <w:bCs/>
          <w:sz w:val="24"/>
          <w:szCs w:val="24"/>
        </w:rPr>
        <w:t xml:space="preserve"> ανωτέρω ειδικ</w:t>
      </w:r>
      <w:r w:rsidR="006A5965">
        <w:rPr>
          <w:rFonts w:ascii="Times New Roman" w:eastAsia="Times New Roman" w:hAnsi="Times New Roman" w:cs="Times New Roman"/>
          <w:bCs/>
          <w:sz w:val="24"/>
          <w:szCs w:val="24"/>
        </w:rPr>
        <w:t>οτήτων</w:t>
      </w:r>
      <w:r>
        <w:rPr>
          <w:rFonts w:ascii="Times New Roman" w:eastAsia="Times New Roman" w:hAnsi="Times New Roman" w:cs="Times New Roman"/>
          <w:bCs/>
          <w:sz w:val="24"/>
          <w:szCs w:val="24"/>
        </w:rPr>
        <w:t xml:space="preserve"> πρέπει να είναι ηλικίας από </w:t>
      </w:r>
      <w:r>
        <w:rPr>
          <w:rFonts w:ascii="Times New Roman" w:eastAsia="Times New Roman" w:hAnsi="Times New Roman" w:cs="Times New Roman"/>
          <w:b/>
          <w:sz w:val="24"/>
          <w:szCs w:val="24"/>
        </w:rPr>
        <w:t>18</w:t>
      </w:r>
      <w:r>
        <w:rPr>
          <w:rFonts w:ascii="Times New Roman" w:eastAsia="Times New Roman" w:hAnsi="Times New Roman" w:cs="Times New Roman"/>
          <w:bCs/>
          <w:sz w:val="24"/>
          <w:szCs w:val="24"/>
        </w:rPr>
        <w:t xml:space="preserve"> έως </w:t>
      </w:r>
      <w:r>
        <w:rPr>
          <w:rFonts w:ascii="Times New Roman" w:eastAsia="Times New Roman" w:hAnsi="Times New Roman" w:cs="Times New Roman"/>
          <w:b/>
          <w:sz w:val="24"/>
          <w:szCs w:val="24"/>
        </w:rPr>
        <w:t>65</w:t>
      </w:r>
      <w:r>
        <w:rPr>
          <w:rFonts w:ascii="Times New Roman" w:eastAsia="Times New Roman" w:hAnsi="Times New Roman" w:cs="Times New Roman"/>
          <w:bCs/>
          <w:sz w:val="24"/>
          <w:szCs w:val="24"/>
        </w:rPr>
        <w:t xml:space="preserve"> ετών.</w:t>
      </w:r>
    </w:p>
    <w:p w:rsidR="00E93DBA" w:rsidRPr="00824834" w:rsidRDefault="00E93DBA" w:rsidP="00E93DBA">
      <w:pPr>
        <w:tabs>
          <w:tab w:val="left" w:pos="0"/>
          <w:tab w:val="left" w:pos="426"/>
        </w:tabs>
        <w:spacing w:before="40" w:after="0" w:line="240" w:lineRule="auto"/>
        <w:jc w:val="both"/>
        <w:rPr>
          <w:rFonts w:ascii="Times New Roman" w:eastAsia="Times New Roman" w:hAnsi="Times New Roman" w:cs="Times New Roman"/>
          <w:b/>
          <w:sz w:val="24"/>
          <w:szCs w:val="24"/>
          <w:u w:val="single"/>
        </w:rPr>
      </w:pPr>
    </w:p>
    <w:p w:rsidR="00F410B1" w:rsidRDefault="00F410B1" w:rsidP="00E93DBA">
      <w:pPr>
        <w:tabs>
          <w:tab w:val="left" w:pos="0"/>
          <w:tab w:val="left" w:pos="426"/>
        </w:tabs>
        <w:spacing w:before="40" w:after="0" w:line="240" w:lineRule="auto"/>
        <w:jc w:val="both"/>
        <w:rPr>
          <w:rFonts w:ascii="Times New Roman" w:eastAsia="Times New Roman" w:hAnsi="Times New Roman" w:cs="Times New Roman"/>
          <w:b/>
          <w:sz w:val="24"/>
          <w:szCs w:val="24"/>
          <w:u w:val="single"/>
        </w:rPr>
      </w:pPr>
    </w:p>
    <w:p w:rsidR="00F410B1" w:rsidRDefault="00F410B1" w:rsidP="00E93DBA">
      <w:pPr>
        <w:tabs>
          <w:tab w:val="left" w:pos="0"/>
          <w:tab w:val="left" w:pos="426"/>
        </w:tabs>
        <w:spacing w:before="40" w:after="0" w:line="240" w:lineRule="auto"/>
        <w:jc w:val="both"/>
        <w:rPr>
          <w:rFonts w:ascii="Times New Roman" w:eastAsia="Times New Roman" w:hAnsi="Times New Roman" w:cs="Times New Roman"/>
          <w:b/>
          <w:sz w:val="24"/>
          <w:szCs w:val="24"/>
          <w:u w:val="single"/>
        </w:rPr>
      </w:pPr>
    </w:p>
    <w:p w:rsidR="00E93DBA" w:rsidRDefault="00E93DBA" w:rsidP="00E93DBA">
      <w:pPr>
        <w:tabs>
          <w:tab w:val="left" w:pos="0"/>
          <w:tab w:val="left" w:pos="426"/>
        </w:tabs>
        <w:spacing w:before="40"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ΒΑΘΜΟΛΟΓΗΣΗ ΚΡΙΤΗΡΙΩΝ</w:t>
      </w:r>
    </w:p>
    <w:p w:rsidR="00E93DBA" w:rsidRDefault="00E93DBA" w:rsidP="00E93DBA">
      <w:pPr>
        <w:tabs>
          <w:tab w:val="left" w:pos="0"/>
          <w:tab w:val="left" w:pos="567"/>
        </w:tabs>
        <w:spacing w:after="0" w:line="240" w:lineRule="auto"/>
        <w:jc w:val="center"/>
        <w:rPr>
          <w:rFonts w:ascii="Times New Roman" w:eastAsia="Times New Roman" w:hAnsi="Times New Roman" w:cs="Times New Roman"/>
          <w:b/>
          <w:bCs/>
        </w:rPr>
      </w:pPr>
    </w:p>
    <w:p w:rsidR="00E93DBA" w:rsidRDefault="00E93DBA" w:rsidP="00E93DBA">
      <w:pPr>
        <w:tabs>
          <w:tab w:val="left" w:pos="0"/>
          <w:tab w:val="left" w:pos="567"/>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Η σειρά κατάταξης μεταξύ των υποψηφίων καθορίζεται με βάση τα ακόλουθα κριτήρια:</w:t>
      </w:r>
    </w:p>
    <w:p w:rsidR="006A5965" w:rsidRDefault="001D39AB" w:rsidP="006A5965">
      <w:pPr>
        <w:tabs>
          <w:tab w:val="left" w:pos="-993"/>
          <w:tab w:val="left" w:pos="360"/>
        </w:tabs>
        <w:spacing w:after="0"/>
        <w:jc w:val="both"/>
        <w:rPr>
          <w:rFonts w:ascii="Times New Roman" w:eastAsia="Times New Roman" w:hAnsi="Times New Roman" w:cs="Times New Roman"/>
          <w:b/>
          <w:sz w:val="24"/>
          <w:szCs w:val="24"/>
          <w:u w:val="single"/>
        </w:rPr>
      </w:pPr>
      <w:r w:rsidRPr="001D39AB">
        <w:rPr>
          <w:rFonts w:ascii="Arial" w:eastAsia="Times New Roman" w:hAnsi="Arial" w:cs="Arial"/>
          <w:b/>
          <w:noProof/>
          <w:sz w:val="12"/>
          <w:szCs w:val="12"/>
        </w:rPr>
        <w:pict>
          <v:polyline id="Ευθεία γραμμή σύνδεσης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72.4pt,270.65pt,472.5pt,261.9pt" coordsize="2,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" strokeweight="1pt">
            <v:path arrowok="t" o:connecttype="custom" o:connectlocs="0,111125;1270,0" o:connectangles="0,0"/>
          </v:polyline>
        </w:pict>
      </w:r>
    </w:p>
    <w:p w:rsidR="006A5965" w:rsidRDefault="006A5965" w:rsidP="00E93DBA">
      <w:pPr>
        <w:tabs>
          <w:tab w:val="left" w:pos="0"/>
          <w:tab w:val="left" w:pos="567"/>
        </w:tabs>
        <w:spacing w:after="0" w:line="240" w:lineRule="auto"/>
        <w:jc w:val="both"/>
        <w:rPr>
          <w:rFonts w:ascii="Times New Roman" w:eastAsia="Times New Roman" w:hAnsi="Times New Roman" w:cs="Times New Roman"/>
          <w:b/>
          <w:sz w:val="24"/>
          <w:szCs w:val="24"/>
          <w:u w:val="single"/>
        </w:rPr>
      </w:pPr>
    </w:p>
    <w:p w:rsidR="006A5965" w:rsidRPr="00725474" w:rsidRDefault="006A5965" w:rsidP="006A5965">
      <w:pPr>
        <w:spacing w:after="0" w:line="240" w:lineRule="auto"/>
        <w:ind w:left="180"/>
        <w:jc w:val="center"/>
        <w:rPr>
          <w:rFonts w:ascii="Arial" w:eastAsia="Times New Roman" w:hAnsi="Arial" w:cs="Arial"/>
          <w:b/>
          <w:sz w:val="16"/>
          <w:szCs w:val="16"/>
        </w:rPr>
      </w:pPr>
      <w:r w:rsidRPr="00725474">
        <w:rPr>
          <w:rFonts w:ascii="Arial" w:eastAsia="Times New Roman" w:hAnsi="Arial" w:cs="Arial"/>
          <w:b/>
          <w:sz w:val="16"/>
          <w:szCs w:val="16"/>
        </w:rPr>
        <w:t>ΠΙΝΑΚΑΣ ΒΑΘΜΟΛΟΓΗΣΗΣ ΚΡΙΤΗΡΙΩΝ</w:t>
      </w:r>
    </w:p>
    <w:p w:rsidR="006A5965" w:rsidRPr="00725474" w:rsidRDefault="006A5965" w:rsidP="006A5965">
      <w:pPr>
        <w:spacing w:after="0" w:line="240" w:lineRule="auto"/>
        <w:ind w:left="180"/>
        <w:jc w:val="center"/>
        <w:rPr>
          <w:rFonts w:ascii="Arial" w:eastAsia="Times New Roman" w:hAnsi="Arial" w:cs="Arial"/>
          <w:b/>
          <w:sz w:val="8"/>
          <w:szCs w:val="8"/>
        </w:rPr>
      </w:pPr>
    </w:p>
    <w:p w:rsidR="006A5965" w:rsidRPr="00725474" w:rsidRDefault="006A5965" w:rsidP="006A5965">
      <w:pPr>
        <w:tabs>
          <w:tab w:val="left" w:pos="360"/>
        </w:tabs>
        <w:spacing w:after="0" w:line="240" w:lineRule="auto"/>
        <w:ind w:left="180"/>
        <w:rPr>
          <w:rFonts w:ascii="Arial" w:eastAsia="Times New Roman" w:hAnsi="Arial" w:cs="Arial"/>
          <w:b/>
          <w:spacing w:val="-2"/>
          <w:sz w:val="14"/>
          <w:szCs w:val="14"/>
        </w:rPr>
      </w:pPr>
      <w:r w:rsidRPr="00725474">
        <w:rPr>
          <w:rFonts w:ascii="Arial" w:eastAsia="Times New Roman" w:hAnsi="Arial" w:cs="Arial"/>
          <w:b/>
          <w:spacing w:val="-2"/>
          <w:sz w:val="18"/>
          <w:szCs w:val="18"/>
        </w:rPr>
        <w:t xml:space="preserve">  </w:t>
      </w:r>
      <w:r w:rsidRPr="00725474">
        <w:rPr>
          <w:rFonts w:ascii="Arial" w:eastAsia="Times New Roman" w:hAnsi="Arial" w:cs="Arial"/>
          <w:b/>
          <w:spacing w:val="-2"/>
          <w:sz w:val="14"/>
          <w:szCs w:val="14"/>
        </w:rPr>
        <w:t>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6A5965" w:rsidRPr="00725474" w:rsidTr="006A5965">
        <w:trPr>
          <w:trHeight w:hRule="exact" w:val="227"/>
        </w:trPr>
        <w:tc>
          <w:tcPr>
            <w:tcW w:w="988" w:type="dxa"/>
            <w:noWrap/>
            <w:vAlign w:val="center"/>
          </w:tcPr>
          <w:p w:rsidR="006A5965" w:rsidRPr="00725474" w:rsidRDefault="006A5965" w:rsidP="006A5965">
            <w:pPr>
              <w:tabs>
                <w:tab w:val="left" w:pos="0"/>
              </w:tabs>
              <w:spacing w:after="0" w:line="180" w:lineRule="exact"/>
              <w:rPr>
                <w:rFonts w:ascii="Arial" w:eastAsia="Times New Roman" w:hAnsi="Arial" w:cs="Arial"/>
                <w:bCs/>
                <w:sz w:val="14"/>
                <w:szCs w:val="14"/>
              </w:rPr>
            </w:pPr>
            <w:r w:rsidRPr="00725474">
              <w:rPr>
                <w:rFonts w:ascii="Arial" w:eastAsia="Times New Roman" w:hAnsi="Arial" w:cs="Arial"/>
                <w:bCs/>
                <w:sz w:val="14"/>
                <w:szCs w:val="14"/>
              </w:rPr>
              <w:t>μήνες</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1</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2</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3</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4</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5</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6</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7</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8</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9</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10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11</w:t>
            </w:r>
          </w:p>
        </w:tc>
        <w:tc>
          <w:tcPr>
            <w:tcW w:w="1273"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sz w:val="14"/>
                <w:szCs w:val="14"/>
              </w:rPr>
            </w:pPr>
            <w:r w:rsidRPr="00725474">
              <w:rPr>
                <w:rFonts w:ascii="Arial" w:eastAsia="Times New Roman" w:hAnsi="Arial" w:cs="Arial"/>
                <w:sz w:val="14"/>
                <w:szCs w:val="14"/>
              </w:rPr>
              <w:t>12 και άνω</w:t>
            </w:r>
          </w:p>
        </w:tc>
      </w:tr>
      <w:tr w:rsidR="006A5965" w:rsidRPr="00725474" w:rsidTr="006A5965">
        <w:trPr>
          <w:trHeight w:hRule="exact" w:val="227"/>
        </w:trPr>
        <w:tc>
          <w:tcPr>
            <w:tcW w:w="988" w:type="dxa"/>
            <w:noWrap/>
            <w:vAlign w:val="center"/>
          </w:tcPr>
          <w:p w:rsidR="006A5965" w:rsidRPr="00725474" w:rsidRDefault="006A5965" w:rsidP="006A5965">
            <w:pPr>
              <w:tabs>
                <w:tab w:val="left" w:pos="72"/>
              </w:tabs>
              <w:spacing w:after="0" w:line="180" w:lineRule="exact"/>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0</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0</w:t>
            </w:r>
          </w:p>
        </w:tc>
        <w:tc>
          <w:tcPr>
            <w:tcW w:w="485"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200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275</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350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425</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500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575</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650</w:t>
            </w:r>
          </w:p>
        </w:tc>
        <w:tc>
          <w:tcPr>
            <w:tcW w:w="752"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725</w:t>
            </w:r>
          </w:p>
        </w:tc>
        <w:tc>
          <w:tcPr>
            <w:tcW w:w="1273" w:type="dxa"/>
            <w:noWrap/>
            <w:vAlign w:val="center"/>
          </w:tcPr>
          <w:p w:rsidR="006A5965" w:rsidRPr="00725474" w:rsidRDefault="006A5965" w:rsidP="006A5965">
            <w:pPr>
              <w:tabs>
                <w:tab w:val="left" w:pos="284"/>
              </w:tabs>
              <w:spacing w:after="0" w:line="180" w:lineRule="exact"/>
              <w:ind w:left="180"/>
              <w:jc w:val="center"/>
              <w:rPr>
                <w:rFonts w:ascii="Arial" w:eastAsia="Times New Roman" w:hAnsi="Arial" w:cs="Arial"/>
                <w:bCs/>
                <w:sz w:val="14"/>
                <w:szCs w:val="14"/>
              </w:rPr>
            </w:pPr>
            <w:r w:rsidRPr="00725474">
              <w:rPr>
                <w:rFonts w:ascii="Arial" w:eastAsia="Times New Roman" w:hAnsi="Arial" w:cs="Arial"/>
                <w:bCs/>
                <w:sz w:val="14"/>
                <w:szCs w:val="14"/>
              </w:rPr>
              <w:t>800</w:t>
            </w:r>
          </w:p>
        </w:tc>
      </w:tr>
    </w:tbl>
    <w:p w:rsidR="006A5965" w:rsidRPr="00725474" w:rsidRDefault="006A5965" w:rsidP="006A5965">
      <w:pPr>
        <w:tabs>
          <w:tab w:val="left" w:pos="284"/>
        </w:tabs>
        <w:spacing w:after="0" w:line="240" w:lineRule="auto"/>
        <w:rPr>
          <w:rFonts w:ascii="Arial" w:eastAsia="Times New Roman" w:hAnsi="Arial" w:cs="Arial"/>
          <w:sz w:val="8"/>
          <w:szCs w:val="8"/>
        </w:rPr>
      </w:pPr>
    </w:p>
    <w:p w:rsidR="006A5965" w:rsidRPr="00725474" w:rsidRDefault="006A5965" w:rsidP="006A5965">
      <w:pPr>
        <w:tabs>
          <w:tab w:val="left" w:pos="284"/>
        </w:tabs>
        <w:spacing w:after="0" w:line="240" w:lineRule="auto"/>
        <w:rPr>
          <w:rFonts w:ascii="Arial" w:eastAsia="Times New Roman" w:hAnsi="Arial" w:cs="Arial"/>
          <w:b/>
          <w:sz w:val="14"/>
          <w:szCs w:val="14"/>
        </w:rPr>
      </w:pPr>
      <w:r w:rsidRPr="00725474">
        <w:rPr>
          <w:rFonts w:ascii="Arial" w:eastAsia="Times New Roman" w:hAnsi="Arial" w:cs="Arial"/>
          <w:b/>
          <w:sz w:val="14"/>
          <w:szCs w:val="14"/>
        </w:rPr>
        <w:t xml:space="preserve">        2. ή 3. ΠΟΛΥΤΕΚΝΟΣ Η΄ ΤΕΚΝΟ ΠΟΛΥΤΕΚΝΗΣ ΟΙΚΟΓΕΝΕΙΑΣ (50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10"/>
        <w:gridCol w:w="709"/>
        <w:gridCol w:w="710"/>
        <w:gridCol w:w="710"/>
        <w:gridCol w:w="540"/>
      </w:tblGrid>
      <w:tr w:rsidR="006A5965" w:rsidRPr="00725474" w:rsidTr="006A5965">
        <w:trPr>
          <w:trHeight w:hRule="exac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αριθμός τέκνων</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b/>
                <w:sz w:val="14"/>
                <w:szCs w:val="14"/>
              </w:rPr>
            </w:pPr>
            <w:r w:rsidRPr="00725474">
              <w:rPr>
                <w:rFonts w:ascii="Arial" w:eastAsia="Times New Roman" w:hAnsi="Arial" w:cs="Arial"/>
                <w:b/>
                <w:sz w:val="14"/>
                <w:szCs w:val="14"/>
              </w:rPr>
              <w:t>3</w:t>
            </w:r>
            <w:r w:rsidRPr="00725474">
              <w:rPr>
                <w:rFonts w:ascii="Arial" w:eastAsia="Times New Roman" w:hAnsi="Arial" w:cs="Arial"/>
                <w:b/>
                <w:sz w:val="16"/>
                <w:szCs w:val="16"/>
              </w:rPr>
              <w:t>*</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r w:rsidRPr="00725474">
              <w:rPr>
                <w:rFonts w:ascii="Arial" w:eastAsia="Times New Roman" w:hAnsi="Arial" w:cs="Arial"/>
                <w:sz w:val="14"/>
                <w:szCs w:val="14"/>
              </w:rPr>
              <w:t>4</w:t>
            </w: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r w:rsidRPr="00725474">
              <w:rPr>
                <w:rFonts w:ascii="Arial" w:eastAsia="Times New Roman" w:hAnsi="Arial" w:cs="Arial"/>
                <w:sz w:val="14"/>
                <w:szCs w:val="14"/>
              </w:rPr>
              <w:t>5</w:t>
            </w: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r w:rsidRPr="00725474">
              <w:rPr>
                <w:rFonts w:ascii="Arial" w:eastAsia="Times New Roman" w:hAnsi="Arial" w:cs="Arial"/>
                <w:sz w:val="14"/>
                <w:szCs w:val="14"/>
              </w:rPr>
              <w:t>6</w:t>
            </w: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r w:rsidRPr="00725474">
              <w:rPr>
                <w:rFonts w:ascii="Arial" w:eastAsia="Times New Roman" w:hAnsi="Arial" w:cs="Arial"/>
                <w:sz w:val="14"/>
                <w:szCs w:val="14"/>
              </w:rPr>
              <w:t>7</w:t>
            </w:r>
          </w:p>
        </w:tc>
        <w:tc>
          <w:tcPr>
            <w:tcW w:w="709" w:type="dxa"/>
            <w:noWrap/>
            <w:vAlign w:val="center"/>
          </w:tcPr>
          <w:p w:rsidR="006A5965" w:rsidRPr="00725474" w:rsidRDefault="006A5965" w:rsidP="006A5965">
            <w:pPr>
              <w:tabs>
                <w:tab w:val="left" w:pos="73"/>
              </w:tabs>
              <w:spacing w:after="0" w:line="240" w:lineRule="auto"/>
              <w:ind w:left="73"/>
              <w:jc w:val="center"/>
              <w:rPr>
                <w:rFonts w:ascii="Arial" w:eastAsia="Times New Roman" w:hAnsi="Arial" w:cs="Arial"/>
                <w:sz w:val="14"/>
                <w:szCs w:val="14"/>
              </w:rPr>
            </w:pPr>
            <w:r w:rsidRPr="00725474">
              <w:rPr>
                <w:rFonts w:ascii="Arial" w:eastAsia="Times New Roman" w:hAnsi="Arial" w:cs="Arial"/>
                <w:sz w:val="14"/>
                <w:szCs w:val="14"/>
              </w:rPr>
              <w:t>8</w:t>
            </w:r>
          </w:p>
        </w:tc>
        <w:tc>
          <w:tcPr>
            <w:tcW w:w="710" w:type="dxa"/>
            <w:noWrap/>
            <w:vAlign w:val="center"/>
          </w:tcPr>
          <w:p w:rsidR="006A5965" w:rsidRPr="00725474" w:rsidRDefault="006A5965" w:rsidP="006A5965">
            <w:pPr>
              <w:tabs>
                <w:tab w:val="left" w:pos="-50"/>
              </w:tabs>
              <w:spacing w:after="0" w:line="240" w:lineRule="auto"/>
              <w:ind w:left="130"/>
              <w:jc w:val="center"/>
              <w:rPr>
                <w:rFonts w:ascii="Arial" w:eastAsia="Times New Roman" w:hAnsi="Arial" w:cs="Arial"/>
                <w:sz w:val="14"/>
                <w:szCs w:val="14"/>
              </w:rPr>
            </w:pPr>
            <w:r w:rsidRPr="00725474">
              <w:rPr>
                <w:rFonts w:ascii="Arial" w:eastAsia="Times New Roman" w:hAnsi="Arial" w:cs="Arial"/>
                <w:sz w:val="14"/>
                <w:szCs w:val="14"/>
              </w:rPr>
              <w:t>9</w:t>
            </w:r>
          </w:p>
        </w:tc>
        <w:tc>
          <w:tcPr>
            <w:tcW w:w="709" w:type="dxa"/>
            <w:noWrap/>
            <w:vAlign w:val="center"/>
          </w:tcPr>
          <w:p w:rsidR="006A5965" w:rsidRPr="00725474" w:rsidRDefault="006A5965" w:rsidP="006A5965">
            <w:pPr>
              <w:tabs>
                <w:tab w:val="left" w:pos="7"/>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10</w:t>
            </w: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11</w:t>
            </w: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12</w:t>
            </w: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w:t>
            </w:r>
          </w:p>
        </w:tc>
      </w:tr>
      <w:tr w:rsidR="006A5965" w:rsidRPr="00725474" w:rsidTr="006A5965">
        <w:trPr>
          <w:trHeight w:hRule="exac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150</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r w:rsidRPr="00725474">
              <w:rPr>
                <w:rFonts w:ascii="Arial" w:eastAsia="Times New Roman" w:hAnsi="Arial" w:cs="Arial"/>
                <w:sz w:val="14"/>
                <w:szCs w:val="14"/>
              </w:rPr>
              <w:t>200</w:t>
            </w: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r w:rsidRPr="00725474">
              <w:rPr>
                <w:rFonts w:ascii="Arial" w:eastAsia="Times New Roman" w:hAnsi="Arial" w:cs="Arial"/>
                <w:sz w:val="14"/>
                <w:szCs w:val="14"/>
              </w:rPr>
              <w:t>250</w:t>
            </w: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r w:rsidRPr="00725474">
              <w:rPr>
                <w:rFonts w:ascii="Arial" w:eastAsia="Times New Roman" w:hAnsi="Arial" w:cs="Arial"/>
                <w:sz w:val="14"/>
                <w:szCs w:val="14"/>
              </w:rPr>
              <w:t>300</w:t>
            </w: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r w:rsidRPr="00725474">
              <w:rPr>
                <w:rFonts w:ascii="Arial" w:eastAsia="Times New Roman" w:hAnsi="Arial" w:cs="Arial"/>
                <w:sz w:val="14"/>
                <w:szCs w:val="14"/>
              </w:rPr>
              <w:t>350</w:t>
            </w:r>
          </w:p>
        </w:tc>
        <w:tc>
          <w:tcPr>
            <w:tcW w:w="709" w:type="dxa"/>
            <w:noWrap/>
            <w:vAlign w:val="center"/>
          </w:tcPr>
          <w:p w:rsidR="006A5965" w:rsidRPr="00725474" w:rsidRDefault="006A5965" w:rsidP="006A5965">
            <w:pPr>
              <w:tabs>
                <w:tab w:val="left" w:pos="73"/>
              </w:tabs>
              <w:spacing w:after="0" w:line="240" w:lineRule="auto"/>
              <w:ind w:left="73"/>
              <w:jc w:val="center"/>
              <w:rPr>
                <w:rFonts w:ascii="Arial" w:eastAsia="Times New Roman" w:hAnsi="Arial" w:cs="Arial"/>
                <w:sz w:val="14"/>
                <w:szCs w:val="14"/>
              </w:rPr>
            </w:pPr>
            <w:r w:rsidRPr="00725474">
              <w:rPr>
                <w:rFonts w:ascii="Arial" w:eastAsia="Times New Roman" w:hAnsi="Arial" w:cs="Arial"/>
                <w:sz w:val="14"/>
                <w:szCs w:val="14"/>
              </w:rPr>
              <w:t>400</w:t>
            </w:r>
          </w:p>
        </w:tc>
        <w:tc>
          <w:tcPr>
            <w:tcW w:w="710" w:type="dxa"/>
            <w:noWrap/>
            <w:vAlign w:val="center"/>
          </w:tcPr>
          <w:p w:rsidR="006A5965" w:rsidRPr="00725474" w:rsidRDefault="006A5965" w:rsidP="006A5965">
            <w:pPr>
              <w:tabs>
                <w:tab w:val="left" w:pos="284"/>
              </w:tabs>
              <w:spacing w:after="0" w:line="240" w:lineRule="auto"/>
              <w:ind w:left="130"/>
              <w:jc w:val="center"/>
              <w:rPr>
                <w:rFonts w:ascii="Arial" w:eastAsia="Times New Roman" w:hAnsi="Arial" w:cs="Arial"/>
                <w:sz w:val="14"/>
                <w:szCs w:val="14"/>
              </w:rPr>
            </w:pPr>
            <w:r w:rsidRPr="00725474">
              <w:rPr>
                <w:rFonts w:ascii="Arial" w:eastAsia="Times New Roman" w:hAnsi="Arial" w:cs="Arial"/>
                <w:sz w:val="14"/>
                <w:szCs w:val="14"/>
              </w:rPr>
              <w:t>450</w:t>
            </w:r>
          </w:p>
        </w:tc>
        <w:tc>
          <w:tcPr>
            <w:tcW w:w="709" w:type="dxa"/>
            <w:noWrap/>
            <w:vAlign w:val="center"/>
          </w:tcPr>
          <w:p w:rsidR="006A5965" w:rsidRPr="00725474" w:rsidRDefault="006A5965" w:rsidP="006A5965">
            <w:pPr>
              <w:tabs>
                <w:tab w:val="left" w:pos="7"/>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500</w:t>
            </w: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550</w:t>
            </w: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600</w:t>
            </w: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w:t>
            </w:r>
          </w:p>
        </w:tc>
      </w:tr>
    </w:tbl>
    <w:p w:rsidR="006A5965" w:rsidRPr="00725474" w:rsidRDefault="006A5965" w:rsidP="006A5965">
      <w:pPr>
        <w:spacing w:after="0" w:line="240" w:lineRule="auto"/>
        <w:rPr>
          <w:rFonts w:ascii="Arial" w:eastAsia="Times New Roman" w:hAnsi="Arial" w:cs="Arial"/>
          <w:sz w:val="12"/>
          <w:szCs w:val="12"/>
        </w:rPr>
      </w:pPr>
      <w:r w:rsidRPr="00725474">
        <w:rPr>
          <w:rFonts w:ascii="Arial" w:eastAsia="Times New Roman" w:hAnsi="Arial" w:cs="Arial"/>
          <w:b/>
          <w:sz w:val="16"/>
          <w:szCs w:val="16"/>
        </w:rPr>
        <w:t xml:space="preserve">      *</w:t>
      </w:r>
      <w:r w:rsidRPr="00725474">
        <w:rPr>
          <w:rFonts w:ascii="Arial" w:eastAsia="Times New Roman" w:hAnsi="Arial" w:cs="Arial"/>
          <w:sz w:val="12"/>
          <w:szCs w:val="12"/>
        </w:rPr>
        <w:t xml:space="preserve">αφορά </w:t>
      </w:r>
      <w:r w:rsidRPr="00725474">
        <w:rPr>
          <w:rFonts w:ascii="Arial" w:eastAsia="Times New Roman" w:hAnsi="Arial" w:cs="Arial"/>
          <w:b/>
          <w:sz w:val="12"/>
          <w:szCs w:val="12"/>
        </w:rPr>
        <w:t>μόνο</w:t>
      </w:r>
      <w:r w:rsidRPr="00725474">
        <w:rPr>
          <w:rFonts w:ascii="Arial" w:eastAsia="Times New Roman" w:hAnsi="Arial" w:cs="Arial"/>
          <w:sz w:val="12"/>
          <w:szCs w:val="12"/>
        </w:rPr>
        <w:t xml:space="preserve"> τις ειδικές περιπτώσεις </w:t>
      </w:r>
      <w:r w:rsidRPr="00725474">
        <w:rPr>
          <w:rFonts w:ascii="Arial" w:eastAsia="Times New Roman" w:hAnsi="Arial" w:cs="Arial"/>
          <w:b/>
          <w:sz w:val="12"/>
          <w:szCs w:val="12"/>
          <w:u w:val="single"/>
        </w:rPr>
        <w:t>πολυτεκνίας</w:t>
      </w:r>
      <w:r w:rsidRPr="00725474">
        <w:rPr>
          <w:rFonts w:ascii="Arial" w:eastAsia="Times New Roman" w:hAnsi="Arial" w:cs="Arial"/>
          <w:sz w:val="12"/>
          <w:szCs w:val="12"/>
        </w:rPr>
        <w:t xml:space="preserve"> με τρία (3) τέκνα    </w:t>
      </w:r>
    </w:p>
    <w:p w:rsidR="006A5965" w:rsidRPr="00725474" w:rsidRDefault="006A5965" w:rsidP="006A5965">
      <w:pPr>
        <w:tabs>
          <w:tab w:val="left" w:pos="284"/>
        </w:tabs>
        <w:spacing w:after="0" w:line="240" w:lineRule="auto"/>
        <w:rPr>
          <w:rFonts w:ascii="Arial" w:eastAsia="Times New Roman" w:hAnsi="Arial" w:cs="Arial"/>
          <w:b/>
          <w:sz w:val="14"/>
          <w:szCs w:val="14"/>
        </w:rPr>
      </w:pPr>
    </w:p>
    <w:p w:rsidR="006A5965" w:rsidRPr="00725474" w:rsidRDefault="006A5965" w:rsidP="006A5965">
      <w:pPr>
        <w:tabs>
          <w:tab w:val="left" w:pos="284"/>
        </w:tabs>
        <w:spacing w:after="0" w:line="240" w:lineRule="auto"/>
        <w:rPr>
          <w:rFonts w:ascii="Arial" w:eastAsia="Times New Roman" w:hAnsi="Arial" w:cs="Arial"/>
          <w:b/>
          <w:sz w:val="14"/>
          <w:szCs w:val="14"/>
        </w:rPr>
      </w:pPr>
      <w:r w:rsidRPr="00725474">
        <w:rPr>
          <w:rFonts w:ascii="Arial" w:eastAsia="Times New Roman" w:hAnsi="Arial" w:cs="Arial"/>
          <w:b/>
          <w:sz w:val="14"/>
          <w:szCs w:val="14"/>
        </w:rPr>
        <w:t xml:space="preserve">        4. ή 5. ΤΡΙΤΕΚΝΟΣ Η΄ ΤΕΚΝΟ ΤΡΙΤΕΚΝΗΣ ΟΙΚΟΓΕΝΕΙΑΣ (40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10"/>
        <w:gridCol w:w="709"/>
        <w:gridCol w:w="710"/>
        <w:gridCol w:w="710"/>
        <w:gridCol w:w="540"/>
      </w:tblGrid>
      <w:tr w:rsidR="006A5965" w:rsidRPr="00725474" w:rsidTr="006A5965">
        <w:trPr>
          <w:trHeight w:hRule="exac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αριθμός τέκνων</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b/>
                <w:sz w:val="14"/>
                <w:szCs w:val="14"/>
              </w:rPr>
            </w:pPr>
            <w:r w:rsidRPr="00725474">
              <w:rPr>
                <w:rFonts w:ascii="Arial" w:eastAsia="Times New Roman" w:hAnsi="Arial" w:cs="Arial"/>
                <w:b/>
                <w:sz w:val="14"/>
                <w:szCs w:val="14"/>
              </w:rPr>
              <w:t>3</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73"/>
              </w:tabs>
              <w:spacing w:after="0" w:line="240" w:lineRule="auto"/>
              <w:ind w:left="73"/>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50"/>
              </w:tabs>
              <w:spacing w:after="0" w:line="240" w:lineRule="auto"/>
              <w:ind w:left="130"/>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7"/>
              </w:tabs>
              <w:spacing w:after="0" w:line="240" w:lineRule="auto"/>
              <w:jc w:val="center"/>
              <w:rPr>
                <w:rFonts w:ascii="Arial" w:eastAsia="Times New Roman" w:hAnsi="Arial" w:cs="Arial"/>
                <w:sz w:val="14"/>
                <w:szCs w:val="14"/>
              </w:rPr>
            </w:pP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r>
      <w:tr w:rsidR="006A5965" w:rsidRPr="00725474" w:rsidTr="006A5965">
        <w:trPr>
          <w:trHeight w:hRule="exac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120</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73"/>
              </w:tabs>
              <w:spacing w:after="0" w:line="240" w:lineRule="auto"/>
              <w:ind w:left="73"/>
              <w:jc w:val="center"/>
              <w:rPr>
                <w:rFonts w:ascii="Arial" w:eastAsia="Times New Roman" w:hAnsi="Arial" w:cs="Arial"/>
                <w:sz w:val="14"/>
                <w:szCs w:val="14"/>
              </w:rPr>
            </w:pPr>
          </w:p>
        </w:tc>
        <w:tc>
          <w:tcPr>
            <w:tcW w:w="710" w:type="dxa"/>
            <w:noWrap/>
            <w:vAlign w:val="center"/>
          </w:tcPr>
          <w:p w:rsidR="006A5965" w:rsidRPr="00725474" w:rsidRDefault="006A5965" w:rsidP="006A5965">
            <w:pPr>
              <w:tabs>
                <w:tab w:val="left" w:pos="284"/>
              </w:tabs>
              <w:spacing w:after="0" w:line="240" w:lineRule="auto"/>
              <w:ind w:left="130"/>
              <w:jc w:val="center"/>
              <w:rPr>
                <w:rFonts w:ascii="Arial" w:eastAsia="Times New Roman" w:hAnsi="Arial" w:cs="Arial"/>
                <w:sz w:val="14"/>
                <w:szCs w:val="14"/>
              </w:rPr>
            </w:pPr>
          </w:p>
        </w:tc>
        <w:tc>
          <w:tcPr>
            <w:tcW w:w="709" w:type="dxa"/>
            <w:noWrap/>
            <w:vAlign w:val="center"/>
          </w:tcPr>
          <w:p w:rsidR="006A5965" w:rsidRPr="00725474" w:rsidRDefault="006A5965" w:rsidP="006A5965">
            <w:pPr>
              <w:tabs>
                <w:tab w:val="left" w:pos="7"/>
              </w:tabs>
              <w:spacing w:after="0" w:line="240" w:lineRule="auto"/>
              <w:jc w:val="center"/>
              <w:rPr>
                <w:rFonts w:ascii="Arial" w:eastAsia="Times New Roman" w:hAnsi="Arial" w:cs="Arial"/>
                <w:sz w:val="14"/>
                <w:szCs w:val="14"/>
              </w:rPr>
            </w:pP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c>
          <w:tcPr>
            <w:tcW w:w="710" w:type="dxa"/>
            <w:vAlign w:val="center"/>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p>
        </w:tc>
      </w:tr>
    </w:tbl>
    <w:p w:rsidR="006A5965" w:rsidRPr="00725474" w:rsidRDefault="006A5965" w:rsidP="006A5965">
      <w:pPr>
        <w:tabs>
          <w:tab w:val="left" w:pos="284"/>
        </w:tabs>
        <w:spacing w:after="0" w:line="240" w:lineRule="auto"/>
        <w:rPr>
          <w:rFonts w:ascii="Arial" w:eastAsia="Times New Roman" w:hAnsi="Arial" w:cs="Arial"/>
          <w:sz w:val="8"/>
          <w:szCs w:val="8"/>
        </w:rPr>
      </w:pPr>
    </w:p>
    <w:p w:rsidR="006A5965" w:rsidRPr="00725474" w:rsidRDefault="006A5965" w:rsidP="006A5965">
      <w:pPr>
        <w:tabs>
          <w:tab w:val="left" w:pos="284"/>
        </w:tabs>
        <w:spacing w:after="0" w:line="240" w:lineRule="auto"/>
        <w:rPr>
          <w:rFonts w:ascii="Arial" w:eastAsia="Times New Roman" w:hAnsi="Arial" w:cs="Arial"/>
          <w:b/>
          <w:i/>
          <w:sz w:val="14"/>
          <w:szCs w:val="14"/>
        </w:rPr>
      </w:pPr>
      <w:r w:rsidRPr="00725474">
        <w:rPr>
          <w:rFonts w:ascii="Arial" w:eastAsia="Times New Roman" w:hAnsi="Arial" w:cs="Arial"/>
          <w:b/>
          <w:sz w:val="14"/>
          <w:szCs w:val="14"/>
        </w:rPr>
        <w:t xml:space="preserve">       6. ΑΝΗΛΙΚΑ ΤΕΚΝΑ (30 μονάδες για καθένα από τα δύο πρώτα τέκνα και 50 μονάδες για το τρίτο)</w:t>
      </w:r>
    </w:p>
    <w:tbl>
      <w:tblPr>
        <w:tblW w:w="3600" w:type="dxa"/>
        <w:tblInd w:w="288" w:type="dxa"/>
        <w:tblLook w:val="0000"/>
      </w:tblPr>
      <w:tblGrid>
        <w:gridCol w:w="1440"/>
        <w:gridCol w:w="720"/>
        <w:gridCol w:w="720"/>
        <w:gridCol w:w="720"/>
      </w:tblGrid>
      <w:tr w:rsidR="006A5965" w:rsidRPr="00725474" w:rsidTr="006A5965">
        <w:trPr>
          <w:trHeight w:val="227"/>
        </w:trPr>
        <w:tc>
          <w:tcPr>
            <w:tcW w:w="1440" w:type="dxa"/>
            <w:noWrap/>
            <w:vAlign w:val="center"/>
          </w:tcPr>
          <w:p w:rsidR="006A5965" w:rsidRPr="00725474" w:rsidRDefault="006A5965" w:rsidP="006A5965">
            <w:pPr>
              <w:tabs>
                <w:tab w:val="left" w:pos="72"/>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αριθμός τέκνων</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2</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3</w:t>
            </w:r>
          </w:p>
        </w:tc>
      </w:tr>
      <w:tr w:rsidR="006A5965" w:rsidRPr="00725474" w:rsidTr="006A5965">
        <w:trPr>
          <w:trHeight w:val="227"/>
        </w:trPr>
        <w:tc>
          <w:tcPr>
            <w:tcW w:w="1440" w:type="dxa"/>
            <w:noWrap/>
            <w:vAlign w:val="center"/>
          </w:tcPr>
          <w:p w:rsidR="006A5965" w:rsidRPr="00725474" w:rsidRDefault="006A5965" w:rsidP="006A5965">
            <w:pPr>
              <w:tabs>
                <w:tab w:val="left" w:pos="72"/>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30</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60</w:t>
            </w:r>
          </w:p>
        </w:tc>
        <w:tc>
          <w:tcPr>
            <w:tcW w:w="720" w:type="dxa"/>
            <w:noWrap/>
            <w:vAlign w:val="center"/>
          </w:tcPr>
          <w:p w:rsidR="006A5965" w:rsidRPr="00725474" w:rsidRDefault="006A5965" w:rsidP="006A5965">
            <w:pPr>
              <w:tabs>
                <w:tab w:val="left" w:pos="284"/>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110</w:t>
            </w:r>
          </w:p>
        </w:tc>
      </w:tr>
    </w:tbl>
    <w:p w:rsidR="006A5965" w:rsidRPr="00725474" w:rsidRDefault="006A5965" w:rsidP="006A5965">
      <w:pPr>
        <w:tabs>
          <w:tab w:val="left" w:pos="284"/>
        </w:tabs>
        <w:spacing w:after="0" w:line="240" w:lineRule="auto"/>
        <w:ind w:left="540"/>
        <w:rPr>
          <w:rFonts w:ascii="Arial" w:eastAsia="Times New Roman" w:hAnsi="Arial" w:cs="Arial"/>
          <w:b/>
          <w:sz w:val="8"/>
          <w:szCs w:val="8"/>
        </w:rPr>
      </w:pPr>
    </w:p>
    <w:p w:rsidR="006A5965" w:rsidRPr="00725474" w:rsidRDefault="006A5965" w:rsidP="006A5965">
      <w:pPr>
        <w:tabs>
          <w:tab w:val="left" w:pos="284"/>
        </w:tabs>
        <w:spacing w:after="0" w:line="240" w:lineRule="auto"/>
        <w:rPr>
          <w:rFonts w:ascii="Arial" w:eastAsia="Times New Roman" w:hAnsi="Arial" w:cs="Arial"/>
          <w:b/>
          <w:i/>
          <w:sz w:val="14"/>
          <w:szCs w:val="14"/>
        </w:rPr>
      </w:pPr>
      <w:r w:rsidRPr="00725474">
        <w:rPr>
          <w:rFonts w:ascii="Arial" w:eastAsia="Times New Roman" w:hAnsi="Arial" w:cs="Arial"/>
          <w:b/>
          <w:sz w:val="14"/>
          <w:szCs w:val="14"/>
        </w:rPr>
        <w:t xml:space="preserve">        7. ή 8. ΓΟΝΕΑΣ Η΄ ΤΕΚΝΟ ΜΟΝΟΓΟΝΕΪΚΗΣ ΟΙΚΟΓΕΝΕΙΑΣ (50 μονάδες για κάθε τέκνο)</w:t>
      </w:r>
      <w:r w:rsidRPr="00725474">
        <w:rPr>
          <w:rFonts w:ascii="Arial" w:eastAsia="Times New Roman" w:hAnsi="Arial" w:cs="Arial"/>
          <w:b/>
          <w:i/>
          <w:sz w:val="14"/>
          <w:szCs w:val="14"/>
        </w:rPr>
        <w:t xml:space="preserve"> </w:t>
      </w:r>
    </w:p>
    <w:tbl>
      <w:tblPr>
        <w:tblW w:w="0" w:type="auto"/>
        <w:tblInd w:w="288" w:type="dxa"/>
        <w:tblLayout w:type="fixed"/>
        <w:tblLook w:val="0000"/>
      </w:tblPr>
      <w:tblGrid>
        <w:gridCol w:w="1701"/>
        <w:gridCol w:w="709"/>
        <w:gridCol w:w="710"/>
        <w:gridCol w:w="709"/>
        <w:gridCol w:w="710"/>
        <w:gridCol w:w="710"/>
        <w:gridCol w:w="540"/>
      </w:tblGrid>
      <w:tr w:rsidR="006A5965" w:rsidRPr="00725474" w:rsidTr="006A5965">
        <w:trPr>
          <w:trHeigh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αριθμός τέκνων</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1</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r w:rsidRPr="00725474">
              <w:rPr>
                <w:rFonts w:ascii="Arial" w:eastAsia="Times New Roman" w:hAnsi="Arial" w:cs="Arial"/>
                <w:sz w:val="14"/>
                <w:szCs w:val="14"/>
              </w:rPr>
              <w:t>2</w:t>
            </w: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r w:rsidRPr="00725474">
              <w:rPr>
                <w:rFonts w:ascii="Arial" w:eastAsia="Times New Roman" w:hAnsi="Arial" w:cs="Arial"/>
                <w:sz w:val="14"/>
                <w:szCs w:val="14"/>
              </w:rPr>
              <w:t>3</w:t>
            </w: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r w:rsidRPr="00725474">
              <w:rPr>
                <w:rFonts w:ascii="Arial" w:eastAsia="Times New Roman" w:hAnsi="Arial" w:cs="Arial"/>
                <w:sz w:val="14"/>
                <w:szCs w:val="14"/>
              </w:rPr>
              <w:t>4</w:t>
            </w: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r w:rsidRPr="00725474">
              <w:rPr>
                <w:rFonts w:ascii="Arial" w:eastAsia="Times New Roman" w:hAnsi="Arial" w:cs="Arial"/>
                <w:sz w:val="14"/>
                <w:szCs w:val="14"/>
              </w:rPr>
              <w:t>5</w:t>
            </w: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w:t>
            </w:r>
          </w:p>
        </w:tc>
      </w:tr>
      <w:tr w:rsidR="006A5965" w:rsidRPr="00725474" w:rsidTr="006A5965">
        <w:trPr>
          <w:trHeight w:val="227"/>
        </w:trPr>
        <w:tc>
          <w:tcPr>
            <w:tcW w:w="1701" w:type="dxa"/>
            <w:noWrap/>
            <w:vAlign w:val="center"/>
          </w:tcPr>
          <w:p w:rsidR="006A5965" w:rsidRPr="00725474" w:rsidRDefault="006A5965" w:rsidP="006A5965">
            <w:pPr>
              <w:tabs>
                <w:tab w:val="left" w:pos="284"/>
              </w:tabs>
              <w:spacing w:after="0" w:line="240" w:lineRule="auto"/>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709" w:type="dxa"/>
            <w:noWrap/>
            <w:vAlign w:val="center"/>
          </w:tcPr>
          <w:p w:rsidR="006A5965" w:rsidRPr="00725474" w:rsidRDefault="006A5965" w:rsidP="006A5965">
            <w:pPr>
              <w:tabs>
                <w:tab w:val="left" w:pos="0"/>
              </w:tabs>
              <w:spacing w:after="0" w:line="240" w:lineRule="auto"/>
              <w:jc w:val="center"/>
              <w:rPr>
                <w:rFonts w:ascii="Arial" w:eastAsia="Times New Roman" w:hAnsi="Arial" w:cs="Arial"/>
                <w:sz w:val="14"/>
                <w:szCs w:val="14"/>
              </w:rPr>
            </w:pPr>
            <w:r w:rsidRPr="00725474">
              <w:rPr>
                <w:rFonts w:ascii="Arial" w:eastAsia="Times New Roman" w:hAnsi="Arial" w:cs="Arial"/>
                <w:sz w:val="14"/>
                <w:szCs w:val="14"/>
              </w:rPr>
              <w:t>50</w:t>
            </w:r>
          </w:p>
        </w:tc>
        <w:tc>
          <w:tcPr>
            <w:tcW w:w="710" w:type="dxa"/>
            <w:noWrap/>
            <w:vAlign w:val="center"/>
          </w:tcPr>
          <w:p w:rsidR="006A5965" w:rsidRPr="00725474" w:rsidRDefault="006A5965" w:rsidP="006A5965">
            <w:pPr>
              <w:tabs>
                <w:tab w:val="left" w:pos="0"/>
              </w:tabs>
              <w:spacing w:after="0" w:line="240" w:lineRule="auto"/>
              <w:ind w:left="25"/>
              <w:jc w:val="center"/>
              <w:rPr>
                <w:rFonts w:ascii="Arial" w:eastAsia="Times New Roman" w:hAnsi="Arial" w:cs="Arial"/>
                <w:sz w:val="14"/>
                <w:szCs w:val="14"/>
              </w:rPr>
            </w:pPr>
            <w:r w:rsidRPr="00725474">
              <w:rPr>
                <w:rFonts w:ascii="Arial" w:eastAsia="Times New Roman" w:hAnsi="Arial" w:cs="Arial"/>
                <w:sz w:val="14"/>
                <w:szCs w:val="14"/>
              </w:rPr>
              <w:t>100</w:t>
            </w:r>
          </w:p>
        </w:tc>
        <w:tc>
          <w:tcPr>
            <w:tcW w:w="709" w:type="dxa"/>
            <w:noWrap/>
            <w:vAlign w:val="center"/>
          </w:tcPr>
          <w:p w:rsidR="006A5965" w:rsidRPr="00725474" w:rsidRDefault="006A5965" w:rsidP="006A5965">
            <w:pPr>
              <w:tabs>
                <w:tab w:val="left" w:pos="82"/>
              </w:tabs>
              <w:spacing w:after="0" w:line="240" w:lineRule="auto"/>
              <w:ind w:left="82"/>
              <w:jc w:val="center"/>
              <w:rPr>
                <w:rFonts w:ascii="Arial" w:eastAsia="Times New Roman" w:hAnsi="Arial" w:cs="Arial"/>
                <w:sz w:val="14"/>
                <w:szCs w:val="14"/>
              </w:rPr>
            </w:pPr>
            <w:r w:rsidRPr="00725474">
              <w:rPr>
                <w:rFonts w:ascii="Arial" w:eastAsia="Times New Roman" w:hAnsi="Arial" w:cs="Arial"/>
                <w:sz w:val="14"/>
                <w:szCs w:val="14"/>
              </w:rPr>
              <w:t>150</w:t>
            </w:r>
          </w:p>
        </w:tc>
        <w:tc>
          <w:tcPr>
            <w:tcW w:w="710" w:type="dxa"/>
            <w:noWrap/>
            <w:vAlign w:val="center"/>
          </w:tcPr>
          <w:p w:rsidR="006A5965" w:rsidRPr="00725474" w:rsidRDefault="006A5965" w:rsidP="006A5965">
            <w:pPr>
              <w:tabs>
                <w:tab w:val="left" w:pos="139"/>
              </w:tabs>
              <w:spacing w:after="0" w:line="240" w:lineRule="auto"/>
              <w:ind w:left="139"/>
              <w:jc w:val="center"/>
              <w:rPr>
                <w:rFonts w:ascii="Arial" w:eastAsia="Times New Roman" w:hAnsi="Arial" w:cs="Arial"/>
                <w:sz w:val="14"/>
                <w:szCs w:val="14"/>
              </w:rPr>
            </w:pPr>
            <w:r w:rsidRPr="00725474">
              <w:rPr>
                <w:rFonts w:ascii="Arial" w:eastAsia="Times New Roman" w:hAnsi="Arial" w:cs="Arial"/>
                <w:sz w:val="14"/>
                <w:szCs w:val="14"/>
              </w:rPr>
              <w:t>200</w:t>
            </w:r>
          </w:p>
        </w:tc>
        <w:tc>
          <w:tcPr>
            <w:tcW w:w="710" w:type="dxa"/>
            <w:noWrap/>
            <w:vAlign w:val="center"/>
          </w:tcPr>
          <w:p w:rsidR="006A5965" w:rsidRPr="00725474" w:rsidRDefault="006A5965" w:rsidP="006A5965">
            <w:pPr>
              <w:tabs>
                <w:tab w:val="left" w:pos="16"/>
              </w:tabs>
              <w:spacing w:after="0" w:line="240" w:lineRule="auto"/>
              <w:ind w:left="16"/>
              <w:jc w:val="center"/>
              <w:rPr>
                <w:rFonts w:ascii="Arial" w:eastAsia="Times New Roman" w:hAnsi="Arial" w:cs="Arial"/>
                <w:sz w:val="14"/>
                <w:szCs w:val="14"/>
              </w:rPr>
            </w:pPr>
            <w:r w:rsidRPr="00725474">
              <w:rPr>
                <w:rFonts w:ascii="Arial" w:eastAsia="Times New Roman" w:hAnsi="Arial" w:cs="Arial"/>
                <w:sz w:val="14"/>
                <w:szCs w:val="14"/>
              </w:rPr>
              <w:t>250</w:t>
            </w:r>
          </w:p>
        </w:tc>
        <w:tc>
          <w:tcPr>
            <w:tcW w:w="540" w:type="dxa"/>
          </w:tcPr>
          <w:p w:rsidR="006A5965" w:rsidRPr="00725474" w:rsidRDefault="006A5965" w:rsidP="006A5965">
            <w:pPr>
              <w:tabs>
                <w:tab w:val="left" w:pos="72"/>
              </w:tabs>
              <w:spacing w:after="0" w:line="240" w:lineRule="auto"/>
              <w:ind w:left="72"/>
              <w:jc w:val="center"/>
              <w:rPr>
                <w:rFonts w:ascii="Arial" w:eastAsia="Times New Roman" w:hAnsi="Arial" w:cs="Arial"/>
                <w:sz w:val="14"/>
                <w:szCs w:val="14"/>
              </w:rPr>
            </w:pPr>
            <w:r w:rsidRPr="00725474">
              <w:rPr>
                <w:rFonts w:ascii="Arial" w:eastAsia="Times New Roman" w:hAnsi="Arial" w:cs="Arial"/>
                <w:sz w:val="14"/>
                <w:szCs w:val="14"/>
              </w:rPr>
              <w:t>….</w:t>
            </w:r>
          </w:p>
        </w:tc>
      </w:tr>
    </w:tbl>
    <w:p w:rsidR="006A5965" w:rsidRPr="00725474" w:rsidRDefault="006A5965" w:rsidP="006A5965">
      <w:pPr>
        <w:tabs>
          <w:tab w:val="left" w:pos="284"/>
        </w:tabs>
        <w:spacing w:after="0" w:line="240" w:lineRule="auto"/>
        <w:ind w:left="540"/>
        <w:rPr>
          <w:rFonts w:ascii="Arial" w:eastAsia="Times New Roman" w:hAnsi="Arial" w:cs="Arial"/>
          <w:b/>
          <w:sz w:val="8"/>
          <w:szCs w:val="8"/>
        </w:rPr>
      </w:pPr>
    </w:p>
    <w:p w:rsidR="006A5965" w:rsidRPr="00725474" w:rsidRDefault="006A5965" w:rsidP="006A5965">
      <w:pPr>
        <w:tabs>
          <w:tab w:val="left" w:pos="284"/>
        </w:tabs>
        <w:spacing w:after="0" w:line="240" w:lineRule="auto"/>
        <w:rPr>
          <w:rFonts w:ascii="Arial" w:eastAsia="Times New Roman" w:hAnsi="Arial" w:cs="Arial"/>
          <w:b/>
          <w:i/>
          <w:spacing w:val="-4"/>
          <w:sz w:val="14"/>
          <w:szCs w:val="14"/>
        </w:rPr>
      </w:pPr>
      <w:r w:rsidRPr="00725474">
        <w:rPr>
          <w:rFonts w:ascii="Arial" w:eastAsia="Times New Roman" w:hAnsi="Arial" w:cs="Arial"/>
          <w:b/>
          <w:spacing w:val="-4"/>
          <w:sz w:val="14"/>
          <w:szCs w:val="14"/>
        </w:rPr>
        <w:t xml:space="preserve">        9.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6A5965" w:rsidRPr="00725474" w:rsidTr="006A5965">
        <w:trPr>
          <w:trHeight w:val="224"/>
        </w:trPr>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rPr>
            </w:pPr>
            <w:r w:rsidRPr="00725474">
              <w:rPr>
                <w:rFonts w:ascii="Arial" w:eastAsia="Times New Roman" w:hAnsi="Arial" w:cs="Arial"/>
                <w:bCs/>
                <w:sz w:val="14"/>
                <w:szCs w:val="14"/>
              </w:rPr>
              <w:t>κατηγορίες  ΠΕ &amp; ΤΕ</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pacing w:val="-30"/>
                <w:sz w:val="14"/>
                <w:szCs w:val="14"/>
              </w:rPr>
            </w:pPr>
            <w:r w:rsidRPr="00725474">
              <w:rPr>
                <w:rFonts w:ascii="Arial" w:eastAsia="Times New Roman" w:hAnsi="Arial" w:cs="Arial"/>
                <w:bCs/>
                <w:spacing w:val="-30"/>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5,5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6</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6,5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7</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7,5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8</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8,5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9</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9,5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rPr>
            </w:pPr>
            <w:r w:rsidRPr="00725474">
              <w:rPr>
                <w:rFonts w:ascii="Arial" w:eastAsia="Times New Roman" w:hAnsi="Arial" w:cs="Arial"/>
                <w:bCs/>
                <w:sz w:val="14"/>
                <w:szCs w:val="14"/>
              </w:rPr>
              <w:t>10</w:t>
            </w:r>
          </w:p>
        </w:tc>
      </w:tr>
      <w:tr w:rsidR="006A5965" w:rsidRPr="00725474" w:rsidTr="006A5965">
        <w:trPr>
          <w:trHeight w:val="224"/>
        </w:trPr>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rPr>
            </w:pPr>
            <w:r w:rsidRPr="00725474">
              <w:rPr>
                <w:rFonts w:ascii="Arial" w:eastAsia="Times New Roman" w:hAnsi="Arial" w:cs="Arial"/>
                <w:bCs/>
                <w:sz w:val="14"/>
                <w:szCs w:val="14"/>
              </w:rPr>
              <w:t>κατηγορία ΔΕ</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pacing w:val="-30"/>
                <w:sz w:val="14"/>
                <w:szCs w:val="14"/>
              </w:rPr>
            </w:pPr>
            <w:r w:rsidRPr="00725474">
              <w:rPr>
                <w:rFonts w:ascii="Arial" w:eastAsia="Times New Roman" w:hAnsi="Arial" w:cs="Arial"/>
                <w:bCs/>
                <w:spacing w:val="-30"/>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11</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12</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13</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14</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15</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16</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17</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lang w:val="en-US"/>
              </w:rPr>
            </w:pPr>
            <w:r w:rsidRPr="00725474">
              <w:rPr>
                <w:rFonts w:ascii="Arial" w:eastAsia="Times New Roman" w:hAnsi="Arial" w:cs="Arial"/>
                <w:bCs/>
                <w:sz w:val="14"/>
                <w:szCs w:val="14"/>
              </w:rPr>
              <w:t>1</w:t>
            </w:r>
            <w:r w:rsidRPr="00725474">
              <w:rPr>
                <w:rFonts w:ascii="Arial" w:eastAsia="Times New Roman" w:hAnsi="Arial" w:cs="Arial"/>
                <w:bCs/>
                <w:sz w:val="14"/>
                <w:szCs w:val="14"/>
                <w:lang w:val="en-US"/>
              </w:rPr>
              <w:t>8</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lang w:val="en-US"/>
              </w:rPr>
            </w:pPr>
            <w:r w:rsidRPr="00725474">
              <w:rPr>
                <w:rFonts w:ascii="Arial" w:eastAsia="Times New Roman" w:hAnsi="Arial" w:cs="Arial"/>
                <w:bCs/>
                <w:sz w:val="14"/>
                <w:szCs w:val="14"/>
                <w:lang w:val="en-US"/>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lang w:val="en-US"/>
              </w:rPr>
            </w:pPr>
            <w:r w:rsidRPr="00725474">
              <w:rPr>
                <w:rFonts w:ascii="Arial" w:eastAsia="Times New Roman" w:hAnsi="Arial" w:cs="Arial"/>
                <w:bCs/>
                <w:sz w:val="14"/>
                <w:szCs w:val="14"/>
                <w:lang w:val="en-US"/>
              </w:rPr>
              <w:t>19</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lang w:val="en-US"/>
              </w:rPr>
            </w:pPr>
            <w:r w:rsidRPr="00725474">
              <w:rPr>
                <w:rFonts w:ascii="Arial" w:eastAsia="Times New Roman" w:hAnsi="Arial" w:cs="Arial"/>
                <w:bCs/>
                <w:sz w:val="14"/>
                <w:szCs w:val="14"/>
                <w:lang w:val="en-US"/>
              </w:rPr>
              <w:t>…</w:t>
            </w:r>
          </w:p>
        </w:tc>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lang w:val="en-US"/>
              </w:rPr>
            </w:pPr>
            <w:r w:rsidRPr="00725474">
              <w:rPr>
                <w:rFonts w:ascii="Arial" w:eastAsia="Times New Roman" w:hAnsi="Arial" w:cs="Arial"/>
                <w:bCs/>
                <w:sz w:val="14"/>
                <w:szCs w:val="14"/>
                <w:lang w:val="en-US"/>
              </w:rPr>
              <w:t>20</w:t>
            </w:r>
          </w:p>
        </w:tc>
      </w:tr>
      <w:tr w:rsidR="006A5965" w:rsidRPr="00725474" w:rsidTr="006A5965">
        <w:trPr>
          <w:trHeight w:val="224"/>
        </w:trPr>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rPr>
            </w:pPr>
            <w:r w:rsidRPr="00725474">
              <w:rPr>
                <w:rFonts w:ascii="Arial" w:eastAsia="Times New Roman" w:hAnsi="Arial" w:cs="Arial"/>
                <w:bCs/>
                <w:sz w:val="14"/>
                <w:szCs w:val="14"/>
              </w:rPr>
              <w:t>μονάδες</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200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pacing w:val="-30"/>
                <w:sz w:val="14"/>
                <w:szCs w:val="14"/>
              </w:rPr>
            </w:pPr>
            <w:r w:rsidRPr="00725474">
              <w:rPr>
                <w:rFonts w:ascii="Arial" w:eastAsia="Times New Roman" w:hAnsi="Arial" w:cs="Arial"/>
                <w:bCs/>
                <w:spacing w:val="-30"/>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220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240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260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280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300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320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340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360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380</w:t>
            </w:r>
          </w:p>
        </w:tc>
        <w:tc>
          <w:tcPr>
            <w:tcW w:w="0" w:type="auto"/>
            <w:vAlign w:val="center"/>
          </w:tcPr>
          <w:p w:rsidR="006A5965" w:rsidRPr="00725474" w:rsidRDefault="006A5965" w:rsidP="006A5965">
            <w:pPr>
              <w:tabs>
                <w:tab w:val="left" w:pos="284"/>
              </w:tabs>
              <w:spacing w:after="0" w:line="200" w:lineRule="exact"/>
              <w:jc w:val="center"/>
              <w:rPr>
                <w:rFonts w:ascii="Arial" w:eastAsia="Times New Roman" w:hAnsi="Arial" w:cs="Arial"/>
                <w:bCs/>
                <w:sz w:val="14"/>
                <w:szCs w:val="14"/>
              </w:rPr>
            </w:pPr>
            <w:r w:rsidRPr="00725474">
              <w:rPr>
                <w:rFonts w:ascii="Arial" w:eastAsia="Times New Roman" w:hAnsi="Arial" w:cs="Arial"/>
                <w:bCs/>
                <w:sz w:val="14"/>
                <w:szCs w:val="14"/>
              </w:rPr>
              <w:t>…</w:t>
            </w:r>
          </w:p>
        </w:tc>
        <w:tc>
          <w:tcPr>
            <w:tcW w:w="0" w:type="auto"/>
            <w:vAlign w:val="center"/>
          </w:tcPr>
          <w:p w:rsidR="006A5965" w:rsidRPr="00725474" w:rsidRDefault="006A5965" w:rsidP="006A5965">
            <w:pPr>
              <w:tabs>
                <w:tab w:val="left" w:pos="284"/>
              </w:tabs>
              <w:spacing w:after="0" w:line="200" w:lineRule="exact"/>
              <w:rPr>
                <w:rFonts w:ascii="Arial" w:eastAsia="Times New Roman" w:hAnsi="Arial" w:cs="Arial"/>
                <w:bCs/>
                <w:sz w:val="14"/>
                <w:szCs w:val="14"/>
              </w:rPr>
            </w:pPr>
            <w:r w:rsidRPr="00725474">
              <w:rPr>
                <w:rFonts w:ascii="Arial" w:eastAsia="Times New Roman" w:hAnsi="Arial" w:cs="Arial"/>
                <w:bCs/>
                <w:sz w:val="14"/>
                <w:szCs w:val="14"/>
              </w:rPr>
              <w:t>400</w:t>
            </w:r>
          </w:p>
        </w:tc>
      </w:tr>
    </w:tbl>
    <w:p w:rsidR="006A5965" w:rsidRPr="00725474" w:rsidRDefault="006A5965" w:rsidP="006A5965">
      <w:pPr>
        <w:tabs>
          <w:tab w:val="left" w:pos="284"/>
        </w:tabs>
        <w:spacing w:after="0" w:line="240" w:lineRule="auto"/>
        <w:ind w:left="540"/>
        <w:jc w:val="both"/>
        <w:rPr>
          <w:rFonts w:ascii="Arial" w:eastAsia="Times New Roman" w:hAnsi="Arial" w:cs="Arial"/>
          <w:bCs/>
          <w:sz w:val="8"/>
          <w:szCs w:val="8"/>
        </w:rPr>
      </w:pPr>
    </w:p>
    <w:p w:rsidR="006A5965" w:rsidRPr="00725474" w:rsidRDefault="006A5965" w:rsidP="006A5965">
      <w:pPr>
        <w:tabs>
          <w:tab w:val="left" w:pos="360"/>
        </w:tabs>
        <w:spacing w:after="0" w:line="240" w:lineRule="auto"/>
        <w:rPr>
          <w:rFonts w:ascii="Arial" w:eastAsia="Times New Roman" w:hAnsi="Arial" w:cs="Arial"/>
          <w:b/>
          <w:sz w:val="14"/>
          <w:szCs w:val="14"/>
        </w:rPr>
      </w:pPr>
      <w:r w:rsidRPr="00725474">
        <w:rPr>
          <w:rFonts w:ascii="Arial" w:eastAsia="Times New Roman" w:hAnsi="Arial" w:cs="Arial"/>
          <w:b/>
          <w:sz w:val="14"/>
          <w:szCs w:val="14"/>
        </w:rPr>
        <w:t xml:space="preserve">        10. ΕΜΠΕΙΡΙΑ (7 μονάδες ανά μήνα εμπειρίας και έως 60 μήνες)</w:t>
      </w: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rPr>
                <w:rFonts w:ascii="Arial" w:eastAsia="Times New Roman" w:hAnsi="Arial" w:cs="Arial"/>
                <w:sz w:val="14"/>
                <w:szCs w:val="14"/>
              </w:rPr>
            </w:pPr>
            <w:r w:rsidRPr="00725474">
              <w:rPr>
                <w:rFonts w:ascii="Arial" w:eastAsia="Times New Roman" w:hAnsi="Arial" w:cs="Arial"/>
                <w:sz w:val="14"/>
                <w:szCs w:val="14"/>
              </w:rPr>
              <w:t>μήνες εμπειρίας</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2</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3</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5</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6</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7</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8</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9</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10</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11</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12</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13</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14</w:t>
            </w:r>
          </w:p>
        </w:tc>
        <w:tc>
          <w:tcPr>
            <w:tcW w:w="419"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57</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58</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59</w:t>
            </w:r>
          </w:p>
        </w:tc>
        <w:tc>
          <w:tcPr>
            <w:tcW w:w="872"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60 και άνω</w:t>
            </w:r>
          </w:p>
        </w:tc>
      </w:tr>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rPr>
                <w:rFonts w:ascii="Arial" w:eastAsia="Times New Roman" w:hAnsi="Arial" w:cs="Arial"/>
                <w:sz w:val="14"/>
                <w:szCs w:val="14"/>
              </w:rPr>
            </w:pPr>
            <w:r w:rsidRPr="00725474">
              <w:rPr>
                <w:rFonts w:ascii="Arial" w:eastAsia="Times New Roman" w:hAnsi="Arial" w:cs="Arial"/>
                <w:sz w:val="14"/>
                <w:szCs w:val="14"/>
              </w:rPr>
              <w:t>μονάδες</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7</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14</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21</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28</w:t>
            </w: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35</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42</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49</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56</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63</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70</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77</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84</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91</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98</w:t>
            </w:r>
          </w:p>
        </w:tc>
        <w:tc>
          <w:tcPr>
            <w:tcW w:w="419"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399</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406</w:t>
            </w: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413</w:t>
            </w:r>
          </w:p>
        </w:tc>
        <w:tc>
          <w:tcPr>
            <w:tcW w:w="872"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420</w:t>
            </w:r>
          </w:p>
        </w:tc>
      </w:tr>
    </w:tbl>
    <w:p w:rsidR="006A5965" w:rsidRPr="00725474" w:rsidRDefault="006A5965" w:rsidP="006A5965">
      <w:pPr>
        <w:spacing w:after="0" w:line="240" w:lineRule="auto"/>
        <w:rPr>
          <w:rFonts w:ascii="Times New Roman" w:eastAsia="Times New Roman" w:hAnsi="Times New Roman" w:cs="Times New Roman"/>
          <w:sz w:val="8"/>
          <w:szCs w:val="8"/>
        </w:rPr>
      </w:pPr>
    </w:p>
    <w:p w:rsidR="006A5965" w:rsidRPr="00725474" w:rsidRDefault="006A5965" w:rsidP="006A5965">
      <w:pPr>
        <w:tabs>
          <w:tab w:val="left" w:pos="360"/>
        </w:tabs>
        <w:spacing w:after="0" w:line="240" w:lineRule="auto"/>
        <w:rPr>
          <w:rFonts w:ascii="Arial" w:eastAsia="Times New Roman" w:hAnsi="Arial" w:cs="Arial"/>
          <w:b/>
          <w:sz w:val="14"/>
          <w:szCs w:val="14"/>
        </w:rPr>
      </w:pPr>
      <w:r w:rsidRPr="00725474">
        <w:rPr>
          <w:rFonts w:ascii="Arial" w:eastAsia="Times New Roman" w:hAnsi="Arial" w:cs="Arial"/>
          <w:b/>
          <w:sz w:val="14"/>
          <w:szCs w:val="14"/>
        </w:rPr>
        <w:t xml:space="preserve">        11. ΑΝΑΠΗΡΙΑ ΥΠΟΨΗΦΙΟΥ ΜΕ ΠΟΣΟΣΤΟ ΤΟΥΛΑΧΙΣΤΟΝ 50% (το ποσοστό αναπηρίας πολλαπλασιάζεται με το συντελεστή “3”)</w:t>
      </w:r>
    </w:p>
    <w:tbl>
      <w:tblPr>
        <w:tblW w:w="9323" w:type="dxa"/>
        <w:tblInd w:w="288" w:type="dxa"/>
        <w:tblLayout w:type="fixed"/>
        <w:tblLook w:val="0000"/>
      </w:tblPr>
      <w:tblGrid>
        <w:gridCol w:w="1425"/>
        <w:gridCol w:w="555"/>
        <w:gridCol w:w="540"/>
        <w:gridCol w:w="540"/>
        <w:gridCol w:w="540"/>
        <w:gridCol w:w="540"/>
        <w:gridCol w:w="361"/>
        <w:gridCol w:w="433"/>
        <w:gridCol w:w="433"/>
        <w:gridCol w:w="433"/>
        <w:gridCol w:w="433"/>
        <w:gridCol w:w="433"/>
        <w:gridCol w:w="433"/>
        <w:gridCol w:w="433"/>
        <w:gridCol w:w="433"/>
        <w:gridCol w:w="433"/>
        <w:gridCol w:w="419"/>
        <w:gridCol w:w="506"/>
      </w:tblGrid>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ind w:right="-123"/>
              <w:rPr>
                <w:rFonts w:ascii="Arial" w:eastAsia="Times New Roman" w:hAnsi="Arial" w:cs="Arial"/>
                <w:sz w:val="14"/>
                <w:szCs w:val="14"/>
              </w:rPr>
            </w:pPr>
            <w:r w:rsidRPr="00725474">
              <w:rPr>
                <w:rFonts w:ascii="Arial" w:eastAsia="Times New Roman" w:hAnsi="Arial" w:cs="Arial"/>
                <w:sz w:val="14"/>
                <w:szCs w:val="14"/>
              </w:rPr>
              <w:t>ποσοστό αναπηρίας</w:t>
            </w:r>
          </w:p>
        </w:tc>
        <w:tc>
          <w:tcPr>
            <w:tcW w:w="555"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50%</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60%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19"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r>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rPr>
                <w:rFonts w:ascii="Arial" w:eastAsia="Times New Roman" w:hAnsi="Arial" w:cs="Arial"/>
                <w:sz w:val="14"/>
                <w:szCs w:val="14"/>
              </w:rPr>
            </w:pPr>
            <w:r w:rsidRPr="00725474">
              <w:rPr>
                <w:rFonts w:ascii="Arial" w:eastAsia="Times New Roman" w:hAnsi="Arial" w:cs="Arial"/>
                <w:sz w:val="14"/>
                <w:szCs w:val="14"/>
              </w:rPr>
              <w:t>μονάδες</w:t>
            </w:r>
          </w:p>
        </w:tc>
        <w:tc>
          <w:tcPr>
            <w:tcW w:w="555"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150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180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361"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19"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r>
    </w:tbl>
    <w:p w:rsidR="006A5965" w:rsidRPr="00725474" w:rsidRDefault="006A5965" w:rsidP="006A5965">
      <w:pPr>
        <w:spacing w:after="0" w:line="240" w:lineRule="auto"/>
        <w:rPr>
          <w:rFonts w:ascii="Times New Roman" w:eastAsia="Times New Roman" w:hAnsi="Times New Roman" w:cs="Times New Roman"/>
          <w:sz w:val="8"/>
          <w:szCs w:val="8"/>
        </w:rPr>
      </w:pPr>
    </w:p>
    <w:p w:rsidR="006A5965" w:rsidRPr="00725474" w:rsidRDefault="006A5965" w:rsidP="006A5965">
      <w:pPr>
        <w:tabs>
          <w:tab w:val="left" w:pos="360"/>
        </w:tabs>
        <w:spacing w:after="0" w:line="240" w:lineRule="auto"/>
        <w:rPr>
          <w:rFonts w:ascii="Arial" w:eastAsia="Times New Roman" w:hAnsi="Arial" w:cs="Arial"/>
          <w:b/>
          <w:sz w:val="14"/>
          <w:szCs w:val="14"/>
        </w:rPr>
      </w:pPr>
      <w:r w:rsidRPr="00725474">
        <w:rPr>
          <w:rFonts w:ascii="Arial" w:eastAsia="Times New Roman" w:hAnsi="Arial" w:cs="Arial"/>
          <w:b/>
          <w:sz w:val="14"/>
          <w:szCs w:val="14"/>
        </w:rPr>
        <w:t xml:space="preserve">        12. ΑΝΑΠΗΡΙΑ ΓΟΝΕΑ, ΤΕΚΝΟΥ, ΑΔΕΛΦΟΥ Ή ΣΥΖΥΓΟΥ (το ποσοστό αναπηρίας πολλαπλασιάζεται με το συντελεστή “2”)</w:t>
      </w:r>
    </w:p>
    <w:tbl>
      <w:tblPr>
        <w:tblW w:w="10169" w:type="dxa"/>
        <w:tblInd w:w="288" w:type="dxa"/>
        <w:tblLayout w:type="fixed"/>
        <w:tblLook w:val="0000"/>
      </w:tblPr>
      <w:tblGrid>
        <w:gridCol w:w="1425"/>
        <w:gridCol w:w="555"/>
        <w:gridCol w:w="540"/>
        <w:gridCol w:w="540"/>
        <w:gridCol w:w="540"/>
        <w:gridCol w:w="540"/>
        <w:gridCol w:w="540"/>
        <w:gridCol w:w="540"/>
        <w:gridCol w:w="540"/>
        <w:gridCol w:w="433"/>
        <w:gridCol w:w="433"/>
        <w:gridCol w:w="433"/>
        <w:gridCol w:w="433"/>
        <w:gridCol w:w="433"/>
        <w:gridCol w:w="433"/>
        <w:gridCol w:w="433"/>
        <w:gridCol w:w="506"/>
        <w:gridCol w:w="872"/>
      </w:tblGrid>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ind w:right="-123"/>
              <w:rPr>
                <w:rFonts w:ascii="Arial" w:eastAsia="Times New Roman" w:hAnsi="Arial" w:cs="Arial"/>
                <w:sz w:val="14"/>
                <w:szCs w:val="14"/>
              </w:rPr>
            </w:pPr>
          </w:p>
          <w:p w:rsidR="006A5965" w:rsidRPr="00725474" w:rsidRDefault="006A5965" w:rsidP="006A5965">
            <w:pPr>
              <w:tabs>
                <w:tab w:val="left" w:pos="284"/>
              </w:tabs>
              <w:spacing w:after="0" w:line="240" w:lineRule="auto"/>
              <w:ind w:right="-123"/>
              <w:rPr>
                <w:rFonts w:ascii="Arial" w:eastAsia="Times New Roman" w:hAnsi="Arial" w:cs="Arial"/>
                <w:sz w:val="14"/>
                <w:szCs w:val="14"/>
                <w:lang w:val="en-US"/>
              </w:rPr>
            </w:pPr>
            <w:r w:rsidRPr="00725474">
              <w:rPr>
                <w:rFonts w:ascii="Arial" w:eastAsia="Times New Roman" w:hAnsi="Arial" w:cs="Arial"/>
                <w:sz w:val="14"/>
                <w:szCs w:val="14"/>
              </w:rPr>
              <w:t>ποσοστό αναπηρίας</w:t>
            </w:r>
          </w:p>
          <w:p w:rsidR="006A5965" w:rsidRPr="00725474" w:rsidRDefault="006A5965" w:rsidP="006A5965">
            <w:pPr>
              <w:tabs>
                <w:tab w:val="left" w:pos="284"/>
              </w:tabs>
              <w:spacing w:after="0" w:line="240" w:lineRule="auto"/>
              <w:ind w:right="-123"/>
              <w:rPr>
                <w:rFonts w:ascii="Arial" w:eastAsia="Times New Roman" w:hAnsi="Arial" w:cs="Arial"/>
                <w:sz w:val="14"/>
                <w:szCs w:val="14"/>
                <w:lang w:val="en-US"/>
              </w:rPr>
            </w:pPr>
          </w:p>
        </w:tc>
        <w:tc>
          <w:tcPr>
            <w:tcW w:w="555"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50%</w:t>
            </w:r>
          </w:p>
        </w:tc>
        <w:tc>
          <w:tcPr>
            <w:tcW w:w="540" w:type="dxa"/>
            <w:vAlign w:val="center"/>
          </w:tcPr>
          <w:p w:rsidR="006A5965" w:rsidRPr="00725474" w:rsidRDefault="006A5965" w:rsidP="006A5965">
            <w:pPr>
              <w:tabs>
                <w:tab w:val="left" w:pos="284"/>
              </w:tabs>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60%</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67%</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spacing w:after="0" w:line="240" w:lineRule="auto"/>
              <w:ind w:right="-108"/>
              <w:jc w:val="center"/>
              <w:rPr>
                <w:rFonts w:ascii="Arial" w:eastAsia="Times New Roman" w:hAnsi="Arial" w:cs="Arial"/>
                <w:sz w:val="13"/>
                <w:szCs w:val="13"/>
              </w:rPr>
            </w:pPr>
            <w:r w:rsidRPr="00725474">
              <w:rPr>
                <w:rFonts w:ascii="Arial" w:eastAsia="Times New Roman" w:hAnsi="Arial" w:cs="Arial"/>
                <w:sz w:val="13"/>
                <w:szCs w:val="13"/>
              </w:rPr>
              <w:t>70%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872"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r>
      <w:tr w:rsidR="006A5965" w:rsidRPr="00725474" w:rsidTr="006A5965">
        <w:trPr>
          <w:trHeight w:val="227"/>
        </w:trPr>
        <w:tc>
          <w:tcPr>
            <w:tcW w:w="1425" w:type="dxa"/>
            <w:vAlign w:val="center"/>
          </w:tcPr>
          <w:p w:rsidR="006A5965" w:rsidRPr="00725474" w:rsidRDefault="006A5965" w:rsidP="006A5965">
            <w:pPr>
              <w:tabs>
                <w:tab w:val="left" w:pos="284"/>
              </w:tabs>
              <w:spacing w:after="0" w:line="240" w:lineRule="auto"/>
              <w:rPr>
                <w:rFonts w:ascii="Arial" w:eastAsia="Times New Roman" w:hAnsi="Arial" w:cs="Arial"/>
                <w:sz w:val="14"/>
                <w:szCs w:val="14"/>
                <w:lang w:val="en-US"/>
              </w:rPr>
            </w:pPr>
            <w:r w:rsidRPr="00725474">
              <w:rPr>
                <w:rFonts w:ascii="Arial" w:eastAsia="Times New Roman" w:hAnsi="Arial" w:cs="Arial"/>
                <w:sz w:val="14"/>
                <w:szCs w:val="14"/>
              </w:rPr>
              <w:t>Μονάδες</w:t>
            </w:r>
          </w:p>
          <w:p w:rsidR="006A5965" w:rsidRPr="00725474" w:rsidRDefault="006A5965" w:rsidP="006A5965">
            <w:pPr>
              <w:tabs>
                <w:tab w:val="left" w:pos="284"/>
              </w:tabs>
              <w:spacing w:after="0" w:line="240" w:lineRule="auto"/>
              <w:rPr>
                <w:rFonts w:ascii="Arial" w:eastAsia="Times New Roman" w:hAnsi="Arial" w:cs="Arial"/>
                <w:sz w:val="14"/>
                <w:szCs w:val="14"/>
                <w:lang w:val="en-US"/>
              </w:rPr>
            </w:pPr>
          </w:p>
        </w:tc>
        <w:tc>
          <w:tcPr>
            <w:tcW w:w="555"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100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120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134</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140</w:t>
            </w:r>
          </w:p>
        </w:tc>
        <w:tc>
          <w:tcPr>
            <w:tcW w:w="540"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r w:rsidRPr="00725474">
              <w:rPr>
                <w:rFonts w:ascii="Arial" w:eastAsia="Times New Roman" w:hAnsi="Arial" w:cs="Arial"/>
                <w:sz w:val="13"/>
                <w:szCs w:val="13"/>
              </w:rPr>
              <w:t>…</w:t>
            </w: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433"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506"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c>
          <w:tcPr>
            <w:tcW w:w="872" w:type="dxa"/>
            <w:vAlign w:val="center"/>
          </w:tcPr>
          <w:p w:rsidR="006A5965" w:rsidRPr="00725474" w:rsidRDefault="006A5965" w:rsidP="006A5965">
            <w:pPr>
              <w:tabs>
                <w:tab w:val="left" w:pos="284"/>
              </w:tabs>
              <w:spacing w:after="0" w:line="240" w:lineRule="auto"/>
              <w:jc w:val="center"/>
              <w:rPr>
                <w:rFonts w:ascii="Arial" w:eastAsia="Times New Roman" w:hAnsi="Arial" w:cs="Arial"/>
                <w:sz w:val="13"/>
                <w:szCs w:val="13"/>
              </w:rPr>
            </w:pPr>
          </w:p>
        </w:tc>
      </w:tr>
    </w:tbl>
    <w:p w:rsidR="006A5965" w:rsidRDefault="006A5965" w:rsidP="006A5965">
      <w:pPr>
        <w:tabs>
          <w:tab w:val="left" w:pos="567"/>
        </w:tabs>
        <w:spacing w:after="0" w:line="360" w:lineRule="auto"/>
        <w:jc w:val="both"/>
        <w:rPr>
          <w:rFonts w:ascii="Times New Roman" w:eastAsia="Times New Roman" w:hAnsi="Times New Roman" w:cs="Times New Roman"/>
          <w:b/>
          <w:sz w:val="24"/>
          <w:szCs w:val="24"/>
          <w:u w:val="single"/>
        </w:rPr>
      </w:pPr>
    </w:p>
    <w:p w:rsidR="006A5965" w:rsidRDefault="006A5965" w:rsidP="00E93DBA">
      <w:pPr>
        <w:tabs>
          <w:tab w:val="left" w:pos="0"/>
          <w:tab w:val="left" w:pos="567"/>
        </w:tabs>
        <w:spacing w:after="0" w:line="240" w:lineRule="auto"/>
        <w:jc w:val="both"/>
        <w:rPr>
          <w:rFonts w:ascii="Times New Roman" w:eastAsia="Times New Roman" w:hAnsi="Times New Roman" w:cs="Times New Roman"/>
          <w:b/>
          <w:sz w:val="24"/>
          <w:szCs w:val="24"/>
          <w:u w:val="single"/>
        </w:rPr>
      </w:pPr>
    </w:p>
    <w:p w:rsidR="006A5965" w:rsidRDefault="006A5965" w:rsidP="00E93DBA">
      <w:pPr>
        <w:tabs>
          <w:tab w:val="left" w:pos="0"/>
          <w:tab w:val="left" w:pos="567"/>
        </w:tabs>
        <w:spacing w:after="0" w:line="240" w:lineRule="auto"/>
        <w:jc w:val="both"/>
        <w:rPr>
          <w:rFonts w:ascii="Times New Roman" w:eastAsia="Times New Roman" w:hAnsi="Times New Roman" w:cs="Times New Roman"/>
          <w:b/>
          <w:sz w:val="24"/>
          <w:szCs w:val="24"/>
          <w:u w:val="single"/>
        </w:rPr>
      </w:pPr>
    </w:p>
    <w:p w:rsidR="00E93DBA" w:rsidRDefault="00E93DBA" w:rsidP="00E93DBA">
      <w:pPr>
        <w:tabs>
          <w:tab w:val="left" w:pos="0"/>
          <w:tab w:val="left" w:pos="567"/>
        </w:tabs>
        <w:spacing w:after="0" w:line="240" w:lineRule="auto"/>
        <w:jc w:val="both"/>
        <w:rPr>
          <w:rFonts w:ascii="Times New Roman" w:eastAsia="Times New Roman" w:hAnsi="Times New Roman" w:cs="Times New Roman"/>
          <w:b/>
          <w:sz w:val="24"/>
          <w:szCs w:val="24"/>
          <w:u w:val="single"/>
        </w:rPr>
      </w:pPr>
      <w:r w:rsidRPr="00C23BAE">
        <w:rPr>
          <w:rFonts w:ascii="Times New Roman" w:eastAsia="Times New Roman" w:hAnsi="Times New Roman" w:cs="Times New Roman"/>
          <w:b/>
          <w:sz w:val="24"/>
          <w:szCs w:val="24"/>
          <w:u w:val="single"/>
        </w:rPr>
        <w:t>ΕΝΤΟΠΙΟΤΗΤΑ</w:t>
      </w:r>
    </w:p>
    <w:p w:rsidR="00E93DBA" w:rsidRDefault="00E93DBA" w:rsidP="00E93DBA">
      <w:pPr>
        <w:tabs>
          <w:tab w:val="left" w:pos="0"/>
          <w:tab w:val="left" w:pos="567"/>
        </w:tabs>
        <w:spacing w:after="0" w:line="240" w:lineRule="auto"/>
        <w:jc w:val="both"/>
        <w:rPr>
          <w:rFonts w:ascii="Times New Roman" w:eastAsia="Times New Roman" w:hAnsi="Times New Roman" w:cs="Times New Roman"/>
          <w:b/>
          <w:sz w:val="24"/>
          <w:szCs w:val="24"/>
          <w:u w:val="single"/>
        </w:rPr>
      </w:pPr>
    </w:p>
    <w:p w:rsidR="00E93DBA" w:rsidRDefault="00E93DBA" w:rsidP="00E93DBA">
      <w:pPr>
        <w:pStyle w:val="a3"/>
        <w:tabs>
          <w:tab w:val="left" w:pos="0"/>
          <w:tab w:val="left" w:pos="567"/>
        </w:tabs>
        <w:spacing w:after="0" w:line="360" w:lineRule="auto"/>
        <w:ind w:left="0"/>
        <w:jc w:val="both"/>
        <w:rPr>
          <w:rFonts w:ascii="Times New Roman" w:eastAsia="Times New Roman" w:hAnsi="Times New Roman" w:cs="Times New Roman"/>
          <w:bCs/>
          <w:sz w:val="24"/>
          <w:szCs w:val="24"/>
        </w:rPr>
      </w:pPr>
      <w:r w:rsidRPr="00581C47">
        <w:rPr>
          <w:rFonts w:ascii="Times New Roman" w:eastAsia="Times New Roman" w:hAnsi="Times New Roman" w:cs="Times New Roman"/>
          <w:bCs/>
          <w:sz w:val="24"/>
          <w:szCs w:val="24"/>
        </w:rPr>
        <w:t>Για τ</w:t>
      </w:r>
      <w:r>
        <w:rPr>
          <w:rFonts w:ascii="Times New Roman" w:eastAsia="Times New Roman" w:hAnsi="Times New Roman" w:cs="Times New Roman"/>
          <w:bCs/>
          <w:sz w:val="24"/>
          <w:szCs w:val="24"/>
        </w:rPr>
        <w:t>ις θέσεις</w:t>
      </w:r>
      <w:r w:rsidRPr="00581C47">
        <w:rPr>
          <w:rFonts w:ascii="Times New Roman" w:eastAsia="Times New Roman" w:hAnsi="Times New Roman" w:cs="Times New Roman"/>
          <w:bCs/>
          <w:sz w:val="24"/>
          <w:szCs w:val="24"/>
        </w:rPr>
        <w:t xml:space="preserve"> με κωδικό </w:t>
      </w:r>
      <w:r w:rsidR="006A5965">
        <w:rPr>
          <w:rFonts w:ascii="Times New Roman" w:eastAsia="Times New Roman" w:hAnsi="Times New Roman" w:cs="Times New Roman"/>
          <w:b/>
          <w:sz w:val="24"/>
          <w:szCs w:val="24"/>
        </w:rPr>
        <w:t>101</w:t>
      </w:r>
      <w:r w:rsidRPr="00581C47">
        <w:rPr>
          <w:rFonts w:ascii="Times New Roman" w:eastAsia="Times New Roman" w:hAnsi="Times New Roman" w:cs="Times New Roman"/>
          <w:sz w:val="24"/>
          <w:szCs w:val="24"/>
        </w:rPr>
        <w:t xml:space="preserve"> </w:t>
      </w:r>
      <w:r w:rsidRPr="00581C47">
        <w:rPr>
          <w:rFonts w:ascii="Times New Roman" w:eastAsia="Times New Roman" w:hAnsi="Times New Roman" w:cs="Times New Roman"/>
          <w:b/>
          <w:bCs/>
          <w:sz w:val="24"/>
          <w:szCs w:val="24"/>
        </w:rPr>
        <w:t>προτάσσονται</w:t>
      </w:r>
      <w:r w:rsidRPr="00581C47">
        <w:rPr>
          <w:rFonts w:ascii="Times New Roman" w:eastAsia="Times New Roman" w:hAnsi="Times New Roman" w:cs="Times New Roman"/>
          <w:bCs/>
          <w:sz w:val="24"/>
          <w:szCs w:val="24"/>
        </w:rPr>
        <w:t xml:space="preserve"> των λοιπών υποψηφίων, </w:t>
      </w:r>
      <w:r w:rsidRPr="00581C47">
        <w:rPr>
          <w:rFonts w:ascii="Times New Roman" w:eastAsia="Times New Roman" w:hAnsi="Times New Roman" w:cs="Times New Roman"/>
          <w:b/>
          <w:bCs/>
          <w:sz w:val="24"/>
          <w:szCs w:val="24"/>
        </w:rPr>
        <w:t>που</w:t>
      </w:r>
      <w:r>
        <w:rPr>
          <w:rFonts w:ascii="Times New Roman" w:eastAsia="Times New Roman" w:hAnsi="Times New Roman" w:cs="Times New Roman"/>
          <w:b/>
          <w:bCs/>
          <w:sz w:val="24"/>
          <w:szCs w:val="24"/>
        </w:rPr>
        <w:t xml:space="preserve"> </w:t>
      </w:r>
      <w:r w:rsidRPr="00C23BAE">
        <w:rPr>
          <w:rFonts w:ascii="Times New Roman" w:hAnsi="Times New Roman" w:cs="Times New Roman"/>
          <w:b/>
          <w:sz w:val="24"/>
          <w:szCs w:val="24"/>
        </w:rPr>
        <w:t>κατατάσσονται με τα ίδια προσόντα πρόσληψης</w:t>
      </w:r>
      <w:r w:rsidRPr="00C23BAE">
        <w:rPr>
          <w:rFonts w:ascii="Times New Roman" w:eastAsia="Times New Roman" w:hAnsi="Times New Roman" w:cs="Times New Roman"/>
          <w:bCs/>
          <w:sz w:val="24"/>
          <w:szCs w:val="24"/>
        </w:rPr>
        <w:t xml:space="preserve"> </w:t>
      </w:r>
      <w:r w:rsidRPr="00581C47">
        <w:rPr>
          <w:rFonts w:ascii="Times New Roman" w:eastAsia="Times New Roman" w:hAnsi="Times New Roman" w:cs="Times New Roman"/>
          <w:bCs/>
          <w:sz w:val="24"/>
          <w:szCs w:val="24"/>
        </w:rPr>
        <w:t xml:space="preserve">ανεξάρτητα από το σύνολο των μονάδων που συγκεντρώνουν, </w:t>
      </w:r>
      <w:r w:rsidRPr="00581C47">
        <w:rPr>
          <w:rFonts w:ascii="Times New Roman" w:eastAsia="Times New Roman" w:hAnsi="Times New Roman" w:cs="Times New Roman"/>
          <w:b/>
          <w:bCs/>
          <w:sz w:val="24"/>
          <w:szCs w:val="24"/>
        </w:rPr>
        <w:t>οι μόνιμοι κάτοικοι</w:t>
      </w:r>
      <w:r w:rsidRPr="00581C47">
        <w:rPr>
          <w:rFonts w:ascii="Times New Roman" w:eastAsia="Times New Roman" w:hAnsi="Times New Roman" w:cs="Times New Roman"/>
          <w:bCs/>
          <w:sz w:val="24"/>
          <w:szCs w:val="24"/>
        </w:rPr>
        <w:t xml:space="preserve"> </w:t>
      </w:r>
      <w:r w:rsidRPr="00581C47">
        <w:rPr>
          <w:rFonts w:ascii="Times New Roman" w:eastAsia="Times New Roman" w:hAnsi="Times New Roman" w:cs="Times New Roman"/>
          <w:b/>
          <w:sz w:val="24"/>
          <w:szCs w:val="24"/>
        </w:rPr>
        <w:t>του Δήμου Θάσου της Νήσου Θάσου</w:t>
      </w:r>
      <w:r w:rsidRPr="00581C47">
        <w:rPr>
          <w:rFonts w:ascii="Times New Roman" w:eastAsia="Times New Roman" w:hAnsi="Times New Roman" w:cs="Times New Roman"/>
          <w:bCs/>
          <w:sz w:val="24"/>
          <w:szCs w:val="24"/>
        </w:rPr>
        <w:t>.</w:t>
      </w:r>
    </w:p>
    <w:p w:rsidR="006A5965" w:rsidRPr="00581C47" w:rsidRDefault="006A5965" w:rsidP="006A5965">
      <w:pPr>
        <w:pStyle w:val="a3"/>
        <w:tabs>
          <w:tab w:val="left" w:pos="0"/>
          <w:tab w:val="left" w:pos="567"/>
        </w:tabs>
        <w:spacing w:after="0" w:line="360" w:lineRule="auto"/>
        <w:ind w:left="0"/>
        <w:jc w:val="both"/>
        <w:rPr>
          <w:rFonts w:ascii="Times New Roman" w:eastAsia="Times New Roman" w:hAnsi="Times New Roman" w:cs="Times New Roman"/>
          <w:bCs/>
          <w:sz w:val="24"/>
          <w:szCs w:val="24"/>
        </w:rPr>
      </w:pPr>
      <w:r w:rsidRPr="00581C47">
        <w:rPr>
          <w:rFonts w:ascii="Times New Roman" w:eastAsia="Times New Roman" w:hAnsi="Times New Roman" w:cs="Times New Roman"/>
          <w:bCs/>
          <w:sz w:val="24"/>
          <w:szCs w:val="24"/>
        </w:rPr>
        <w:t>Για τ</w:t>
      </w:r>
      <w:r>
        <w:rPr>
          <w:rFonts w:ascii="Times New Roman" w:eastAsia="Times New Roman" w:hAnsi="Times New Roman" w:cs="Times New Roman"/>
          <w:bCs/>
          <w:sz w:val="24"/>
          <w:szCs w:val="24"/>
        </w:rPr>
        <w:t>ις θέσεις</w:t>
      </w:r>
      <w:r w:rsidRPr="00581C47">
        <w:rPr>
          <w:rFonts w:ascii="Times New Roman" w:eastAsia="Times New Roman" w:hAnsi="Times New Roman" w:cs="Times New Roman"/>
          <w:bCs/>
          <w:sz w:val="24"/>
          <w:szCs w:val="24"/>
        </w:rPr>
        <w:t xml:space="preserve"> με κωδικό </w:t>
      </w:r>
      <w:r>
        <w:rPr>
          <w:rFonts w:ascii="Times New Roman" w:eastAsia="Times New Roman" w:hAnsi="Times New Roman" w:cs="Times New Roman"/>
          <w:b/>
          <w:sz w:val="24"/>
          <w:szCs w:val="24"/>
        </w:rPr>
        <w:t>102</w:t>
      </w:r>
      <w:r w:rsidRPr="00581C47">
        <w:rPr>
          <w:rFonts w:ascii="Times New Roman" w:eastAsia="Times New Roman" w:hAnsi="Times New Roman" w:cs="Times New Roman"/>
          <w:sz w:val="24"/>
          <w:szCs w:val="24"/>
        </w:rPr>
        <w:t xml:space="preserve"> </w:t>
      </w:r>
      <w:r w:rsidRPr="00581C47">
        <w:rPr>
          <w:rFonts w:ascii="Times New Roman" w:eastAsia="Times New Roman" w:hAnsi="Times New Roman" w:cs="Times New Roman"/>
          <w:b/>
          <w:bCs/>
          <w:sz w:val="24"/>
          <w:szCs w:val="24"/>
        </w:rPr>
        <w:t>προτάσσονται</w:t>
      </w:r>
      <w:r w:rsidRPr="00581C47">
        <w:rPr>
          <w:rFonts w:ascii="Times New Roman" w:eastAsia="Times New Roman" w:hAnsi="Times New Roman" w:cs="Times New Roman"/>
          <w:bCs/>
          <w:sz w:val="24"/>
          <w:szCs w:val="24"/>
        </w:rPr>
        <w:t xml:space="preserve"> των λοιπών υποψηφίων, ανεξάρτητα από το σύνολο των μονάδων που συγκεντρώνουν, </w:t>
      </w:r>
      <w:r w:rsidRPr="00581C47">
        <w:rPr>
          <w:rFonts w:ascii="Times New Roman" w:eastAsia="Times New Roman" w:hAnsi="Times New Roman" w:cs="Times New Roman"/>
          <w:b/>
          <w:bCs/>
          <w:sz w:val="24"/>
          <w:szCs w:val="24"/>
        </w:rPr>
        <w:t>οι μόνιμοι κάτοικοι</w:t>
      </w:r>
      <w:r w:rsidRPr="00581C47">
        <w:rPr>
          <w:rFonts w:ascii="Times New Roman" w:eastAsia="Times New Roman" w:hAnsi="Times New Roman" w:cs="Times New Roman"/>
          <w:bCs/>
          <w:sz w:val="24"/>
          <w:szCs w:val="24"/>
        </w:rPr>
        <w:t xml:space="preserve"> </w:t>
      </w:r>
      <w:r w:rsidRPr="00581C47">
        <w:rPr>
          <w:rFonts w:ascii="Times New Roman" w:eastAsia="Times New Roman" w:hAnsi="Times New Roman" w:cs="Times New Roman"/>
          <w:b/>
          <w:sz w:val="24"/>
          <w:szCs w:val="24"/>
        </w:rPr>
        <w:t>του Δήμου Θάσου της Νήσου Θάσου</w:t>
      </w:r>
      <w:r w:rsidRPr="00581C47">
        <w:rPr>
          <w:rFonts w:ascii="Times New Roman" w:eastAsia="Times New Roman" w:hAnsi="Times New Roman" w:cs="Times New Roman"/>
          <w:bCs/>
          <w:sz w:val="24"/>
          <w:szCs w:val="24"/>
        </w:rPr>
        <w:t>.</w:t>
      </w:r>
    </w:p>
    <w:p w:rsidR="006A5965" w:rsidRPr="00C23BAE" w:rsidRDefault="006A5965" w:rsidP="006A5965">
      <w:pPr>
        <w:tabs>
          <w:tab w:val="left" w:pos="0"/>
          <w:tab w:val="left" w:pos="567"/>
        </w:tabs>
        <w:spacing w:after="0" w:line="360" w:lineRule="auto"/>
        <w:jc w:val="both"/>
        <w:rPr>
          <w:rFonts w:ascii="Times New Roman" w:eastAsia="Times New Roman" w:hAnsi="Times New Roman" w:cs="Times New Roman"/>
          <w:b/>
          <w:sz w:val="24"/>
          <w:szCs w:val="24"/>
          <w:u w:val="single"/>
        </w:rPr>
      </w:pPr>
    </w:p>
    <w:p w:rsidR="006A5965" w:rsidRPr="00581C47" w:rsidRDefault="006A5965" w:rsidP="00E93DBA">
      <w:pPr>
        <w:pStyle w:val="a3"/>
        <w:tabs>
          <w:tab w:val="left" w:pos="0"/>
          <w:tab w:val="left" w:pos="567"/>
        </w:tabs>
        <w:spacing w:after="0" w:line="360" w:lineRule="auto"/>
        <w:ind w:left="0"/>
        <w:jc w:val="both"/>
        <w:rPr>
          <w:rFonts w:ascii="Times New Roman" w:eastAsia="Times New Roman" w:hAnsi="Times New Roman" w:cs="Times New Roman"/>
          <w:bCs/>
          <w:sz w:val="24"/>
          <w:szCs w:val="24"/>
        </w:rPr>
      </w:pPr>
    </w:p>
    <w:p w:rsidR="00E93DBA" w:rsidRPr="00C23BAE" w:rsidRDefault="00E93DBA" w:rsidP="00E93DBA">
      <w:pPr>
        <w:tabs>
          <w:tab w:val="left" w:pos="0"/>
          <w:tab w:val="left" w:pos="567"/>
        </w:tabs>
        <w:spacing w:after="0" w:line="360" w:lineRule="auto"/>
        <w:jc w:val="both"/>
        <w:rPr>
          <w:rFonts w:ascii="Times New Roman" w:eastAsia="Times New Roman" w:hAnsi="Times New Roman" w:cs="Times New Roman"/>
          <w:b/>
          <w:sz w:val="24"/>
          <w:szCs w:val="24"/>
          <w:u w:val="single"/>
        </w:rPr>
      </w:pPr>
    </w:p>
    <w:p w:rsidR="00E93DBA" w:rsidRDefault="00E93DBA" w:rsidP="00E93DBA">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u w:val="single"/>
        </w:rPr>
        <w:t>ΕΜΠΕΙΡΙΑ</w:t>
      </w:r>
    </w:p>
    <w:p w:rsidR="00E93DBA" w:rsidRDefault="00E93DBA" w:rsidP="00E93DBA">
      <w:pPr>
        <w:spacing w:after="0" w:line="240" w:lineRule="auto"/>
        <w:rPr>
          <w:rFonts w:ascii="Times New Roman" w:eastAsia="Times New Roman" w:hAnsi="Times New Roman" w:cs="Times New Roman"/>
          <w:b/>
          <w:bCs/>
          <w:sz w:val="24"/>
          <w:szCs w:val="24"/>
        </w:rPr>
      </w:pPr>
    </w:p>
    <w:p w:rsidR="00E93DBA" w:rsidRPr="0081590A" w:rsidRDefault="00E93DBA" w:rsidP="00E93DBA">
      <w:pPr>
        <w:tabs>
          <w:tab w:val="left" w:pos="426"/>
          <w:tab w:val="left" w:pos="567"/>
        </w:tabs>
        <w:spacing w:after="0" w:line="240" w:lineRule="auto"/>
        <w:ind w:right="-425"/>
        <w:jc w:val="both"/>
        <w:rPr>
          <w:rFonts w:ascii="Times New Roman" w:eastAsia="Times New Roman" w:hAnsi="Times New Roman" w:cs="Times New Roman"/>
          <w:b/>
          <w:sz w:val="24"/>
          <w:szCs w:val="24"/>
          <w:u w:val="single"/>
        </w:rPr>
      </w:pPr>
      <w:r w:rsidRPr="0081590A">
        <w:rPr>
          <w:rFonts w:ascii="Times New Roman" w:eastAsia="Times New Roman" w:hAnsi="Times New Roman" w:cs="Times New Roman"/>
          <w:b/>
          <w:sz w:val="24"/>
          <w:szCs w:val="24"/>
          <w:u w:val="single"/>
        </w:rPr>
        <w:t>ΒΑΘΜΟΛΟΓΟΥΜΕΝΗ ΕΜΠΕΙΡΙΑ ΥΠΟΨΗΦΙΩΝ ΚΑΤΗΓΟΡΙΑΣ</w:t>
      </w:r>
      <w:r w:rsidR="0081590A" w:rsidRPr="0081590A">
        <w:rPr>
          <w:rFonts w:ascii="Times New Roman" w:eastAsia="Times New Roman" w:hAnsi="Times New Roman" w:cs="Times New Roman"/>
          <w:b/>
          <w:sz w:val="24"/>
          <w:szCs w:val="24"/>
          <w:u w:val="single"/>
        </w:rPr>
        <w:t xml:space="preserve"> ΔΕΥΤΕΡΟΒΑΘΜΙΑΣ ΕΚΠΑΙΔΕΥΣΗΣ (</w:t>
      </w:r>
      <w:r w:rsidRPr="0081590A">
        <w:rPr>
          <w:rFonts w:ascii="Times New Roman" w:eastAsia="Times New Roman" w:hAnsi="Times New Roman" w:cs="Times New Roman"/>
          <w:b/>
          <w:sz w:val="24"/>
          <w:szCs w:val="24"/>
          <w:u w:val="single"/>
        </w:rPr>
        <w:t>ΔΕ</w:t>
      </w:r>
      <w:r w:rsidR="0081590A" w:rsidRPr="0081590A">
        <w:rPr>
          <w:rFonts w:ascii="Times New Roman" w:eastAsia="Times New Roman" w:hAnsi="Times New Roman" w:cs="Times New Roman"/>
          <w:b/>
          <w:sz w:val="24"/>
          <w:szCs w:val="24"/>
          <w:u w:val="single"/>
        </w:rPr>
        <w:t>).</w:t>
      </w:r>
    </w:p>
    <w:p w:rsidR="00E93DBA" w:rsidRDefault="00E93DBA" w:rsidP="00E93DBA">
      <w:pPr>
        <w:tabs>
          <w:tab w:val="left" w:pos="426"/>
          <w:tab w:val="left" w:pos="567"/>
        </w:tabs>
        <w:spacing w:after="0" w:line="240" w:lineRule="auto"/>
        <w:ind w:right="-425"/>
        <w:jc w:val="both"/>
        <w:rPr>
          <w:rFonts w:ascii="Times New Roman" w:eastAsia="Times New Roman" w:hAnsi="Times New Roman" w:cs="Times New Roman"/>
        </w:rPr>
      </w:pPr>
    </w:p>
    <w:tbl>
      <w:tblPr>
        <w:tblW w:w="542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31"/>
        <w:gridCol w:w="6619"/>
      </w:tblGrid>
      <w:tr w:rsidR="00E93DBA" w:rsidTr="006A5965">
        <w:trPr>
          <w:trHeight w:val="924"/>
        </w:trPr>
        <w:tc>
          <w:tcPr>
            <w:tcW w:w="5000" w:type="pct"/>
            <w:gridSpan w:val="2"/>
            <w:tcBorders>
              <w:top w:val="single" w:sz="4" w:space="0" w:color="auto"/>
              <w:left w:val="single" w:sz="4" w:space="0" w:color="auto"/>
              <w:bottom w:val="single" w:sz="4" w:space="0" w:color="auto"/>
              <w:right w:val="single" w:sz="4" w:space="0" w:color="auto"/>
            </w:tcBorders>
            <w:hideMark/>
          </w:tcPr>
          <w:p w:rsidR="00E93DBA" w:rsidRDefault="00E93DBA" w:rsidP="00F410B1">
            <w:pPr>
              <w:tabs>
                <w:tab w:val="left" w:pos="567"/>
              </w:tabs>
              <w:spacing w:before="6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Ως βαθμολογούμενη εμπειρία για τον παρακάτω κωδικό θέσ</w:t>
            </w:r>
            <w:r w:rsidR="00F410B1">
              <w:rPr>
                <w:rFonts w:ascii="Times New Roman" w:eastAsia="Times New Roman" w:hAnsi="Times New Roman" w:cs="Times New Roman"/>
                <w:bCs/>
                <w:sz w:val="24"/>
                <w:szCs w:val="24"/>
              </w:rPr>
              <w:t>εων</w:t>
            </w:r>
            <w:r>
              <w:rPr>
                <w:rFonts w:ascii="Times New Roman" w:eastAsia="Times New Roman" w:hAnsi="Times New Roman" w:cs="Times New Roman"/>
                <w:bCs/>
                <w:sz w:val="24"/>
                <w:szCs w:val="24"/>
              </w:rPr>
              <w:t xml:space="preserve"> νοείται η απασχόληση με σχέση εργασίας ή σύμβαση έργου στο δημόσιο ή ιδιωτικό τομέα ή άσκηση επαγγέλματος </w:t>
            </w:r>
            <w:r>
              <w:rPr>
                <w:rFonts w:ascii="Times New Roman" w:eastAsia="Times New Roman" w:hAnsi="Times New Roman" w:cs="Times New Roman"/>
                <w:b/>
                <w:bCs/>
                <w:sz w:val="24"/>
                <w:szCs w:val="24"/>
              </w:rPr>
              <w:t xml:space="preserve">σε καθήκοντα ή έργα </w:t>
            </w:r>
            <w:r>
              <w:rPr>
                <w:rFonts w:ascii="Times New Roman" w:eastAsia="Times New Roman" w:hAnsi="Times New Roman" w:cs="Times New Roman"/>
                <w:b/>
                <w:sz w:val="24"/>
                <w:szCs w:val="24"/>
              </w:rPr>
              <w:t>συναφή με το αντικείμενο τ</w:t>
            </w:r>
            <w:r w:rsidR="0081590A">
              <w:rPr>
                <w:rFonts w:ascii="Times New Roman" w:eastAsia="Times New Roman" w:hAnsi="Times New Roman" w:cs="Times New Roman"/>
                <w:b/>
                <w:sz w:val="24"/>
                <w:szCs w:val="24"/>
              </w:rPr>
              <w:t xml:space="preserve">ων </w:t>
            </w:r>
            <w:r>
              <w:rPr>
                <w:rFonts w:ascii="Times New Roman" w:eastAsia="Times New Roman" w:hAnsi="Times New Roman" w:cs="Times New Roman"/>
                <w:b/>
                <w:sz w:val="24"/>
                <w:szCs w:val="24"/>
              </w:rPr>
              <w:t xml:space="preserve"> προς πλήρωση θέσ</w:t>
            </w:r>
            <w:r w:rsidR="0081590A">
              <w:rPr>
                <w:rFonts w:ascii="Times New Roman" w:eastAsia="Times New Roman" w:hAnsi="Times New Roman" w:cs="Times New Roman"/>
                <w:b/>
                <w:sz w:val="24"/>
                <w:szCs w:val="24"/>
              </w:rPr>
              <w:t>εων</w:t>
            </w:r>
            <w:r>
              <w:rPr>
                <w:rFonts w:ascii="Times New Roman" w:eastAsia="Times New Roman" w:hAnsi="Times New Roman" w:cs="Times New Roman"/>
                <w:b/>
                <w:bCs/>
                <w:sz w:val="24"/>
                <w:szCs w:val="24"/>
              </w:rPr>
              <w:t>.</w:t>
            </w:r>
          </w:p>
        </w:tc>
      </w:tr>
      <w:tr w:rsidR="00E93DBA" w:rsidTr="006A5965">
        <w:trPr>
          <w:trHeight w:val="413"/>
        </w:trPr>
        <w:tc>
          <w:tcPr>
            <w:tcW w:w="1422"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ΚΩΔΙΚΟΣ ΘΕΣΕΩΝ</w:t>
            </w:r>
          </w:p>
        </w:tc>
        <w:tc>
          <w:tcPr>
            <w:tcW w:w="3578"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E93DBA" w:rsidRDefault="00E93DBA" w:rsidP="006A5965">
            <w:pPr>
              <w:tabs>
                <w:tab w:val="left" w:pos="567"/>
              </w:tabs>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ΕΜΠΕΙΡΙΑ ΚΑΙ ΤΡΟΠΟΣ ΑΠΟΔΕΙΞΗΣ</w:t>
            </w:r>
          </w:p>
        </w:tc>
      </w:tr>
      <w:tr w:rsidR="00E93DBA" w:rsidTr="006A5965">
        <w:trPr>
          <w:trHeight w:val="558"/>
        </w:trPr>
        <w:tc>
          <w:tcPr>
            <w:tcW w:w="1422" w:type="pct"/>
            <w:tcBorders>
              <w:top w:val="single" w:sz="4" w:space="0" w:color="auto"/>
              <w:left w:val="single" w:sz="4" w:space="0" w:color="auto"/>
              <w:bottom w:val="single" w:sz="4" w:space="0" w:color="auto"/>
              <w:right w:val="single" w:sz="4" w:space="0" w:color="auto"/>
            </w:tcBorders>
          </w:tcPr>
          <w:p w:rsidR="00E93DBA" w:rsidRDefault="00E93DBA" w:rsidP="006A5965">
            <w:pPr>
              <w:tabs>
                <w:tab w:val="left" w:pos="1080"/>
              </w:tabs>
              <w:spacing w:before="120" w:after="0" w:line="360" w:lineRule="auto"/>
              <w:jc w:val="center"/>
              <w:rPr>
                <w:rFonts w:ascii="Times New Roman" w:eastAsia="Times New Roman" w:hAnsi="Times New Roman" w:cs="Times New Roman"/>
                <w:b/>
                <w:sz w:val="24"/>
                <w:szCs w:val="24"/>
              </w:rPr>
            </w:pPr>
          </w:p>
          <w:p w:rsidR="00E93DBA" w:rsidRDefault="00E93DBA" w:rsidP="006A5965">
            <w:pPr>
              <w:tabs>
                <w:tab w:val="left" w:pos="1080"/>
              </w:tabs>
              <w:spacing w:before="120" w:after="0" w:line="360" w:lineRule="auto"/>
              <w:jc w:val="center"/>
              <w:rPr>
                <w:rFonts w:ascii="Times New Roman" w:eastAsia="Times New Roman" w:hAnsi="Times New Roman" w:cs="Times New Roman"/>
                <w:b/>
                <w:sz w:val="24"/>
                <w:szCs w:val="24"/>
              </w:rPr>
            </w:pPr>
          </w:p>
          <w:p w:rsidR="00E93DBA" w:rsidRPr="00380A62" w:rsidRDefault="00E93DBA" w:rsidP="006A5965">
            <w:pPr>
              <w:tabs>
                <w:tab w:val="left" w:pos="1080"/>
              </w:tabs>
              <w:spacing w:before="120" w:after="0" w:line="360" w:lineRule="auto"/>
              <w:jc w:val="center"/>
              <w:rPr>
                <w:rFonts w:ascii="Times New Roman" w:eastAsia="Times New Roman" w:hAnsi="Times New Roman" w:cs="Times New Roman"/>
                <w:b/>
                <w:bCs/>
                <w:sz w:val="28"/>
                <w:szCs w:val="28"/>
              </w:rPr>
            </w:pPr>
            <w:r w:rsidRPr="00380A62">
              <w:rPr>
                <w:rFonts w:ascii="Times New Roman" w:eastAsia="Times New Roman" w:hAnsi="Times New Roman" w:cs="Times New Roman"/>
                <w:b/>
                <w:sz w:val="28"/>
                <w:szCs w:val="28"/>
              </w:rPr>
              <w:t>101</w:t>
            </w:r>
          </w:p>
        </w:tc>
        <w:tc>
          <w:tcPr>
            <w:tcW w:w="3578" w:type="pct"/>
            <w:tcBorders>
              <w:top w:val="single" w:sz="4" w:space="0" w:color="auto"/>
              <w:left w:val="single" w:sz="4" w:space="0" w:color="auto"/>
              <w:bottom w:val="single" w:sz="4" w:space="0" w:color="auto"/>
              <w:right w:val="single" w:sz="4" w:space="0" w:color="auto"/>
            </w:tcBorders>
            <w:hideMark/>
          </w:tcPr>
          <w:p w:rsidR="00E93DBA" w:rsidRDefault="00E93DBA" w:rsidP="006A5965">
            <w:pPr>
              <w:tabs>
                <w:tab w:val="left" w:pos="567"/>
              </w:tabs>
              <w:spacing w:before="6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Η εμπειρία λαμβάνεται υπόψη </w:t>
            </w:r>
            <w:r>
              <w:rPr>
                <w:rFonts w:ascii="Times New Roman" w:eastAsia="Times New Roman" w:hAnsi="Times New Roman" w:cs="Times New Roman"/>
                <w:b/>
                <w:sz w:val="24"/>
                <w:szCs w:val="24"/>
              </w:rPr>
              <w:t>μετά την απόκτηση</w:t>
            </w:r>
            <w:r>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4"/>
              </w:rPr>
              <w:t>της</w:t>
            </w:r>
            <w:r>
              <w:rPr>
                <w:rFonts w:ascii="Times New Roman" w:eastAsia="Times New Roman" w:hAnsi="Times New Roman" w:cs="Times New Roman"/>
                <w:b/>
                <w:bCs/>
                <w:sz w:val="24"/>
                <w:szCs w:val="24"/>
              </w:rPr>
              <w:t xml:space="preserve"> </w:t>
            </w:r>
            <w:r w:rsidR="00C1066F">
              <w:rPr>
                <w:rFonts w:ascii="Times New Roman" w:eastAsia="Times New Roman" w:hAnsi="Times New Roman" w:cs="Times New Roman"/>
                <w:bCs/>
                <w:sz w:val="24"/>
                <w:szCs w:val="24"/>
              </w:rPr>
              <w:t>ζητούμενης από την παρούσα Α</w:t>
            </w:r>
            <w:r w:rsidRPr="00634D82">
              <w:rPr>
                <w:rFonts w:ascii="Times New Roman" w:eastAsia="Times New Roman" w:hAnsi="Times New Roman" w:cs="Times New Roman"/>
                <w:bCs/>
                <w:sz w:val="24"/>
                <w:szCs w:val="24"/>
              </w:rPr>
              <w:t xml:space="preserve">νακοίνωση </w:t>
            </w:r>
            <w:r w:rsidRPr="00E82447">
              <w:rPr>
                <w:rFonts w:ascii="Times New Roman" w:eastAsia="Times New Roman" w:hAnsi="Times New Roman" w:cs="Times New Roman"/>
                <w:b/>
                <w:bCs/>
                <w:sz w:val="24"/>
                <w:szCs w:val="24"/>
              </w:rPr>
              <w:t>επαγγελματικής άδειας οδήγησης Γ΄ (</w:t>
            </w:r>
            <w:r w:rsidRPr="00E82447">
              <w:rPr>
                <w:rFonts w:ascii="Times New Roman" w:eastAsia="Times New Roman" w:hAnsi="Times New Roman" w:cs="Times New Roman"/>
                <w:b/>
                <w:bCs/>
                <w:sz w:val="24"/>
                <w:szCs w:val="24"/>
                <w:lang w:val="en-US"/>
              </w:rPr>
              <w:t>C</w:t>
            </w:r>
            <w:r w:rsidRPr="00E82447">
              <w:rPr>
                <w:rFonts w:ascii="Times New Roman" w:eastAsia="Times New Roman" w:hAnsi="Times New Roman" w:cs="Times New Roman"/>
                <w:b/>
                <w:bCs/>
                <w:sz w:val="24"/>
                <w:szCs w:val="24"/>
              </w:rPr>
              <w:t>) κ</w:t>
            </w:r>
            <w:r w:rsidRPr="00E82447">
              <w:rPr>
                <w:rFonts w:ascii="Times New Roman" w:eastAsia="Times New Roman" w:hAnsi="Times New Roman" w:cs="Times New Roman"/>
                <w:b/>
                <w:sz w:val="24"/>
                <w:szCs w:val="24"/>
              </w:rPr>
              <w:t>ατηγορίας</w:t>
            </w:r>
          </w:p>
          <w:p w:rsidR="00E93DBA" w:rsidRDefault="00E93DBA" w:rsidP="006A5965">
            <w:pPr>
              <w:tabs>
                <w:tab w:val="left" w:pos="567"/>
              </w:tabs>
              <w:spacing w:before="6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Για την απόδειξη της εμπειρίας αυτής βλ. δικαιολογητικά </w:t>
            </w:r>
            <w:r>
              <w:rPr>
                <w:rFonts w:ascii="Times New Roman" w:eastAsia="Times New Roman" w:hAnsi="Times New Roman" w:cs="Times New Roman"/>
                <w:b/>
                <w:bCs/>
                <w:sz w:val="24"/>
                <w:szCs w:val="24"/>
              </w:rPr>
              <w:t xml:space="preserve">περίπτωση Α(1) ή Ειδικές περιπτώσεις απόδειξης εμπειρίας </w:t>
            </w:r>
            <w:r>
              <w:rPr>
                <w:rFonts w:ascii="Times New Roman" w:eastAsia="Times New Roman" w:hAnsi="Times New Roman" w:cs="Times New Roman"/>
                <w:bCs/>
                <w:sz w:val="24"/>
                <w:szCs w:val="24"/>
              </w:rPr>
              <w:t xml:space="preserve">του Παραρτήματος ανακοινώσεων Συμβάσεων εργασίας Ορισμένου Χρόνου (ΣΟΧ) - ΚΕΦΑΛΑΙΟ </w:t>
            </w:r>
            <w:r>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Ι.</w:t>
            </w:r>
            <w:r>
              <w:rPr>
                <w:rFonts w:ascii="Times New Roman" w:eastAsia="Times New Roman" w:hAnsi="Times New Roman" w:cs="Times New Roman"/>
                <w:bCs/>
                <w:sz w:val="24"/>
                <w:szCs w:val="24"/>
              </w:rPr>
              <w:t>, στοιχείο 16. Πιστοποιητικά απόδειξης εμπειρίας.</w:t>
            </w:r>
          </w:p>
        </w:tc>
      </w:tr>
    </w:tbl>
    <w:p w:rsidR="00E93DBA" w:rsidRDefault="00E93DBA" w:rsidP="00E93DBA">
      <w:pPr>
        <w:tabs>
          <w:tab w:val="left" w:pos="0"/>
          <w:tab w:val="left" w:pos="567"/>
        </w:tabs>
        <w:spacing w:after="0" w:line="240" w:lineRule="auto"/>
        <w:jc w:val="both"/>
        <w:rPr>
          <w:rFonts w:ascii="Times New Roman" w:eastAsia="Times New Roman" w:hAnsi="Times New Roman" w:cs="Times New Roman"/>
          <w:bCs/>
        </w:rPr>
      </w:pPr>
    </w:p>
    <w:p w:rsidR="0081590A" w:rsidRDefault="0081590A" w:rsidP="00E93DBA">
      <w:pPr>
        <w:tabs>
          <w:tab w:val="left" w:pos="0"/>
          <w:tab w:val="left" w:pos="567"/>
        </w:tabs>
        <w:spacing w:after="0" w:line="240" w:lineRule="auto"/>
        <w:jc w:val="both"/>
        <w:rPr>
          <w:rFonts w:ascii="Times New Roman" w:eastAsia="Times New Roman" w:hAnsi="Times New Roman" w:cs="Times New Roman"/>
          <w:bCs/>
        </w:rPr>
      </w:pPr>
    </w:p>
    <w:p w:rsidR="0081590A" w:rsidRDefault="0081590A" w:rsidP="00E93DBA">
      <w:pPr>
        <w:tabs>
          <w:tab w:val="left" w:pos="0"/>
          <w:tab w:val="left" w:pos="567"/>
        </w:tabs>
        <w:spacing w:after="0" w:line="240" w:lineRule="auto"/>
        <w:jc w:val="both"/>
        <w:rPr>
          <w:rFonts w:ascii="Times New Roman" w:eastAsia="Times New Roman" w:hAnsi="Times New Roman" w:cs="Times New Roman"/>
          <w:bCs/>
        </w:rPr>
      </w:pPr>
    </w:p>
    <w:p w:rsidR="0081590A" w:rsidRPr="00725474" w:rsidRDefault="0081590A" w:rsidP="0081590A">
      <w:pPr>
        <w:tabs>
          <w:tab w:val="left" w:pos="0"/>
          <w:tab w:val="left" w:pos="567"/>
        </w:tabs>
        <w:spacing w:after="0" w:line="360" w:lineRule="auto"/>
        <w:rPr>
          <w:rFonts w:ascii="Times New Roman" w:eastAsia="Times New Roman" w:hAnsi="Times New Roman" w:cs="Times New Roman"/>
          <w:b/>
          <w:sz w:val="24"/>
          <w:szCs w:val="24"/>
          <w:u w:val="single"/>
        </w:rPr>
      </w:pPr>
      <w:r w:rsidRPr="00725474">
        <w:rPr>
          <w:rFonts w:ascii="Times New Roman" w:eastAsia="Times New Roman" w:hAnsi="Times New Roman" w:cs="Times New Roman"/>
          <w:b/>
          <w:sz w:val="24"/>
          <w:szCs w:val="24"/>
          <w:u w:val="single"/>
        </w:rPr>
        <w:t>ΕΜΠΕΙΡΙΑ</w:t>
      </w:r>
    </w:p>
    <w:p w:rsidR="0081590A" w:rsidRDefault="0081590A" w:rsidP="0081590A">
      <w:pPr>
        <w:tabs>
          <w:tab w:val="left" w:pos="1080"/>
        </w:tabs>
        <w:spacing w:before="180" w:after="0" w:line="360" w:lineRule="auto"/>
        <w:jc w:val="both"/>
        <w:rPr>
          <w:rFonts w:ascii="Times New Roman" w:eastAsia="Times New Roman" w:hAnsi="Times New Roman" w:cs="Times New Roman"/>
          <w:b/>
          <w:sz w:val="24"/>
          <w:szCs w:val="24"/>
          <w:u w:val="single"/>
        </w:rPr>
      </w:pPr>
      <w:r w:rsidRPr="00725474">
        <w:rPr>
          <w:rFonts w:ascii="Times New Roman" w:eastAsia="Times New Roman" w:hAnsi="Times New Roman" w:cs="Times New Roman"/>
          <w:b/>
          <w:sz w:val="24"/>
          <w:szCs w:val="24"/>
          <w:u w:val="single"/>
        </w:rPr>
        <w:t xml:space="preserve">ΒΑΘΜΟΛΟΓΟΥΜΕΝΗ ΕΜΠΕΙΡΙΑ ΥΠΟΨΗΦΙΩΝ ΚΑΤΗΓΟΡΙΑΣ ΥΠΟΧΡΕΩΤΙΚΗΣ ΕΚΠΑΙΔΕΥΣΗΣ (ΥΕ). </w:t>
      </w:r>
    </w:p>
    <w:p w:rsidR="0081590A" w:rsidRPr="00725474" w:rsidRDefault="0081590A" w:rsidP="0081590A">
      <w:pPr>
        <w:tabs>
          <w:tab w:val="left" w:pos="0"/>
          <w:tab w:val="left" w:pos="567"/>
        </w:tabs>
        <w:spacing w:after="0" w:line="360" w:lineRule="auto"/>
        <w:rPr>
          <w:rFonts w:ascii="Times New Roman" w:eastAsia="Times New Roman" w:hAnsi="Times New Roman" w:cs="Times New Roman"/>
          <w:b/>
          <w:sz w:val="24"/>
          <w:szCs w:val="24"/>
          <w:u w:val="single"/>
        </w:rPr>
      </w:pPr>
    </w:p>
    <w:tbl>
      <w:tblPr>
        <w:tblW w:w="5374" w:type="pct"/>
        <w:tblBorders>
          <w:top w:val="single" w:sz="4" w:space="0" w:color="auto"/>
          <w:bottom w:val="single" w:sz="4" w:space="0" w:color="auto"/>
          <w:right w:val="single" w:sz="4" w:space="0" w:color="auto"/>
        </w:tblBorders>
        <w:tblLayout w:type="fixed"/>
        <w:tblLook w:val="01E0"/>
      </w:tblPr>
      <w:tblGrid>
        <w:gridCol w:w="2532"/>
        <w:gridCol w:w="6627"/>
      </w:tblGrid>
      <w:tr w:rsidR="0081590A" w:rsidRPr="00725474" w:rsidTr="0081590A">
        <w:trPr>
          <w:trHeight w:val="940"/>
        </w:trPr>
        <w:tc>
          <w:tcPr>
            <w:tcW w:w="5000" w:type="pct"/>
            <w:gridSpan w:val="2"/>
            <w:tcBorders>
              <w:top w:val="inset" w:sz="6" w:space="0" w:color="auto"/>
              <w:left w:val="inset" w:sz="6" w:space="0" w:color="auto"/>
              <w:bottom w:val="inset" w:sz="6" w:space="0" w:color="auto"/>
              <w:right w:val="inset" w:sz="6" w:space="0" w:color="auto"/>
            </w:tcBorders>
          </w:tcPr>
          <w:p w:rsidR="0081590A" w:rsidRPr="00725474" w:rsidRDefault="0081590A" w:rsidP="00C1066F">
            <w:pPr>
              <w:tabs>
                <w:tab w:val="left" w:pos="567"/>
              </w:tabs>
              <w:spacing w:before="6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Ως βαθμολογούμενη εμπειρία για το</w:t>
            </w:r>
            <w:r>
              <w:rPr>
                <w:rFonts w:ascii="Times New Roman" w:eastAsia="Times New Roman" w:hAnsi="Times New Roman" w:cs="Times New Roman"/>
                <w:sz w:val="24"/>
                <w:szCs w:val="24"/>
              </w:rPr>
              <w:t>ν</w:t>
            </w:r>
            <w:r w:rsidRPr="00725474">
              <w:rPr>
                <w:rFonts w:ascii="Times New Roman" w:eastAsia="Times New Roman" w:hAnsi="Times New Roman" w:cs="Times New Roman"/>
                <w:sz w:val="24"/>
                <w:szCs w:val="24"/>
              </w:rPr>
              <w:t xml:space="preserve"> παρακάτω κωδικ</w:t>
            </w:r>
            <w:r w:rsidR="00C1066F">
              <w:rPr>
                <w:rFonts w:ascii="Times New Roman" w:eastAsia="Times New Roman" w:hAnsi="Times New Roman" w:cs="Times New Roman"/>
                <w:sz w:val="24"/>
                <w:szCs w:val="24"/>
              </w:rPr>
              <w:t>ό θέσεων</w:t>
            </w:r>
            <w:r w:rsidRPr="00725474">
              <w:rPr>
                <w:rFonts w:ascii="Times New Roman" w:eastAsia="Times New Roman" w:hAnsi="Times New Roman" w:cs="Times New Roman"/>
                <w:sz w:val="24"/>
                <w:szCs w:val="24"/>
              </w:rPr>
              <w:t xml:space="preserve"> της </w:t>
            </w:r>
            <w:r w:rsidRPr="00725474">
              <w:rPr>
                <w:rFonts w:ascii="Times New Roman" w:eastAsia="Times New Roman" w:hAnsi="Times New Roman" w:cs="Times New Roman"/>
                <w:b/>
                <w:sz w:val="24"/>
                <w:szCs w:val="24"/>
              </w:rPr>
              <w:t xml:space="preserve">κατηγορίας υποχρεωτικής εκπαίδευσης (ΥΕ) </w:t>
            </w:r>
            <w:r w:rsidRPr="00725474">
              <w:rPr>
                <w:rFonts w:ascii="Times New Roman" w:eastAsia="Times New Roman" w:hAnsi="Times New Roman" w:cs="Times New Roman"/>
                <w:sz w:val="24"/>
                <w:szCs w:val="24"/>
              </w:rPr>
              <w:t xml:space="preserve">λαμβάνεται υπόψη η απασχόληση σε </w:t>
            </w:r>
            <w:r w:rsidRPr="00725474">
              <w:rPr>
                <w:rFonts w:ascii="Times New Roman" w:eastAsia="Times New Roman" w:hAnsi="Times New Roman" w:cs="Times New Roman"/>
                <w:b/>
                <w:sz w:val="24"/>
                <w:szCs w:val="24"/>
              </w:rPr>
              <w:t>οποιαδήποτε καθήκοντα</w:t>
            </w:r>
            <w:r w:rsidRPr="00725474">
              <w:rPr>
                <w:rFonts w:ascii="Times New Roman" w:eastAsia="Times New Roman" w:hAnsi="Times New Roman" w:cs="Times New Roman"/>
                <w:sz w:val="24"/>
                <w:szCs w:val="24"/>
              </w:rPr>
              <w:t>.</w:t>
            </w:r>
          </w:p>
        </w:tc>
      </w:tr>
      <w:tr w:rsidR="0081590A" w:rsidRPr="00725474" w:rsidTr="0081590A">
        <w:trPr>
          <w:trHeight w:val="420"/>
        </w:trPr>
        <w:tc>
          <w:tcPr>
            <w:tcW w:w="1382" w:type="pct"/>
            <w:tcBorders>
              <w:top w:val="inset" w:sz="6" w:space="0" w:color="auto"/>
              <w:left w:val="inset" w:sz="6" w:space="0" w:color="auto"/>
              <w:bottom w:val="single" w:sz="4" w:space="0" w:color="auto"/>
              <w:right w:val="inset" w:sz="6" w:space="0" w:color="auto"/>
            </w:tcBorders>
            <w:shd w:val="clear" w:color="auto" w:fill="E5FFFF"/>
            <w:vAlign w:val="center"/>
          </w:tcPr>
          <w:p w:rsidR="0081590A" w:rsidRPr="00725474" w:rsidRDefault="0081590A" w:rsidP="0081590A">
            <w:pPr>
              <w:tabs>
                <w:tab w:val="left" w:pos="567"/>
              </w:tabs>
              <w:spacing w:after="0" w:line="360" w:lineRule="auto"/>
              <w:jc w:val="center"/>
              <w:rPr>
                <w:rFonts w:ascii="Times New Roman" w:eastAsia="Times New Roman" w:hAnsi="Times New Roman" w:cs="Times New Roman"/>
                <w:b/>
                <w:sz w:val="24"/>
                <w:szCs w:val="24"/>
              </w:rPr>
            </w:pPr>
            <w:r w:rsidRPr="00725474">
              <w:rPr>
                <w:rFonts w:ascii="Times New Roman" w:eastAsia="Times New Roman" w:hAnsi="Times New Roman" w:cs="Times New Roman"/>
                <w:b/>
                <w:sz w:val="24"/>
                <w:szCs w:val="24"/>
              </w:rPr>
              <w:t>ΚΩΔΙΚΟΣ ΘΕΣΕΩΝ</w:t>
            </w:r>
          </w:p>
        </w:tc>
        <w:tc>
          <w:tcPr>
            <w:tcW w:w="3618" w:type="pct"/>
            <w:tcBorders>
              <w:top w:val="inset" w:sz="6" w:space="0" w:color="auto"/>
              <w:left w:val="inset" w:sz="6" w:space="0" w:color="auto"/>
              <w:bottom w:val="inset" w:sz="6" w:space="0" w:color="auto"/>
              <w:right w:val="inset" w:sz="6" w:space="0" w:color="auto"/>
            </w:tcBorders>
            <w:shd w:val="clear" w:color="auto" w:fill="E5FFFF"/>
            <w:vAlign w:val="center"/>
          </w:tcPr>
          <w:p w:rsidR="0081590A" w:rsidRPr="00725474" w:rsidRDefault="0081590A" w:rsidP="0081590A">
            <w:pPr>
              <w:tabs>
                <w:tab w:val="left" w:pos="567"/>
              </w:tabs>
              <w:spacing w:after="0" w:line="360" w:lineRule="auto"/>
              <w:jc w:val="center"/>
              <w:rPr>
                <w:rFonts w:ascii="Times New Roman" w:eastAsia="Times New Roman" w:hAnsi="Times New Roman" w:cs="Times New Roman"/>
                <w:b/>
                <w:sz w:val="24"/>
                <w:szCs w:val="24"/>
              </w:rPr>
            </w:pPr>
            <w:r w:rsidRPr="00725474">
              <w:rPr>
                <w:rFonts w:ascii="Times New Roman" w:eastAsia="Times New Roman" w:hAnsi="Times New Roman" w:cs="Times New Roman"/>
                <w:b/>
                <w:sz w:val="24"/>
                <w:szCs w:val="24"/>
              </w:rPr>
              <w:t>ΕΜΠΕΙΡΙΑ ΚΑΙ ΤΡΟΠΟΣ ΑΠΟΔΕΙΞΗΣ</w:t>
            </w:r>
          </w:p>
        </w:tc>
      </w:tr>
      <w:tr w:rsidR="0081590A" w:rsidRPr="00725474" w:rsidTr="0081590A">
        <w:trPr>
          <w:trHeight w:val="2431"/>
        </w:trPr>
        <w:tc>
          <w:tcPr>
            <w:tcW w:w="1382" w:type="pct"/>
            <w:tcBorders>
              <w:top w:val="single" w:sz="4" w:space="0" w:color="auto"/>
              <w:left w:val="single" w:sz="4" w:space="0" w:color="auto"/>
              <w:right w:val="single" w:sz="4" w:space="0" w:color="auto"/>
            </w:tcBorders>
            <w:vAlign w:val="center"/>
          </w:tcPr>
          <w:p w:rsidR="0081590A" w:rsidRPr="0032664B" w:rsidRDefault="0081590A" w:rsidP="0081590A">
            <w:pPr>
              <w:tabs>
                <w:tab w:val="left" w:pos="1080"/>
              </w:tabs>
              <w:spacing w:after="0" w:line="36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lastRenderedPageBreak/>
              <w:t>102</w:t>
            </w:r>
          </w:p>
        </w:tc>
        <w:tc>
          <w:tcPr>
            <w:tcW w:w="3618" w:type="pct"/>
            <w:tcBorders>
              <w:top w:val="inset" w:sz="6" w:space="0" w:color="auto"/>
              <w:left w:val="single" w:sz="4" w:space="0" w:color="auto"/>
              <w:bottom w:val="inset" w:sz="6" w:space="0" w:color="auto"/>
              <w:right w:val="inset" w:sz="6" w:space="0" w:color="auto"/>
            </w:tcBorders>
          </w:tcPr>
          <w:p w:rsidR="0081590A" w:rsidRPr="0032664B" w:rsidRDefault="0081590A" w:rsidP="0081590A">
            <w:pPr>
              <w:tabs>
                <w:tab w:val="left" w:pos="567"/>
              </w:tabs>
              <w:spacing w:before="6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sz w:val="24"/>
                <w:szCs w:val="24"/>
              </w:rPr>
              <w:t xml:space="preserve">Για την απόδειξη της εμπειρίας αυτής βλ. δικαιολογητικά </w:t>
            </w:r>
            <w:r w:rsidRPr="00725474">
              <w:rPr>
                <w:rFonts w:ascii="Times New Roman" w:eastAsia="Times New Roman" w:hAnsi="Times New Roman" w:cs="Times New Roman"/>
                <w:b/>
                <w:sz w:val="24"/>
                <w:szCs w:val="24"/>
              </w:rPr>
              <w:t>περίπτωση Γ</w:t>
            </w:r>
            <w:r w:rsidRPr="00725474">
              <w:rPr>
                <w:rFonts w:ascii="Times New Roman" w:eastAsia="Times New Roman" w:hAnsi="Times New Roman" w:cs="Times New Roman"/>
                <w:sz w:val="24"/>
                <w:szCs w:val="24"/>
              </w:rPr>
              <w:t xml:space="preserve"> </w:t>
            </w:r>
            <w:r w:rsidRPr="00725474">
              <w:rPr>
                <w:rFonts w:ascii="Times New Roman" w:eastAsia="Times New Roman" w:hAnsi="Times New Roman" w:cs="Times New Roman"/>
                <w:b/>
                <w:sz w:val="24"/>
                <w:szCs w:val="24"/>
              </w:rPr>
              <w:t>ή Ειδικές περιπτώσεις απόδειξης εμπειρίας</w:t>
            </w:r>
            <w:r w:rsidRPr="00725474">
              <w:rPr>
                <w:rFonts w:ascii="Times New Roman" w:eastAsia="Times New Roman" w:hAnsi="Times New Roman" w:cs="Times New Roman"/>
                <w:sz w:val="24"/>
                <w:szCs w:val="24"/>
              </w:rPr>
              <w:t xml:space="preserve"> του Παραρτήματος ανακοινώσεων Συμβάσεων εργασίας Ορισμένου Χρόνου (ΣΟΧ) - ΚΕΦΑΛΑΙΟ </w:t>
            </w:r>
            <w:r w:rsidRPr="00725474">
              <w:rPr>
                <w:rFonts w:ascii="Times New Roman" w:eastAsia="Times New Roman" w:hAnsi="Times New Roman" w:cs="Times New Roman"/>
                <w:bCs/>
                <w:sz w:val="24"/>
                <w:szCs w:val="24"/>
                <w:lang w:val="en-US"/>
              </w:rPr>
              <w:t>I</w:t>
            </w:r>
            <w:r w:rsidRPr="00725474">
              <w:rPr>
                <w:rFonts w:ascii="Times New Roman" w:eastAsia="Times New Roman" w:hAnsi="Times New Roman" w:cs="Times New Roman"/>
                <w:bCs/>
                <w:sz w:val="24"/>
                <w:szCs w:val="24"/>
              </w:rPr>
              <w:t>Ι.</w:t>
            </w:r>
            <w:r w:rsidRPr="00725474">
              <w:rPr>
                <w:rFonts w:ascii="Times New Roman" w:eastAsia="Times New Roman" w:hAnsi="Times New Roman" w:cs="Times New Roman"/>
                <w:sz w:val="24"/>
                <w:szCs w:val="24"/>
              </w:rPr>
              <w:t>, στοιχείο 16. Πιστοποιητικά απόδειξης εμπειρίας.</w:t>
            </w:r>
          </w:p>
        </w:tc>
      </w:tr>
    </w:tbl>
    <w:p w:rsidR="0081590A" w:rsidRPr="00FD469A" w:rsidRDefault="0081590A" w:rsidP="00E93DBA">
      <w:pPr>
        <w:tabs>
          <w:tab w:val="left" w:pos="0"/>
          <w:tab w:val="left" w:pos="567"/>
        </w:tabs>
        <w:spacing w:after="0" w:line="240" w:lineRule="auto"/>
        <w:jc w:val="both"/>
        <w:rPr>
          <w:rFonts w:ascii="Times New Roman" w:eastAsia="Times New Roman" w:hAnsi="Times New Roman" w:cs="Times New Roman"/>
          <w:bCs/>
        </w:rPr>
      </w:pPr>
    </w:p>
    <w:p w:rsidR="00E93DBA" w:rsidRPr="006413AD" w:rsidRDefault="00E93DBA" w:rsidP="00E93DBA">
      <w:pPr>
        <w:tabs>
          <w:tab w:val="left" w:pos="1080"/>
        </w:tabs>
        <w:spacing w:before="240"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Οι τρόποι υπολογισμού της εμπειρίας για όλες τις ειδικότητες περιγράφονται αναλυτικά στο «Παράρτημα ανακοινώσεων Συμβάσεων εργασίας Ορισμένου Χρόνου (ΣΟΧ)</w:t>
      </w:r>
      <w:r w:rsidR="0081590A">
        <w:rPr>
          <w:rFonts w:ascii="Times New Roman" w:eastAsia="Times New Roman" w:hAnsi="Times New Roman" w:cs="Times New Roman"/>
          <w:b/>
          <w:bCs/>
          <w:sz w:val="24"/>
          <w:szCs w:val="24"/>
        </w:rPr>
        <w:t xml:space="preserve"> με σήμανση έκδοσης «12-02-2019</w:t>
      </w:r>
      <w:r>
        <w:rPr>
          <w:rFonts w:ascii="Times New Roman" w:eastAsia="Times New Roman" w:hAnsi="Times New Roman" w:cs="Times New Roman"/>
          <w:b/>
          <w:bCs/>
          <w:sz w:val="24"/>
          <w:szCs w:val="24"/>
        </w:rPr>
        <w:t xml:space="preserve">» (βλ. ΚΕΦΑΛΑΙΟ </w:t>
      </w:r>
      <w:r>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w:t>
      </w:r>
      <w:r>
        <w:rPr>
          <w:rFonts w:ascii="Times New Roman" w:eastAsia="Times New Roman" w:hAnsi="Times New Roman" w:cs="Times New Roman"/>
          <w:b/>
          <w:bCs/>
          <w:sz w:val="24"/>
          <w:szCs w:val="24"/>
        </w:rPr>
        <w:t xml:space="preserve">, ενότητα Ε., υποενότητα «ΤΡΟΠΟΙ ΥΠΟΛΟΓΙΣΜΟΥ ΕΜΠΕΙΡΙΑΣ»).  </w:t>
      </w:r>
    </w:p>
    <w:p w:rsidR="00E93DBA" w:rsidRPr="006413AD" w:rsidRDefault="00E93DBA" w:rsidP="00E93DBA">
      <w:pPr>
        <w:tabs>
          <w:tab w:val="left" w:pos="1080"/>
        </w:tabs>
        <w:spacing w:before="240" w:after="0"/>
        <w:jc w:val="both"/>
        <w:rPr>
          <w:rFonts w:ascii="Times New Roman" w:eastAsia="Times New Roman" w:hAnsi="Times New Roman" w:cs="Times New Roman"/>
          <w:b/>
          <w:bCs/>
          <w:sz w:val="24"/>
          <w:szCs w:val="24"/>
        </w:rPr>
      </w:pPr>
    </w:p>
    <w:p w:rsidR="00E93DBA" w:rsidRDefault="00E93DBA" w:rsidP="00E93DBA">
      <w:pPr>
        <w:tabs>
          <w:tab w:val="left" w:pos="0"/>
          <w:tab w:val="left" w:pos="567"/>
        </w:tabs>
        <w:suppressAutoHyphens/>
        <w:spacing w:after="0" w:line="240" w:lineRule="auto"/>
        <w:rPr>
          <w:rFonts w:ascii="Times New Roman" w:eastAsia="Times New Roman" w:hAnsi="Times New Roman" w:cs="Times New Roman"/>
          <w:b/>
          <w:sz w:val="24"/>
          <w:szCs w:val="24"/>
          <w:u w:val="single"/>
          <w:lang w:eastAsia="ar-SA"/>
        </w:rPr>
      </w:pPr>
      <w:r>
        <w:rPr>
          <w:rFonts w:ascii="Times New Roman" w:eastAsia="Times New Roman" w:hAnsi="Times New Roman" w:cs="Times New Roman"/>
          <w:b/>
          <w:sz w:val="24"/>
          <w:szCs w:val="24"/>
          <w:u w:val="single"/>
          <w:lang w:eastAsia="ar-SA"/>
        </w:rPr>
        <w:t>ΑΠΑΡΑΙΤΗΤΑ ΔΙΚΑΙΟΛΟΓΗΤΙΚΑ</w:t>
      </w:r>
      <w:r w:rsidR="0081590A">
        <w:rPr>
          <w:rFonts w:ascii="Times New Roman" w:eastAsia="Times New Roman" w:hAnsi="Times New Roman" w:cs="Times New Roman"/>
          <w:b/>
          <w:sz w:val="24"/>
          <w:szCs w:val="24"/>
          <w:u w:val="single"/>
          <w:lang w:eastAsia="ar-SA"/>
        </w:rPr>
        <w:t>.</w:t>
      </w:r>
    </w:p>
    <w:p w:rsidR="00E93DBA" w:rsidRDefault="00E93DBA" w:rsidP="00E93DBA">
      <w:pPr>
        <w:tabs>
          <w:tab w:val="left" w:pos="0"/>
          <w:tab w:val="left" w:pos="567"/>
        </w:tabs>
        <w:suppressAutoHyphens/>
        <w:spacing w:after="0" w:line="240" w:lineRule="auto"/>
        <w:rPr>
          <w:rFonts w:ascii="Times New Roman" w:eastAsia="Times New Roman" w:hAnsi="Times New Roman" w:cs="Times New Roman"/>
          <w:b/>
          <w:sz w:val="24"/>
          <w:szCs w:val="24"/>
          <w:u w:val="single"/>
          <w:lang w:eastAsia="ar-SA"/>
        </w:rPr>
      </w:pPr>
    </w:p>
    <w:p w:rsidR="00E93DBA" w:rsidRDefault="00E93DBA" w:rsidP="00E93DBA">
      <w:pPr>
        <w:tabs>
          <w:tab w:val="left" w:pos="0"/>
        </w:tabs>
        <w:suppressAutoHyphens/>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Οι υποψήφιοι για την απόδειξη των ΑΠΑΙΤΟΥΜΕΝΩΝ ΠΡΟΣΟΝΤΩΝ (βλ. ΠΙΝΑΚΑ Β), των λοιπών ιδιοτήτων τους και της εμπειρίας τους οφείλουν να προσκομίσουν όλα τ</w:t>
      </w:r>
      <w:r w:rsidR="0081590A">
        <w:rPr>
          <w:rFonts w:ascii="Times New Roman" w:eastAsia="Times New Roman" w:hAnsi="Times New Roman" w:cs="Times New Roman"/>
          <w:sz w:val="24"/>
          <w:szCs w:val="24"/>
          <w:lang w:eastAsia="ar-SA"/>
        </w:rPr>
        <w:t>α  απαιτούμενα από την παρούσα Α</w:t>
      </w:r>
      <w:r>
        <w:rPr>
          <w:rFonts w:ascii="Times New Roman" w:eastAsia="Times New Roman" w:hAnsi="Times New Roman" w:cs="Times New Roman"/>
          <w:sz w:val="24"/>
          <w:szCs w:val="24"/>
          <w:lang w:eastAsia="ar-SA"/>
        </w:rPr>
        <w:t xml:space="preserve">νακοίνωση και το </w:t>
      </w:r>
      <w:r>
        <w:rPr>
          <w:rFonts w:ascii="Times New Roman" w:eastAsia="Times New Roman" w:hAnsi="Times New Roman" w:cs="Times New Roman"/>
          <w:b/>
          <w:sz w:val="24"/>
          <w:szCs w:val="24"/>
          <w:lang w:eastAsia="ar-SA"/>
        </w:rPr>
        <w:t>«Παράρτημα ανακοινώσεων Συμβάσεων εργασίας Ορισμένου Χρόνου (ΣΟΧ)</w:t>
      </w:r>
      <w:r w:rsidR="0081590A">
        <w:rPr>
          <w:rFonts w:ascii="Times New Roman" w:eastAsia="Times New Roman" w:hAnsi="Times New Roman" w:cs="Times New Roman"/>
          <w:b/>
          <w:sz w:val="24"/>
          <w:szCs w:val="24"/>
          <w:lang w:eastAsia="ar-SA"/>
        </w:rPr>
        <w:t xml:space="preserve"> με σήμανση έκδοσης «12-02-2019</w:t>
      </w:r>
      <w:r>
        <w:rPr>
          <w:rFonts w:ascii="Times New Roman" w:eastAsia="Times New Roman" w:hAnsi="Times New Roman" w:cs="Times New Roman"/>
          <w:b/>
          <w:sz w:val="24"/>
          <w:szCs w:val="24"/>
          <w:lang w:eastAsia="ar-SA"/>
        </w:rPr>
        <w:t>»</w:t>
      </w:r>
      <w:r>
        <w:rPr>
          <w:rFonts w:ascii="Times New Roman" w:eastAsia="Times New Roman" w:hAnsi="Times New Roman" w:cs="Times New Roman"/>
          <w:sz w:val="24"/>
          <w:szCs w:val="24"/>
          <w:lang w:eastAsia="ar-SA"/>
        </w:rPr>
        <w:t xml:space="preserve"> δικαιολογητικά, σύμφωνα με τα οριζόμενα στην ενότητα «ΠΡΟΣΚΟΜΙΣΗ ΤΙΤΛΩΝ, ΠΙΣΤΟΠΟΙΗΤΙΚΩΝ ΚΑΙ ΒΕΒΑΙΩΣΕΩΝ» του Κεφαλαίου ΙΙ του ανωτέρω Παραρτήματος.</w:t>
      </w:r>
    </w:p>
    <w:p w:rsidR="0081590A" w:rsidRPr="00725474" w:rsidRDefault="0081590A" w:rsidP="0081590A">
      <w:pPr>
        <w:pBdr>
          <w:top w:val="single" w:sz="4" w:space="1" w:color="000001"/>
          <w:left w:val="single" w:sz="4" w:space="4" w:color="000001"/>
          <w:bottom w:val="single" w:sz="4" w:space="1" w:color="000001"/>
          <w:right w:val="single" w:sz="4" w:space="4" w:color="000001"/>
        </w:pBdr>
        <w:spacing w:before="240" w:after="24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u w:val="single"/>
        </w:rPr>
        <w:t>ΕΠΙΣΗΜΑΝΣΗ:</w:t>
      </w:r>
    </w:p>
    <w:p w:rsidR="0081590A" w:rsidRPr="00725474" w:rsidRDefault="0081590A" w:rsidP="0081590A">
      <w:pPr>
        <w:pBdr>
          <w:top w:val="single" w:sz="4" w:space="1" w:color="000001"/>
          <w:left w:val="single" w:sz="4" w:space="4" w:color="000001"/>
          <w:bottom w:val="single" w:sz="4" w:space="1" w:color="000001"/>
          <w:right w:val="single" w:sz="4" w:space="4" w:color="000001"/>
        </w:pBdr>
        <w:spacing w:before="240" w:after="24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bCs/>
          <w:sz w:val="24"/>
          <w:szCs w:val="24"/>
        </w:rPr>
        <w:t>1.</w:t>
      </w:r>
      <w:r w:rsidRPr="00725474">
        <w:rPr>
          <w:rFonts w:ascii="Times New Roman" w:eastAsia="Times New Roman" w:hAnsi="Times New Roman" w:cs="Times New Roman"/>
          <w:b/>
          <w:bCs/>
          <w:sz w:val="24"/>
          <w:szCs w:val="24"/>
        </w:rPr>
        <w:tab/>
      </w:r>
      <w:r w:rsidRPr="00725474">
        <w:rPr>
          <w:rFonts w:ascii="Times New Roman" w:eastAsia="Times New Roman" w:hAnsi="Times New Roman" w:cs="Times New Roman"/>
          <w:sz w:val="24"/>
          <w:szCs w:val="24"/>
        </w:rPr>
        <w:t xml:space="preserve">«Τίτλοι, πιστοποιητικά και βεβαιώσεις της αλλοδαπής», που απαιτούνται από την Ανακοίνωση, πρέπει απαραιτήτως </w:t>
      </w:r>
      <w:r w:rsidRPr="00725474">
        <w:rPr>
          <w:rFonts w:ascii="Times New Roman" w:eastAsia="Times New Roman" w:hAnsi="Times New Roman" w:cs="Times New Roman"/>
          <w:b/>
          <w:sz w:val="24"/>
          <w:szCs w:val="24"/>
        </w:rPr>
        <w:t>να συνοδεύονται</w:t>
      </w:r>
      <w:r w:rsidRPr="00725474">
        <w:rPr>
          <w:rFonts w:ascii="Times New Roman" w:eastAsia="Times New Roman" w:hAnsi="Times New Roman" w:cs="Times New Roman"/>
          <w:sz w:val="24"/>
          <w:szCs w:val="24"/>
        </w:rPr>
        <w:t xml:space="preserve"> από </w:t>
      </w:r>
      <w:r w:rsidRPr="00725474">
        <w:rPr>
          <w:rFonts w:ascii="Times New Roman" w:eastAsia="Times New Roman" w:hAnsi="Times New Roman" w:cs="Times New Roman"/>
          <w:b/>
          <w:sz w:val="24"/>
          <w:szCs w:val="24"/>
        </w:rPr>
        <w:t>επίσημη μετάφρασή τους</w:t>
      </w:r>
      <w:r w:rsidRPr="00725474">
        <w:rPr>
          <w:rFonts w:ascii="Times New Roman" w:eastAsia="Times New Roman" w:hAnsi="Times New Roman" w:cs="Times New Roman"/>
          <w:sz w:val="24"/>
          <w:szCs w:val="24"/>
        </w:rPr>
        <w:t xml:space="preserve"> στην ελληνική γλώσσα και να έχουν επικυρωθεί, </w:t>
      </w:r>
      <w:r w:rsidRPr="00725474">
        <w:rPr>
          <w:rFonts w:ascii="Times New Roman" w:eastAsia="Times New Roman" w:hAnsi="Times New Roman" w:cs="Times New Roman"/>
          <w:b/>
          <w:sz w:val="24"/>
          <w:szCs w:val="24"/>
          <w:u w:val="single"/>
        </w:rPr>
        <w:t>σύμφωνα με τα οριζόμενα στο «Παράρτημα Ανακοινώσεων Συμβάσεων Εργασίας Ορισμένου Χρόνου (ΣΟΧ)</w:t>
      </w:r>
      <w:r w:rsidRPr="00725474">
        <w:rPr>
          <w:rFonts w:ascii="Times New Roman" w:eastAsia="Times New Roman" w:hAnsi="Times New Roman" w:cs="Times New Roman"/>
          <w:b/>
          <w:sz w:val="24"/>
          <w:szCs w:val="24"/>
        </w:rPr>
        <w:t xml:space="preserve">» </w:t>
      </w:r>
      <w:r w:rsidRPr="00725474">
        <w:rPr>
          <w:rFonts w:ascii="Times New Roman" w:eastAsia="Times New Roman" w:hAnsi="Times New Roman" w:cs="Times New Roman"/>
          <w:sz w:val="24"/>
          <w:szCs w:val="24"/>
        </w:rPr>
        <w:t>με σήμανση έκδοσης «</w:t>
      </w:r>
      <w:r w:rsidRPr="00844673">
        <w:rPr>
          <w:rFonts w:ascii="Times New Roman" w:eastAsia="Times New Roman" w:hAnsi="Times New Roman" w:cs="Times New Roman"/>
          <w:b/>
          <w:sz w:val="24"/>
          <w:szCs w:val="24"/>
        </w:rPr>
        <w:t>12</w:t>
      </w:r>
      <w:r w:rsidRPr="00725474">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2.2019</w:t>
      </w:r>
      <w:r w:rsidRPr="00725474">
        <w:rPr>
          <w:rFonts w:ascii="Times New Roman" w:eastAsia="Times New Roman" w:hAnsi="Times New Roman" w:cs="Times New Roman"/>
          <w:sz w:val="24"/>
          <w:szCs w:val="24"/>
        </w:rPr>
        <w:t>» και ειδικότερα στην τελευταία ενότητα του Κεφαλαίου ΙΙ με τίτλο «</w:t>
      </w:r>
      <w:r w:rsidRPr="00725474">
        <w:rPr>
          <w:rFonts w:ascii="Times New Roman" w:eastAsia="Times New Roman" w:hAnsi="Times New Roman" w:cs="Times New Roman"/>
          <w:b/>
          <w:sz w:val="24"/>
          <w:szCs w:val="24"/>
        </w:rPr>
        <w:t>ΠΡΟΣΚΟΜΙΣΗ ΤΙΤΛΩΝ, ΠΙΣΤΟΠΟΙΗΤΙΚΩΝ ΚΑΙ ΒΕΒΑΙΩΣΕΩΝ</w:t>
      </w:r>
      <w:r w:rsidRPr="00725474">
        <w:rPr>
          <w:rFonts w:ascii="Times New Roman" w:eastAsia="Times New Roman" w:hAnsi="Times New Roman" w:cs="Times New Roman"/>
          <w:sz w:val="24"/>
          <w:szCs w:val="24"/>
        </w:rPr>
        <w:t>».</w:t>
      </w:r>
    </w:p>
    <w:p w:rsidR="0081590A" w:rsidRPr="00725474" w:rsidRDefault="0081590A" w:rsidP="0081590A">
      <w:pPr>
        <w:pBdr>
          <w:top w:val="single" w:sz="4" w:space="1" w:color="000001"/>
          <w:left w:val="single" w:sz="4" w:space="4" w:color="000001"/>
          <w:bottom w:val="single" w:sz="4" w:space="1" w:color="000001"/>
          <w:right w:val="single" w:sz="4" w:space="4" w:color="000001"/>
        </w:pBdr>
        <w:spacing w:before="240" w:after="24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sz w:val="24"/>
          <w:szCs w:val="24"/>
        </w:rPr>
        <w:t>2.</w:t>
      </w:r>
      <w:r w:rsidRPr="00725474">
        <w:rPr>
          <w:rFonts w:ascii="Times New Roman" w:eastAsia="Times New Roman" w:hAnsi="Times New Roman" w:cs="Times New Roman"/>
          <w:sz w:val="24"/>
          <w:szCs w:val="24"/>
        </w:rPr>
        <w:t xml:space="preserve"> Τα πιστοποιητικά της Ανώτατης Συνομοσπονδίας Πολυτέκνων Ελλάδας (Α.Σ.Π.Ε.), για </w:t>
      </w:r>
      <w:r w:rsidRPr="00725474">
        <w:rPr>
          <w:rFonts w:ascii="Times New Roman" w:eastAsia="Times New Roman" w:hAnsi="Times New Roman" w:cs="Times New Roman"/>
          <w:sz w:val="24"/>
          <w:szCs w:val="24"/>
          <w:u w:val="single"/>
        </w:rPr>
        <w:t xml:space="preserve">όσους υποψηφίους επικαλούνται </w:t>
      </w:r>
      <w:proofErr w:type="spellStart"/>
      <w:r w:rsidRPr="00725474">
        <w:rPr>
          <w:rFonts w:ascii="Times New Roman" w:eastAsia="Times New Roman" w:hAnsi="Times New Roman" w:cs="Times New Roman"/>
          <w:sz w:val="24"/>
          <w:szCs w:val="24"/>
          <w:u w:val="single"/>
        </w:rPr>
        <w:t>Πολυτεκνική</w:t>
      </w:r>
      <w:proofErr w:type="spellEnd"/>
      <w:r w:rsidRPr="00725474">
        <w:rPr>
          <w:rFonts w:ascii="Times New Roman" w:eastAsia="Times New Roman" w:hAnsi="Times New Roman" w:cs="Times New Roman"/>
          <w:sz w:val="24"/>
          <w:szCs w:val="24"/>
          <w:u w:val="single"/>
        </w:rPr>
        <w:t xml:space="preserve"> ιδιότητα </w:t>
      </w:r>
      <w:r w:rsidRPr="00725474">
        <w:rPr>
          <w:rFonts w:ascii="Times New Roman" w:eastAsia="Times New Roman" w:hAnsi="Times New Roman" w:cs="Times New Roman"/>
          <w:b/>
          <w:sz w:val="24"/>
          <w:szCs w:val="24"/>
        </w:rPr>
        <w:t>υποβάλλονται υποχρεωτικά είτε</w:t>
      </w:r>
      <w:r w:rsidRPr="00725474">
        <w:rPr>
          <w:rFonts w:ascii="Times New Roman" w:eastAsia="Times New Roman" w:hAnsi="Times New Roman" w:cs="Times New Roman"/>
          <w:sz w:val="24"/>
          <w:szCs w:val="24"/>
        </w:rPr>
        <w:t xml:space="preserve"> σε ευκρινή φωτοαντίγραφα από αντίγραφα, τα οποία </w:t>
      </w:r>
      <w:r w:rsidRPr="00725474">
        <w:rPr>
          <w:rFonts w:ascii="Times New Roman" w:eastAsia="Times New Roman" w:hAnsi="Times New Roman" w:cs="Times New Roman"/>
          <w:b/>
          <w:sz w:val="24"/>
          <w:szCs w:val="24"/>
        </w:rPr>
        <w:t>έχουν επικυρωθεί από δικηγόρο</w:t>
      </w:r>
      <w:r w:rsidRPr="00725474">
        <w:rPr>
          <w:rFonts w:ascii="Times New Roman" w:eastAsia="Times New Roman" w:hAnsi="Times New Roman" w:cs="Times New Roman"/>
          <w:sz w:val="24"/>
          <w:szCs w:val="24"/>
        </w:rPr>
        <w:t xml:space="preserve">, </w:t>
      </w:r>
      <w:r w:rsidRPr="00725474">
        <w:rPr>
          <w:rFonts w:ascii="Times New Roman" w:eastAsia="Times New Roman" w:hAnsi="Times New Roman" w:cs="Times New Roman"/>
          <w:b/>
          <w:sz w:val="24"/>
          <w:szCs w:val="24"/>
        </w:rPr>
        <w:t xml:space="preserve">είτε </w:t>
      </w:r>
      <w:r w:rsidRPr="00725474">
        <w:rPr>
          <w:rFonts w:ascii="Times New Roman" w:eastAsia="Times New Roman" w:hAnsi="Times New Roman" w:cs="Times New Roman"/>
          <w:sz w:val="24"/>
          <w:szCs w:val="24"/>
        </w:rPr>
        <w:t>σε πρωτότυπα.</w:t>
      </w:r>
    </w:p>
    <w:p w:rsidR="0081590A" w:rsidRPr="00725474" w:rsidRDefault="00C1066F" w:rsidP="0081590A">
      <w:pPr>
        <w:pBdr>
          <w:top w:val="single" w:sz="4" w:space="1" w:color="000001"/>
          <w:left w:val="single" w:sz="4" w:space="4" w:color="000001"/>
          <w:bottom w:val="single" w:sz="4" w:space="1" w:color="000001"/>
          <w:right w:val="single" w:sz="4" w:space="4" w:color="000001"/>
        </w:pBdr>
        <w:tabs>
          <w:tab w:val="left" w:pos="36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3</w:t>
      </w:r>
      <w:r w:rsidR="0081590A" w:rsidRPr="00725474">
        <w:rPr>
          <w:rFonts w:ascii="Times New Roman" w:eastAsia="Times New Roman" w:hAnsi="Times New Roman" w:cs="Times New Roman"/>
          <w:b/>
          <w:bCs/>
          <w:sz w:val="24"/>
          <w:szCs w:val="24"/>
        </w:rPr>
        <w:t>.</w:t>
      </w:r>
      <w:r w:rsidR="0081590A" w:rsidRPr="00725474">
        <w:rPr>
          <w:rFonts w:ascii="Times New Roman" w:eastAsia="Times New Roman" w:hAnsi="Times New Roman" w:cs="Times New Roman"/>
          <w:b/>
          <w:bCs/>
          <w:sz w:val="24"/>
          <w:szCs w:val="24"/>
        </w:rPr>
        <w:tab/>
      </w:r>
      <w:r w:rsidR="0081590A" w:rsidRPr="00725474">
        <w:rPr>
          <w:rFonts w:ascii="Times New Roman" w:eastAsia="Times New Roman" w:hAnsi="Times New Roman" w:cs="Times New Roman"/>
          <w:sz w:val="24"/>
          <w:szCs w:val="24"/>
        </w:rPr>
        <w:t xml:space="preserve">Ο υποψήφιος προς απόδειξη των ιδιοτήτων της </w:t>
      </w:r>
      <w:proofErr w:type="spellStart"/>
      <w:r w:rsidR="0081590A" w:rsidRPr="00725474">
        <w:rPr>
          <w:rFonts w:ascii="Times New Roman" w:eastAsia="Times New Roman" w:hAnsi="Times New Roman" w:cs="Times New Roman"/>
          <w:sz w:val="24"/>
          <w:szCs w:val="24"/>
        </w:rPr>
        <w:t>πολυτεκνικής</w:t>
      </w:r>
      <w:proofErr w:type="spellEnd"/>
      <w:r w:rsidR="0081590A" w:rsidRPr="00725474">
        <w:rPr>
          <w:rFonts w:ascii="Times New Roman" w:eastAsia="Times New Roman" w:hAnsi="Times New Roman" w:cs="Times New Roman"/>
          <w:sz w:val="24"/>
          <w:szCs w:val="24"/>
        </w:rPr>
        <w:t xml:space="preserve">, της </w:t>
      </w:r>
      <w:proofErr w:type="spellStart"/>
      <w:r w:rsidR="0081590A" w:rsidRPr="00725474">
        <w:rPr>
          <w:rFonts w:ascii="Times New Roman" w:eastAsia="Times New Roman" w:hAnsi="Times New Roman" w:cs="Times New Roman"/>
          <w:sz w:val="24"/>
          <w:szCs w:val="24"/>
        </w:rPr>
        <w:t>τριτεκνικής</w:t>
      </w:r>
      <w:proofErr w:type="spellEnd"/>
      <w:r w:rsidR="0081590A" w:rsidRPr="00725474">
        <w:rPr>
          <w:rFonts w:ascii="Times New Roman" w:eastAsia="Times New Roman" w:hAnsi="Times New Roman" w:cs="Times New Roman"/>
          <w:sz w:val="24"/>
          <w:szCs w:val="24"/>
        </w:rPr>
        <w:t xml:space="preserve"> και </w:t>
      </w:r>
      <w:proofErr w:type="spellStart"/>
      <w:r w:rsidR="0081590A" w:rsidRPr="00725474">
        <w:rPr>
          <w:rFonts w:ascii="Times New Roman" w:eastAsia="Times New Roman" w:hAnsi="Times New Roman" w:cs="Times New Roman"/>
          <w:sz w:val="24"/>
          <w:szCs w:val="24"/>
        </w:rPr>
        <w:t>μονογονεϊκής</w:t>
      </w:r>
      <w:proofErr w:type="spellEnd"/>
      <w:r w:rsidR="0081590A" w:rsidRPr="00725474">
        <w:rPr>
          <w:rFonts w:ascii="Times New Roman" w:eastAsia="Times New Roman" w:hAnsi="Times New Roman" w:cs="Times New Roman"/>
          <w:sz w:val="24"/>
          <w:szCs w:val="24"/>
        </w:rPr>
        <w:t xml:space="preserve"> οικογένειας συμπληρώνει με την ένδειξη </w:t>
      </w:r>
      <w:r w:rsidR="0081590A" w:rsidRPr="00C80D0F">
        <w:rPr>
          <w:rFonts w:ascii="Times New Roman" w:eastAsia="Times New Roman" w:hAnsi="Times New Roman" w:cs="Times New Roman"/>
          <w:b/>
          <w:sz w:val="24"/>
          <w:szCs w:val="24"/>
          <w:bdr w:val="single" w:sz="4" w:space="0" w:color="auto"/>
          <w:lang w:val="en-US"/>
        </w:rPr>
        <w:t>x</w:t>
      </w:r>
      <w:r w:rsidR="0081590A" w:rsidRPr="00C80D0F">
        <w:rPr>
          <w:rFonts w:ascii="Times New Roman" w:eastAsia="Times New Roman" w:hAnsi="Times New Roman" w:cs="Times New Roman"/>
          <w:b/>
          <w:sz w:val="24"/>
          <w:szCs w:val="24"/>
        </w:rPr>
        <w:t xml:space="preserve"> </w:t>
      </w:r>
      <w:r w:rsidR="0081590A" w:rsidRPr="00725474">
        <w:rPr>
          <w:rFonts w:ascii="Times New Roman" w:eastAsia="Times New Roman" w:hAnsi="Times New Roman" w:cs="Times New Roman"/>
          <w:sz w:val="24"/>
          <w:szCs w:val="24"/>
        </w:rPr>
        <w:t xml:space="preserve">το σχετικό τετραγωνίδιο στην αίτηση ΕΝΤΥΠΟ ΑΣΕΠ ΣΟΧ.6 ή υποβάλλει υπεύθυνη δήλωση κατά το άρθρο 8 του ν. 1599/1986, προκειμένου να δηλώσει ότι κατά το τρέχον ημερολογιακό έτος </w:t>
      </w:r>
      <w:r w:rsidR="0081590A" w:rsidRPr="00725474">
        <w:rPr>
          <w:rFonts w:ascii="Times New Roman" w:eastAsia="Times New Roman" w:hAnsi="Times New Roman" w:cs="Times New Roman"/>
          <w:b/>
          <w:sz w:val="24"/>
          <w:szCs w:val="24"/>
        </w:rPr>
        <w:t>δεν έχει προσληφθεί</w:t>
      </w:r>
      <w:r w:rsidR="0081590A" w:rsidRPr="00725474">
        <w:rPr>
          <w:rFonts w:ascii="Times New Roman" w:eastAsia="Times New Roman" w:hAnsi="Times New Roman" w:cs="Times New Roman"/>
          <w:sz w:val="24"/>
          <w:szCs w:val="24"/>
        </w:rPr>
        <w:t xml:space="preserve"> στον ίδιο φορέα άλλο μέλος της ίδιας οικογένειας κάνοντας χρήση των ως άνω ιδιοτήτων.</w:t>
      </w:r>
    </w:p>
    <w:p w:rsidR="0081590A" w:rsidRPr="00725474" w:rsidRDefault="00C1066F" w:rsidP="0081590A">
      <w:pPr>
        <w:pBdr>
          <w:top w:val="single" w:sz="4" w:space="1" w:color="000001"/>
          <w:left w:val="single" w:sz="4" w:space="4" w:color="000001"/>
          <w:bottom w:val="single" w:sz="4" w:space="1" w:color="000001"/>
          <w:right w:val="single" w:sz="4" w:space="4" w:color="000001"/>
        </w:pBdr>
        <w:tabs>
          <w:tab w:val="left" w:pos="360"/>
        </w:tabs>
        <w:suppressAutoHyphens/>
        <w:spacing w:before="12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81590A" w:rsidRPr="00725474">
        <w:rPr>
          <w:rFonts w:ascii="Times New Roman" w:eastAsia="Times New Roman" w:hAnsi="Times New Roman" w:cs="Times New Roman"/>
          <w:b/>
          <w:sz w:val="24"/>
          <w:szCs w:val="24"/>
        </w:rPr>
        <w:t xml:space="preserve">. </w:t>
      </w:r>
      <w:r w:rsidR="0081590A" w:rsidRPr="00725474">
        <w:rPr>
          <w:rFonts w:ascii="Times New Roman" w:eastAsia="Times New Roman" w:hAnsi="Times New Roman" w:cs="Times New Roman"/>
          <w:b/>
          <w:bCs/>
          <w:sz w:val="24"/>
          <w:szCs w:val="24"/>
          <w:u w:val="single"/>
        </w:rPr>
        <w:t>Για την απόδειξη της αναπηρίας</w:t>
      </w:r>
      <w:r w:rsidR="0081590A" w:rsidRPr="00725474">
        <w:rPr>
          <w:rFonts w:ascii="Times New Roman" w:eastAsia="Times New Roman" w:hAnsi="Times New Roman" w:cs="Times New Roman"/>
          <w:sz w:val="24"/>
          <w:szCs w:val="24"/>
        </w:rPr>
        <w:t xml:space="preserve"> του ιδίου ή συγγενικού προσώπου θα πρέπει να προσκομίζονται τα δικαιολογητικά που προβλέπονται στα σημεία </w:t>
      </w:r>
      <w:r w:rsidR="0081590A" w:rsidRPr="00725474">
        <w:rPr>
          <w:rFonts w:ascii="Times New Roman" w:eastAsia="Times New Roman" w:hAnsi="Times New Roman" w:cs="Times New Roman"/>
          <w:b/>
          <w:bCs/>
          <w:sz w:val="24"/>
          <w:szCs w:val="24"/>
        </w:rPr>
        <w:t>17 και 18 του Κεφαλαίου ΙΙ</w:t>
      </w:r>
      <w:r w:rsidR="0081590A" w:rsidRPr="00725474">
        <w:rPr>
          <w:rFonts w:ascii="Times New Roman" w:eastAsia="Times New Roman" w:hAnsi="Times New Roman" w:cs="Times New Roman"/>
          <w:sz w:val="24"/>
          <w:szCs w:val="24"/>
        </w:rPr>
        <w:t xml:space="preserve"> του ανωτέρω Παραρτήματος.</w:t>
      </w:r>
    </w:p>
    <w:p w:rsidR="0081590A" w:rsidRPr="00725474" w:rsidRDefault="0081590A" w:rsidP="0081590A">
      <w:pPr>
        <w:pBdr>
          <w:top w:val="single" w:sz="4" w:space="1" w:color="000001"/>
          <w:left w:val="single" w:sz="4" w:space="4" w:color="000001"/>
          <w:bottom w:val="single" w:sz="4" w:space="1" w:color="000001"/>
          <w:right w:val="single" w:sz="4" w:space="4" w:color="000001"/>
        </w:pBdr>
        <w:tabs>
          <w:tab w:val="left" w:pos="360"/>
        </w:tabs>
        <w:suppressAutoHyphens/>
        <w:spacing w:before="120" w:after="0" w:line="360" w:lineRule="auto"/>
        <w:jc w:val="both"/>
        <w:rPr>
          <w:rFonts w:ascii="Times New Roman" w:eastAsia="Times New Roman" w:hAnsi="Times New Roman" w:cs="Times New Roman"/>
          <w:sz w:val="24"/>
          <w:szCs w:val="24"/>
          <w:lang w:eastAsia="ar-SA"/>
        </w:rPr>
      </w:pPr>
      <w:r w:rsidRPr="00725474">
        <w:rPr>
          <w:rFonts w:ascii="Times New Roman" w:eastAsia="Times New Roman" w:hAnsi="Times New Roman" w:cs="Times New Roman"/>
          <w:b/>
          <w:sz w:val="24"/>
          <w:szCs w:val="24"/>
          <w:u w:val="single"/>
          <w:lang w:eastAsia="ar-SA"/>
        </w:rPr>
        <w:t>ΠΡΟΣΟΧΗ:</w:t>
      </w:r>
      <w:r w:rsidRPr="00725474">
        <w:rPr>
          <w:rFonts w:ascii="Times New Roman" w:eastAsia="Times New Roman" w:hAnsi="Times New Roman" w:cs="Times New Roman"/>
          <w:sz w:val="24"/>
          <w:szCs w:val="24"/>
          <w:lang w:eastAsia="ar-SA"/>
        </w:rPr>
        <w:t xml:space="preserve"> Όταν το άτομο με αναπηρία από το οποίο ο υποψήφιος αντλεί προστασία είναι </w:t>
      </w:r>
      <w:r w:rsidRPr="00725474">
        <w:rPr>
          <w:rFonts w:ascii="Times New Roman" w:eastAsia="Times New Roman" w:hAnsi="Times New Roman" w:cs="Times New Roman"/>
          <w:b/>
          <w:sz w:val="24"/>
          <w:szCs w:val="24"/>
          <w:lang w:eastAsia="ar-SA"/>
        </w:rPr>
        <w:t>έγγαμο</w:t>
      </w:r>
      <w:r w:rsidRPr="00725474">
        <w:rPr>
          <w:rFonts w:ascii="Times New Roman" w:eastAsia="Times New Roman" w:hAnsi="Times New Roman" w:cs="Times New Roman"/>
          <w:sz w:val="24"/>
          <w:szCs w:val="24"/>
          <w:lang w:eastAsia="ar-SA"/>
        </w:rPr>
        <w:t xml:space="preserve"> προσκομίζεται πιστοποιητικό οικογενειακής κατάστασης </w:t>
      </w:r>
      <w:r w:rsidRPr="00725474">
        <w:rPr>
          <w:rFonts w:ascii="Times New Roman" w:eastAsia="Times New Roman" w:hAnsi="Times New Roman" w:cs="Times New Roman"/>
          <w:b/>
          <w:sz w:val="24"/>
          <w:szCs w:val="24"/>
          <w:lang w:eastAsia="ar-SA"/>
        </w:rPr>
        <w:t>της δικής του οικογένειας</w:t>
      </w:r>
      <w:r w:rsidRPr="00725474">
        <w:rPr>
          <w:rFonts w:ascii="Times New Roman" w:eastAsia="Times New Roman" w:hAnsi="Times New Roman" w:cs="Times New Roman"/>
          <w:sz w:val="24"/>
          <w:szCs w:val="24"/>
          <w:lang w:eastAsia="ar-SA"/>
        </w:rPr>
        <w:t xml:space="preserve"> και πιστοποιητικό οικογενειακής κατάστασης </w:t>
      </w:r>
      <w:r w:rsidRPr="00725474">
        <w:rPr>
          <w:rFonts w:ascii="Times New Roman" w:eastAsia="Times New Roman" w:hAnsi="Times New Roman" w:cs="Times New Roman"/>
          <w:b/>
          <w:sz w:val="24"/>
          <w:szCs w:val="24"/>
          <w:lang w:eastAsia="ar-SA"/>
        </w:rPr>
        <w:t>της πατρικής του οικογένειας</w:t>
      </w:r>
      <w:r w:rsidRPr="00725474">
        <w:rPr>
          <w:rFonts w:ascii="Times New Roman" w:eastAsia="Times New Roman" w:hAnsi="Times New Roman" w:cs="Times New Roman"/>
          <w:sz w:val="24"/>
          <w:szCs w:val="24"/>
          <w:lang w:eastAsia="ar-SA"/>
        </w:rPr>
        <w:t xml:space="preserve"> από τα οποία θα προκύπτει ο αριθμός των μελών των εν λόγω οικογενειών.</w:t>
      </w:r>
    </w:p>
    <w:p w:rsidR="0081590A" w:rsidRPr="00725474" w:rsidRDefault="0081590A" w:rsidP="0081590A">
      <w:pPr>
        <w:pBdr>
          <w:top w:val="single" w:sz="4" w:space="1" w:color="00000A"/>
          <w:left w:val="single" w:sz="4" w:space="4" w:color="00000A"/>
          <w:bottom w:val="single" w:sz="4" w:space="1" w:color="00000A"/>
          <w:right w:val="single" w:sz="4" w:space="4" w:color="00000A"/>
        </w:pBdr>
        <w:suppressAutoHyphens/>
        <w:spacing w:before="120" w:after="0" w:line="360" w:lineRule="auto"/>
        <w:jc w:val="both"/>
        <w:rPr>
          <w:rFonts w:ascii="Times New Roman" w:eastAsia="Times New Roman" w:hAnsi="Times New Roman" w:cs="Times New Roman"/>
          <w:sz w:val="24"/>
          <w:szCs w:val="24"/>
        </w:rPr>
      </w:pPr>
      <w:r w:rsidRPr="00725474">
        <w:rPr>
          <w:rFonts w:ascii="Times New Roman" w:eastAsia="Times New Roman" w:hAnsi="Times New Roman" w:cs="Times New Roman"/>
          <w:b/>
          <w:bCs/>
          <w:sz w:val="24"/>
          <w:szCs w:val="24"/>
          <w:lang w:eastAsia="ar-SA"/>
        </w:rPr>
        <w:t>Κατά τα λοιπά ισχύουν τα οριζόμενα στο «Παράρτημα ανακοινώσεων Συμβάσεων εργασίας Ορισμένου Χρόνου (ΣΟΧ) με σήμανση έκδοσης «</w:t>
      </w:r>
      <w:r>
        <w:rPr>
          <w:rFonts w:ascii="Times New Roman" w:eastAsia="Times New Roman" w:hAnsi="Times New Roman" w:cs="Times New Roman"/>
          <w:b/>
          <w:bCs/>
          <w:sz w:val="24"/>
          <w:szCs w:val="24"/>
          <w:lang w:eastAsia="ar-SA"/>
        </w:rPr>
        <w:t>12-02-2019</w:t>
      </w:r>
      <w:r w:rsidRPr="00725474">
        <w:rPr>
          <w:rFonts w:ascii="Times New Roman" w:eastAsia="Times New Roman" w:hAnsi="Times New Roman" w:cs="Times New Roman"/>
          <w:b/>
          <w:bCs/>
          <w:sz w:val="24"/>
          <w:szCs w:val="24"/>
          <w:lang w:eastAsia="ar-SA"/>
        </w:rPr>
        <w:t>».</w:t>
      </w:r>
    </w:p>
    <w:p w:rsidR="00E93DBA" w:rsidRPr="006413AD" w:rsidRDefault="00E93DBA" w:rsidP="00E93DBA">
      <w:pPr>
        <w:tabs>
          <w:tab w:val="left" w:pos="0"/>
        </w:tabs>
        <w:suppressAutoHyphens/>
        <w:spacing w:after="0" w:line="360" w:lineRule="auto"/>
        <w:jc w:val="both"/>
        <w:rPr>
          <w:rFonts w:ascii="Times New Roman" w:eastAsia="Times New Roman" w:hAnsi="Times New Roman" w:cs="Times New Roman"/>
          <w:sz w:val="24"/>
          <w:szCs w:val="24"/>
          <w:lang w:eastAsia="ar-SA"/>
        </w:rPr>
      </w:pPr>
    </w:p>
    <w:p w:rsidR="00E93DBA" w:rsidRPr="00380A62" w:rsidRDefault="00E93DBA" w:rsidP="00E93DBA">
      <w:pPr>
        <w:keepNext/>
        <w:tabs>
          <w:tab w:val="left" w:pos="567"/>
        </w:tabs>
        <w:spacing w:after="0" w:line="240" w:lineRule="auto"/>
        <w:rPr>
          <w:rFonts w:ascii="Times New Roman" w:eastAsia="Calibri" w:hAnsi="Times New Roman" w:cs="Times New Roman"/>
          <w:b/>
          <w:bCs/>
          <w:sz w:val="24"/>
          <w:szCs w:val="24"/>
          <w:u w:val="single"/>
        </w:rPr>
      </w:pPr>
      <w:r w:rsidRPr="00380A62">
        <w:rPr>
          <w:rFonts w:ascii="Times New Roman" w:eastAsia="Calibri" w:hAnsi="Times New Roman" w:cs="Times New Roman"/>
          <w:b/>
          <w:bCs/>
          <w:sz w:val="24"/>
          <w:szCs w:val="24"/>
          <w:u w:val="single"/>
        </w:rPr>
        <w:t>ΚΕΦΑΛΑΙΟ ΠΡ</w:t>
      </w:r>
      <w:r w:rsidR="0081590A">
        <w:rPr>
          <w:rFonts w:ascii="Times New Roman" w:eastAsia="Calibri" w:hAnsi="Times New Roman" w:cs="Times New Roman"/>
          <w:b/>
          <w:bCs/>
          <w:sz w:val="24"/>
          <w:szCs w:val="24"/>
          <w:u w:val="single"/>
        </w:rPr>
        <w:t>ΩΤΟ: Δημοσίευση της Ανακοίνωσης.</w:t>
      </w:r>
    </w:p>
    <w:p w:rsidR="00E93DBA" w:rsidRPr="00380A62" w:rsidRDefault="00E93DBA" w:rsidP="00E93DBA">
      <w:pPr>
        <w:keepNext/>
        <w:tabs>
          <w:tab w:val="left" w:pos="567"/>
        </w:tabs>
        <w:spacing w:after="0" w:line="240" w:lineRule="auto"/>
        <w:rPr>
          <w:rFonts w:ascii="Times New Roman" w:eastAsia="Calibri" w:hAnsi="Times New Roman" w:cs="Times New Roman"/>
          <w:b/>
          <w:bCs/>
          <w:sz w:val="28"/>
          <w:szCs w:val="28"/>
          <w:u w:val="single"/>
        </w:rPr>
      </w:pPr>
    </w:p>
    <w:p w:rsidR="00E93DBA" w:rsidRDefault="00E93DBA" w:rsidP="00E93DBA">
      <w:pPr>
        <w:keepNext/>
        <w:tabs>
          <w:tab w:val="left" w:pos="567"/>
        </w:tabs>
        <w:spacing w:after="0" w:line="360" w:lineRule="auto"/>
        <w:jc w:val="both"/>
        <w:rPr>
          <w:rFonts w:ascii="Times New Roman" w:eastAsia="Calibri" w:hAnsi="Times New Roman" w:cs="Times New Roman"/>
          <w:b/>
          <w:bCs/>
          <w:sz w:val="24"/>
          <w:szCs w:val="24"/>
          <w:u w:val="single"/>
        </w:rPr>
      </w:pPr>
      <w:r>
        <w:rPr>
          <w:rFonts w:ascii="Times New Roman" w:eastAsia="Calibri" w:hAnsi="Times New Roman" w:cs="Times New Roman"/>
          <w:b/>
          <w:bCs/>
          <w:sz w:val="24"/>
          <w:szCs w:val="24"/>
        </w:rPr>
        <w:t>Περίληψη</w:t>
      </w:r>
      <w:r>
        <w:rPr>
          <w:rFonts w:ascii="Times New Roman" w:eastAsia="Calibri" w:hAnsi="Times New Roman" w:cs="Times New Roman"/>
          <w:sz w:val="24"/>
          <w:szCs w:val="24"/>
        </w:rPr>
        <w:t xml:space="preserve"> της παρούσας </w:t>
      </w:r>
      <w:r w:rsidR="0081590A">
        <w:rPr>
          <w:rFonts w:ascii="Times New Roman" w:eastAsia="Calibri" w:hAnsi="Times New Roman" w:cs="Times New Roman"/>
          <w:sz w:val="24"/>
          <w:szCs w:val="24"/>
        </w:rPr>
        <w:t>Α</w:t>
      </w:r>
      <w:r>
        <w:rPr>
          <w:rFonts w:ascii="Times New Roman" w:eastAsia="Calibri" w:hAnsi="Times New Roman" w:cs="Times New Roman"/>
          <w:sz w:val="24"/>
          <w:szCs w:val="24"/>
        </w:rPr>
        <w:t xml:space="preserve">νακοίνωσης, η οποία πρέπει να περιέχει υποχρεωτικά τα όρια ηλικίας και όλα τα στοιχεία </w:t>
      </w:r>
      <w:r w:rsidR="0081590A">
        <w:rPr>
          <w:rFonts w:ascii="Times New Roman" w:eastAsia="Calibri" w:hAnsi="Times New Roman" w:cs="Times New Roman"/>
          <w:sz w:val="24"/>
          <w:szCs w:val="24"/>
        </w:rPr>
        <w:t xml:space="preserve">της </w:t>
      </w:r>
      <w:r>
        <w:rPr>
          <w:rFonts w:ascii="Times New Roman" w:eastAsia="Calibri" w:hAnsi="Times New Roman" w:cs="Times New Roman"/>
          <w:sz w:val="24"/>
          <w:szCs w:val="24"/>
        </w:rPr>
        <w:t xml:space="preserve"> </w:t>
      </w:r>
      <w:r w:rsidR="0081590A">
        <w:rPr>
          <w:rFonts w:ascii="Times New Roman" w:eastAsia="Calibri" w:hAnsi="Times New Roman" w:cs="Times New Roman"/>
          <w:sz w:val="24"/>
          <w:szCs w:val="24"/>
        </w:rPr>
        <w:t xml:space="preserve">παρ. 8 του </w:t>
      </w:r>
      <w:r>
        <w:rPr>
          <w:rFonts w:ascii="Times New Roman" w:eastAsia="Calibri" w:hAnsi="Times New Roman" w:cs="Times New Roman"/>
          <w:sz w:val="24"/>
          <w:szCs w:val="24"/>
        </w:rPr>
        <w:t>άρθρου 21 του Ν. 2190/1994 όπως ισχύει, να δημοσιευθεί σε δύο (2) ημερήσιες ή εβδομαδιαίες τοπικές εφημερίδες του νομού</w:t>
      </w:r>
      <w:r w:rsidR="0081590A">
        <w:rPr>
          <w:rFonts w:ascii="Times New Roman" w:eastAsia="Calibri" w:hAnsi="Times New Roman" w:cs="Times New Roman"/>
          <w:sz w:val="24"/>
          <w:szCs w:val="24"/>
        </w:rPr>
        <w:t xml:space="preserve"> Καβάλας</w:t>
      </w:r>
      <w:r>
        <w:rPr>
          <w:rFonts w:ascii="Times New Roman" w:eastAsia="Calibri" w:hAnsi="Times New Roman" w:cs="Times New Roman"/>
          <w:sz w:val="24"/>
          <w:szCs w:val="24"/>
        </w:rPr>
        <w:t>, εφόσον εκδίδονται. Σε περίπτωση που εκδίδεται μία εφημερίδα (ημερήσια ή εβδομαδιαία) η δημοσίευση θα γίνει στην εφημερίδα αυτή δύο (2) φορές.</w:t>
      </w:r>
    </w:p>
    <w:p w:rsidR="00E93DBA" w:rsidRDefault="00E93DBA" w:rsidP="00E93DBA">
      <w:pPr>
        <w:tabs>
          <w:tab w:val="left" w:pos="567"/>
        </w:tabs>
        <w:spacing w:before="120"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Ανάρτηση </w:t>
      </w:r>
      <w:r>
        <w:rPr>
          <w:rFonts w:ascii="Times New Roman" w:eastAsia="Times New Roman" w:hAnsi="Times New Roman" w:cs="Times New Roman"/>
          <w:sz w:val="24"/>
          <w:szCs w:val="24"/>
        </w:rPr>
        <w:t xml:space="preserve">ολόκληρης της </w:t>
      </w:r>
      <w:r w:rsidR="0081590A">
        <w:rPr>
          <w:rFonts w:ascii="Times New Roman" w:eastAsia="Times New Roman" w:hAnsi="Times New Roman" w:cs="Times New Roman"/>
          <w:sz w:val="24"/>
          <w:szCs w:val="24"/>
        </w:rPr>
        <w:t>Α</w:t>
      </w:r>
      <w:r>
        <w:rPr>
          <w:rFonts w:ascii="Times New Roman" w:eastAsia="Times New Roman" w:hAnsi="Times New Roman" w:cs="Times New Roman"/>
          <w:sz w:val="24"/>
          <w:szCs w:val="24"/>
        </w:rPr>
        <w:t>νακοίνωσης [</w:t>
      </w:r>
      <w:r>
        <w:rPr>
          <w:rFonts w:ascii="Times New Roman" w:eastAsia="Times New Roman" w:hAnsi="Times New Roman" w:cs="Times New Roman"/>
          <w:b/>
          <w:sz w:val="24"/>
          <w:szCs w:val="24"/>
        </w:rPr>
        <w:t>μαζί</w:t>
      </w:r>
      <w:r>
        <w:rPr>
          <w:rFonts w:ascii="Times New Roman" w:eastAsia="Times New Roman" w:hAnsi="Times New Roman" w:cs="Times New Roman"/>
          <w:sz w:val="24"/>
          <w:szCs w:val="24"/>
        </w:rPr>
        <w:t xml:space="preserve"> με το «Παράρτημα ανακοινώσεων Συμβάσεων εργασίας Ορισμένου Χρόνου (ΣΟΧ)» με σήμανση έκδοσης </w:t>
      </w:r>
      <w:r w:rsidRPr="00E82447">
        <w:rPr>
          <w:rFonts w:ascii="Times New Roman" w:eastAsia="Times New Roman" w:hAnsi="Times New Roman" w:cs="Times New Roman"/>
          <w:b/>
          <w:sz w:val="24"/>
          <w:szCs w:val="24"/>
        </w:rPr>
        <w:t>«</w:t>
      </w:r>
      <w:r w:rsidR="0081590A">
        <w:rPr>
          <w:rFonts w:ascii="Times New Roman" w:eastAsia="Times New Roman" w:hAnsi="Times New Roman" w:cs="Times New Roman"/>
          <w:b/>
          <w:sz w:val="24"/>
          <w:szCs w:val="24"/>
        </w:rPr>
        <w:t>12</w:t>
      </w:r>
      <w:r w:rsidRPr="00E82447">
        <w:rPr>
          <w:rFonts w:ascii="Times New Roman" w:eastAsia="Times New Roman" w:hAnsi="Times New Roman" w:cs="Times New Roman"/>
          <w:b/>
          <w:sz w:val="24"/>
          <w:szCs w:val="24"/>
        </w:rPr>
        <w:t>-0</w:t>
      </w:r>
      <w:r w:rsidR="0081590A">
        <w:rPr>
          <w:rFonts w:ascii="Times New Roman" w:eastAsia="Times New Roman" w:hAnsi="Times New Roman" w:cs="Times New Roman"/>
          <w:b/>
          <w:sz w:val="24"/>
          <w:szCs w:val="24"/>
        </w:rPr>
        <w:t>2</w:t>
      </w:r>
      <w:r w:rsidRPr="00E82447">
        <w:rPr>
          <w:rFonts w:ascii="Times New Roman" w:eastAsia="Times New Roman" w:hAnsi="Times New Roman" w:cs="Times New Roman"/>
          <w:b/>
          <w:sz w:val="24"/>
          <w:szCs w:val="24"/>
        </w:rPr>
        <w:t>-201</w:t>
      </w:r>
      <w:r w:rsidR="0081590A">
        <w:rPr>
          <w:rFonts w:ascii="Times New Roman" w:eastAsia="Times New Roman" w:hAnsi="Times New Roman" w:cs="Times New Roman"/>
          <w:b/>
          <w:sz w:val="24"/>
          <w:szCs w:val="24"/>
        </w:rPr>
        <w:t>9</w:t>
      </w:r>
      <w:r w:rsidRPr="00E82447">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να γίνει στο χώρο των ανακοινώσεων του </w:t>
      </w:r>
      <w:r w:rsidRPr="00E82447">
        <w:rPr>
          <w:rFonts w:ascii="Times New Roman" w:eastAsia="Times New Roman" w:hAnsi="Times New Roman" w:cs="Times New Roman"/>
          <w:b/>
          <w:sz w:val="24"/>
          <w:szCs w:val="24"/>
        </w:rPr>
        <w:t>δημοτικού καταστήματος</w:t>
      </w:r>
      <w:r>
        <w:rPr>
          <w:rFonts w:ascii="Times New Roman" w:eastAsia="Times New Roman" w:hAnsi="Times New Roman" w:cs="Times New Roman"/>
          <w:sz w:val="24"/>
          <w:szCs w:val="24"/>
        </w:rPr>
        <w:t xml:space="preserve"> </w:t>
      </w:r>
      <w:r w:rsidRPr="008912D2">
        <w:rPr>
          <w:rFonts w:ascii="Times New Roman" w:eastAsia="Times New Roman" w:hAnsi="Times New Roman" w:cs="Times New Roman"/>
          <w:b/>
          <w:sz w:val="24"/>
          <w:szCs w:val="24"/>
        </w:rPr>
        <w:t>του Δήμου Θάσου</w:t>
      </w:r>
      <w:r>
        <w:rPr>
          <w:rFonts w:ascii="Times New Roman" w:eastAsia="Times New Roman" w:hAnsi="Times New Roman" w:cs="Times New Roman"/>
          <w:sz w:val="24"/>
          <w:szCs w:val="24"/>
        </w:rPr>
        <w:t xml:space="preserve">. Θα συνταχθεί και </w:t>
      </w:r>
      <w:r>
        <w:rPr>
          <w:rFonts w:ascii="Times New Roman" w:eastAsia="Times New Roman" w:hAnsi="Times New Roman" w:cs="Times New Roman"/>
          <w:b/>
          <w:bCs/>
          <w:sz w:val="24"/>
          <w:szCs w:val="24"/>
        </w:rPr>
        <w:t>σχετικό πρακτικό ανάρτησης</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στο φορέα</w:t>
      </w:r>
      <w:r>
        <w:rPr>
          <w:rFonts w:ascii="Times New Roman" w:eastAsia="Times New Roman" w:hAnsi="Times New Roman" w:cs="Times New Roman"/>
          <w:sz w:val="24"/>
          <w:szCs w:val="24"/>
        </w:rPr>
        <w:t xml:space="preserve"> (σύμφωνα με το άρθρο 21 παρ. 9 του Ν. 2190/1994 όπως ισχύει), το οποίο θα αποσταλεί </w:t>
      </w:r>
      <w:r>
        <w:rPr>
          <w:rFonts w:ascii="Times New Roman" w:eastAsia="Times New Roman" w:hAnsi="Times New Roman" w:cs="Times New Roman"/>
          <w:b/>
          <w:sz w:val="24"/>
          <w:szCs w:val="24"/>
          <w:u w:val="single"/>
        </w:rPr>
        <w:t>αυθημερόν</w:t>
      </w:r>
      <w:r>
        <w:rPr>
          <w:rFonts w:ascii="Times New Roman" w:eastAsia="Times New Roman" w:hAnsi="Times New Roman" w:cs="Times New Roman"/>
          <w:sz w:val="24"/>
          <w:szCs w:val="24"/>
        </w:rPr>
        <w:t xml:space="preserve"> στο ΑΣΕΠ </w:t>
      </w:r>
      <w:r w:rsidRPr="008912D2">
        <w:rPr>
          <w:rFonts w:ascii="Times New Roman" w:hAnsi="Times New Roman" w:cs="Times New Roman"/>
          <w:sz w:val="24"/>
          <w:szCs w:val="24"/>
        </w:rPr>
        <w:t xml:space="preserve">είτε στο </w:t>
      </w:r>
      <w:r w:rsidRPr="008912D2">
        <w:rPr>
          <w:rFonts w:ascii="Times New Roman" w:hAnsi="Times New Roman" w:cs="Times New Roman"/>
          <w:sz w:val="24"/>
          <w:szCs w:val="24"/>
          <w:lang w:val="en-US"/>
        </w:rPr>
        <w:t>e</w:t>
      </w:r>
      <w:r w:rsidRPr="008912D2">
        <w:rPr>
          <w:rFonts w:ascii="Times New Roman" w:hAnsi="Times New Roman" w:cs="Times New Roman"/>
          <w:sz w:val="24"/>
          <w:szCs w:val="24"/>
        </w:rPr>
        <w:t>-</w:t>
      </w:r>
      <w:r w:rsidRPr="008912D2">
        <w:rPr>
          <w:rFonts w:ascii="Times New Roman" w:hAnsi="Times New Roman" w:cs="Times New Roman"/>
          <w:sz w:val="24"/>
          <w:szCs w:val="24"/>
          <w:lang w:val="en-US"/>
        </w:rPr>
        <w:t>mail</w:t>
      </w:r>
      <w:r w:rsidRPr="008912D2">
        <w:rPr>
          <w:rFonts w:ascii="Times New Roman" w:hAnsi="Times New Roman" w:cs="Times New Roman"/>
          <w:sz w:val="24"/>
          <w:szCs w:val="24"/>
        </w:rPr>
        <w:t xml:space="preserve"> </w:t>
      </w:r>
      <w:hyperlink r:id="rId6" w:history="1">
        <w:r w:rsidRPr="008912D2">
          <w:rPr>
            <w:rStyle w:val="-"/>
            <w:rFonts w:ascii="Times New Roman" w:hAnsi="Times New Roman" w:cs="Times New Roman"/>
            <w:b/>
            <w:sz w:val="24"/>
            <w:szCs w:val="24"/>
            <w:lang w:val="en-US"/>
          </w:rPr>
          <w:t>sox</w:t>
        </w:r>
        <w:r w:rsidRPr="008912D2">
          <w:rPr>
            <w:rStyle w:val="-"/>
            <w:rFonts w:ascii="Times New Roman" w:hAnsi="Times New Roman" w:cs="Times New Roman"/>
            <w:b/>
            <w:sz w:val="24"/>
            <w:szCs w:val="24"/>
          </w:rPr>
          <w:t>@</w:t>
        </w:r>
        <w:proofErr w:type="spellStart"/>
        <w:r w:rsidRPr="008912D2">
          <w:rPr>
            <w:rStyle w:val="-"/>
            <w:rFonts w:ascii="Times New Roman" w:hAnsi="Times New Roman" w:cs="Times New Roman"/>
            <w:b/>
            <w:sz w:val="24"/>
            <w:szCs w:val="24"/>
            <w:lang w:val="en-US"/>
          </w:rPr>
          <w:t>asep</w:t>
        </w:r>
        <w:proofErr w:type="spellEnd"/>
        <w:r w:rsidRPr="008912D2">
          <w:rPr>
            <w:rStyle w:val="-"/>
            <w:rFonts w:ascii="Times New Roman" w:hAnsi="Times New Roman" w:cs="Times New Roman"/>
            <w:b/>
            <w:sz w:val="24"/>
            <w:szCs w:val="24"/>
          </w:rPr>
          <w:t>.</w:t>
        </w:r>
        <w:proofErr w:type="spellStart"/>
        <w:r w:rsidRPr="008912D2">
          <w:rPr>
            <w:rStyle w:val="-"/>
            <w:rFonts w:ascii="Times New Roman" w:hAnsi="Times New Roman" w:cs="Times New Roman"/>
            <w:b/>
            <w:sz w:val="24"/>
            <w:szCs w:val="24"/>
            <w:lang w:val="en-US"/>
          </w:rPr>
          <w:t>gr</w:t>
        </w:r>
        <w:proofErr w:type="spellEnd"/>
      </w:hyperlink>
      <w:r w:rsidRPr="008912D2">
        <w:rPr>
          <w:rFonts w:ascii="Times New Roman" w:hAnsi="Times New Roman" w:cs="Times New Roman"/>
          <w:sz w:val="24"/>
          <w:szCs w:val="24"/>
        </w:rPr>
        <w:t xml:space="preserve"> είτε</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 xml:space="preserve">στο </w:t>
      </w:r>
      <w:r>
        <w:rPr>
          <w:rFonts w:ascii="Times New Roman" w:eastAsia="Times New Roman" w:hAnsi="Times New Roman" w:cs="Times New Roman"/>
          <w:bCs/>
          <w:sz w:val="24"/>
          <w:szCs w:val="24"/>
          <w:lang w:val="en-US"/>
        </w:rPr>
        <w:t>fax</w:t>
      </w:r>
      <w:r>
        <w:rPr>
          <w:rFonts w:ascii="Times New Roman" w:eastAsia="Times New Roman" w:hAnsi="Times New Roman" w:cs="Times New Roman"/>
          <w:bCs/>
          <w:sz w:val="24"/>
          <w:szCs w:val="24"/>
        </w:rPr>
        <w:t xml:space="preserve">: </w:t>
      </w:r>
      <w:r>
        <w:rPr>
          <w:rFonts w:ascii="Times New Roman" w:eastAsia="Times New Roman" w:hAnsi="Times New Roman" w:cs="Times New Roman"/>
          <w:b/>
          <w:bCs/>
          <w:sz w:val="24"/>
          <w:szCs w:val="24"/>
        </w:rPr>
        <w:t xml:space="preserve">210 6467728 </w:t>
      </w:r>
      <w:r>
        <w:rPr>
          <w:rFonts w:ascii="Times New Roman" w:eastAsia="Times New Roman" w:hAnsi="Times New Roman" w:cs="Times New Roman"/>
          <w:bCs/>
          <w:sz w:val="24"/>
          <w:szCs w:val="24"/>
        </w:rPr>
        <w:t>ή</w:t>
      </w:r>
      <w:r>
        <w:rPr>
          <w:rFonts w:ascii="Times New Roman" w:eastAsia="Times New Roman" w:hAnsi="Times New Roman" w:cs="Times New Roman"/>
          <w:b/>
          <w:bCs/>
          <w:sz w:val="24"/>
          <w:szCs w:val="24"/>
        </w:rPr>
        <w:t xml:space="preserve"> 213 1319188</w:t>
      </w:r>
      <w:r>
        <w:rPr>
          <w:rFonts w:ascii="Times New Roman" w:eastAsia="Times New Roman" w:hAnsi="Times New Roman" w:cs="Times New Roman"/>
          <w:bCs/>
          <w:sz w:val="24"/>
          <w:szCs w:val="24"/>
        </w:rPr>
        <w:t>.</w:t>
      </w:r>
    </w:p>
    <w:p w:rsidR="00E93DBA" w:rsidRPr="006F38F9" w:rsidRDefault="00E93DBA" w:rsidP="00E93DBA">
      <w:pPr>
        <w:keepNext/>
        <w:tabs>
          <w:tab w:val="left" w:pos="567"/>
        </w:tabs>
        <w:spacing w:before="360" w:after="0" w:line="360" w:lineRule="auto"/>
        <w:outlineLvl w:val="0"/>
        <w:rPr>
          <w:rFonts w:ascii="Times New Roman" w:eastAsia="Times New Roman" w:hAnsi="Times New Roman" w:cs="Times New Roman"/>
          <w:b/>
          <w:sz w:val="24"/>
          <w:szCs w:val="24"/>
          <w:u w:val="single"/>
        </w:rPr>
      </w:pPr>
      <w:r w:rsidRPr="006F38F9">
        <w:rPr>
          <w:rFonts w:ascii="Times New Roman" w:eastAsia="Times New Roman" w:hAnsi="Times New Roman" w:cs="Times New Roman"/>
          <w:b/>
          <w:sz w:val="24"/>
          <w:szCs w:val="24"/>
          <w:u w:val="single"/>
        </w:rPr>
        <w:lastRenderedPageBreak/>
        <w:t>ΚΕΦΑΛΑΙΟ ΔΕΥΤΕΡΟ: Υποβολή αιτήσεων συμμετοχής</w:t>
      </w:r>
      <w:r w:rsidR="0081590A" w:rsidRPr="006F38F9">
        <w:rPr>
          <w:rFonts w:ascii="Times New Roman" w:eastAsia="Times New Roman" w:hAnsi="Times New Roman" w:cs="Times New Roman"/>
          <w:b/>
          <w:sz w:val="24"/>
          <w:szCs w:val="24"/>
          <w:u w:val="single"/>
        </w:rPr>
        <w:t>.</w:t>
      </w:r>
    </w:p>
    <w:p w:rsidR="006F38F9" w:rsidRPr="006F38F9" w:rsidRDefault="006F38F9" w:rsidP="006F38F9">
      <w:pPr>
        <w:spacing w:before="40" w:after="0" w:line="360" w:lineRule="auto"/>
        <w:jc w:val="both"/>
        <w:rPr>
          <w:rFonts w:ascii="Times New Roman" w:hAnsi="Times New Roman" w:cs="Times New Roman"/>
          <w:sz w:val="24"/>
          <w:szCs w:val="24"/>
        </w:rPr>
      </w:pPr>
      <w:r w:rsidRPr="006F38F9">
        <w:rPr>
          <w:rFonts w:ascii="Times New Roman" w:eastAsia="Arial" w:hAnsi="Times New Roman" w:cs="Times New Roman"/>
          <w:kern w:val="1"/>
          <w:lang w:eastAsia="ar-SA"/>
        </w:rPr>
        <w:t xml:space="preserve">Οι ενδιαφερόμενοι καλούνται να συμπληρώσουν την αίτηση με κωδικό </w:t>
      </w:r>
      <w:r w:rsidRPr="006F38F9">
        <w:rPr>
          <w:rFonts w:ascii="Times New Roman" w:eastAsia="Arial" w:hAnsi="Times New Roman" w:cs="Times New Roman"/>
          <w:b/>
          <w:bCs/>
          <w:smallCaps/>
          <w:kern w:val="1"/>
          <w:lang w:eastAsia="ar-SA"/>
        </w:rPr>
        <w:t>εντυπο ασεπ</w:t>
      </w:r>
      <w:r w:rsidRPr="006F38F9">
        <w:rPr>
          <w:rFonts w:ascii="Times New Roman" w:eastAsia="Arial" w:hAnsi="Times New Roman" w:cs="Times New Roman"/>
          <w:b/>
          <w:bCs/>
          <w:kern w:val="1"/>
          <w:lang w:eastAsia="ar-SA"/>
        </w:rPr>
        <w:t xml:space="preserve"> ΣΟΧ.6</w:t>
      </w:r>
      <w:r w:rsidRPr="006F38F9">
        <w:rPr>
          <w:rFonts w:ascii="Times New Roman" w:eastAsia="Arial" w:hAnsi="Times New Roman" w:cs="Times New Roman"/>
          <w:kern w:val="1"/>
          <w:lang w:eastAsia="ar-SA"/>
        </w:rPr>
        <w:t xml:space="preserve"> και να την υποβάλουν, είτε </w:t>
      </w:r>
      <w:r w:rsidRPr="006F38F9">
        <w:rPr>
          <w:rFonts w:ascii="Times New Roman" w:eastAsia="Arial" w:hAnsi="Times New Roman" w:cs="Times New Roman"/>
          <w:b/>
          <w:kern w:val="1"/>
          <w:lang w:eastAsia="ar-SA"/>
        </w:rPr>
        <w:t>αυτοπροσώπως</w:t>
      </w:r>
      <w:r w:rsidRPr="006F38F9">
        <w:rPr>
          <w:rFonts w:ascii="Times New Roman" w:eastAsia="Arial" w:hAnsi="Times New Roman" w:cs="Times New Roman"/>
          <w:kern w:val="1"/>
          <w:lang w:eastAsia="ar-SA"/>
        </w:rPr>
        <w:t xml:space="preserve">, είτε με άλλο εξουσιοδοτημένο από αυτούς πρόσωπο, εφόσον η εξουσιοδότηση φέρει την υπογραφή τους θεωρημένη από δημόσια αρχή, είτε </w:t>
      </w:r>
      <w:r w:rsidRPr="006F38F9">
        <w:rPr>
          <w:rFonts w:ascii="Times New Roman" w:eastAsia="Arial" w:hAnsi="Times New Roman" w:cs="Times New Roman"/>
          <w:b/>
          <w:kern w:val="1"/>
          <w:lang w:eastAsia="ar-SA"/>
        </w:rPr>
        <w:t>ταχυδρομικά</w:t>
      </w:r>
      <w:r w:rsidRPr="006F38F9">
        <w:rPr>
          <w:rFonts w:ascii="Times New Roman" w:eastAsia="Arial" w:hAnsi="Times New Roman" w:cs="Times New Roman"/>
          <w:kern w:val="1"/>
          <w:lang w:eastAsia="ar-SA"/>
        </w:rPr>
        <w:t xml:space="preserve"> </w:t>
      </w:r>
      <w:r w:rsidRPr="006F38F9">
        <w:rPr>
          <w:rFonts w:ascii="Times New Roman" w:eastAsia="Arial" w:hAnsi="Times New Roman" w:cs="Times New Roman"/>
          <w:b/>
          <w:kern w:val="1"/>
          <w:lang w:eastAsia="ar-SA"/>
        </w:rPr>
        <w:t>με συστημένη επιστολή</w:t>
      </w:r>
      <w:r w:rsidRPr="006F38F9">
        <w:rPr>
          <w:rFonts w:ascii="Times New Roman" w:eastAsia="Arial" w:hAnsi="Times New Roman" w:cs="Times New Roman"/>
          <w:kern w:val="1"/>
          <w:lang w:eastAsia="ar-SA"/>
        </w:rPr>
        <w:t xml:space="preserve">, στα γραφεία της υπηρεσίας μας στην ακόλουθη διεύθυνση: </w:t>
      </w:r>
      <w:r w:rsidRPr="006F38F9">
        <w:rPr>
          <w:rFonts w:ascii="Times New Roman" w:eastAsia="Times New Roman" w:hAnsi="Times New Roman" w:cs="Times New Roman"/>
          <w:b/>
          <w:sz w:val="24"/>
          <w:szCs w:val="24"/>
        </w:rPr>
        <w:t xml:space="preserve">Κέντρο Εξυπηρέτησης Πολιτών (ΚΕΠ) Θάσου, Τ.Κ. 64004 Θάσος Ν. Καβάλας απευθύνοντάς την </w:t>
      </w:r>
      <w:proofErr w:type="spellStart"/>
      <w:r w:rsidRPr="006F38F9">
        <w:rPr>
          <w:rFonts w:ascii="Times New Roman" w:eastAsia="Times New Roman" w:hAnsi="Times New Roman" w:cs="Times New Roman"/>
          <w:b/>
          <w:sz w:val="24"/>
          <w:szCs w:val="24"/>
        </w:rPr>
        <w:t>υπόψιν</w:t>
      </w:r>
      <w:proofErr w:type="spellEnd"/>
      <w:r w:rsidRPr="006F38F9">
        <w:rPr>
          <w:rFonts w:ascii="Times New Roman" w:eastAsia="Times New Roman" w:hAnsi="Times New Roman" w:cs="Times New Roman"/>
          <w:b/>
          <w:sz w:val="24"/>
          <w:szCs w:val="24"/>
        </w:rPr>
        <w:t xml:space="preserve"> της Προϊσταμένης Διοικητικών Υπηρεσιών του Δήμου Θάσου, κ. </w:t>
      </w:r>
      <w:proofErr w:type="spellStart"/>
      <w:r w:rsidRPr="006F38F9">
        <w:rPr>
          <w:rFonts w:ascii="Times New Roman" w:eastAsia="Times New Roman" w:hAnsi="Times New Roman" w:cs="Times New Roman"/>
          <w:b/>
          <w:sz w:val="24"/>
          <w:szCs w:val="24"/>
        </w:rPr>
        <w:t>Δρακόντου</w:t>
      </w:r>
      <w:proofErr w:type="spellEnd"/>
      <w:r w:rsidRPr="006F38F9">
        <w:rPr>
          <w:rFonts w:ascii="Times New Roman" w:eastAsia="Times New Roman" w:hAnsi="Times New Roman" w:cs="Times New Roman"/>
          <w:b/>
          <w:sz w:val="24"/>
          <w:szCs w:val="24"/>
        </w:rPr>
        <w:t xml:space="preserve"> Σωτηρίας (</w:t>
      </w:r>
      <w:proofErr w:type="spellStart"/>
      <w:r w:rsidRPr="006F38F9">
        <w:rPr>
          <w:rFonts w:ascii="Times New Roman" w:eastAsia="Times New Roman" w:hAnsi="Times New Roman" w:cs="Times New Roman"/>
          <w:b/>
          <w:sz w:val="24"/>
          <w:szCs w:val="24"/>
        </w:rPr>
        <w:t>τηλ</w:t>
      </w:r>
      <w:proofErr w:type="spellEnd"/>
      <w:r w:rsidRPr="006F38F9">
        <w:rPr>
          <w:rFonts w:ascii="Times New Roman" w:eastAsia="Times New Roman" w:hAnsi="Times New Roman" w:cs="Times New Roman"/>
          <w:b/>
          <w:sz w:val="24"/>
          <w:szCs w:val="24"/>
        </w:rPr>
        <w:t>. επικοινωνίας: 2593350133).</w:t>
      </w:r>
      <w:r w:rsidRPr="006F38F9">
        <w:rPr>
          <w:rFonts w:ascii="Times New Roman" w:eastAsia="Times New Roman" w:hAnsi="Times New Roman" w:cs="Times New Roman"/>
          <w:sz w:val="24"/>
          <w:szCs w:val="24"/>
        </w:rPr>
        <w:t xml:space="preserve"> </w:t>
      </w:r>
    </w:p>
    <w:p w:rsidR="006F38F9" w:rsidRPr="006F38F9" w:rsidRDefault="006F38F9" w:rsidP="006F38F9">
      <w:pPr>
        <w:pStyle w:val="Web"/>
        <w:spacing w:line="360" w:lineRule="auto"/>
        <w:jc w:val="both"/>
      </w:pPr>
      <w:r w:rsidRPr="006F38F9">
        <w:t>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6F38F9" w:rsidRPr="006F38F9" w:rsidRDefault="006F38F9" w:rsidP="006F38F9">
      <w:pPr>
        <w:widowControl w:val="0"/>
        <w:spacing w:after="0" w:line="360" w:lineRule="auto"/>
        <w:jc w:val="both"/>
        <w:rPr>
          <w:rFonts w:ascii="Times New Roman" w:hAnsi="Times New Roman" w:cs="Times New Roman"/>
          <w:sz w:val="24"/>
          <w:szCs w:val="24"/>
        </w:rPr>
      </w:pPr>
      <w:r w:rsidRPr="006F38F9">
        <w:rPr>
          <w:rFonts w:ascii="Times New Roman" w:eastAsia="Arial" w:hAnsi="Times New Roman" w:cs="Times New Roman"/>
          <w:kern w:val="1"/>
          <w:sz w:val="24"/>
          <w:szCs w:val="24"/>
          <w:lang w:eastAsia="ar-SA"/>
        </w:rPr>
        <w:t xml:space="preserve">Κάθε υποψήφιος δικαιούται να υποβάλει </w:t>
      </w:r>
      <w:r w:rsidRPr="006F38F9">
        <w:rPr>
          <w:rFonts w:ascii="Times New Roman" w:eastAsia="Arial" w:hAnsi="Times New Roman" w:cs="Times New Roman"/>
          <w:b/>
          <w:kern w:val="1"/>
          <w:sz w:val="24"/>
          <w:szCs w:val="24"/>
          <w:lang w:eastAsia="ar-SA"/>
        </w:rPr>
        <w:t>μία μόνο αίτηση</w:t>
      </w:r>
      <w:r w:rsidRPr="006F38F9">
        <w:rPr>
          <w:rFonts w:ascii="Times New Roman" w:eastAsia="Arial" w:hAnsi="Times New Roman" w:cs="Times New Roman"/>
          <w:kern w:val="1"/>
          <w:sz w:val="24"/>
          <w:szCs w:val="24"/>
          <w:lang w:eastAsia="ar-SA"/>
        </w:rPr>
        <w:t xml:space="preserve"> και για θέσεις </w:t>
      </w:r>
      <w:r w:rsidRPr="006F38F9">
        <w:rPr>
          <w:rFonts w:ascii="Times New Roman" w:eastAsia="Arial" w:hAnsi="Times New Roman" w:cs="Times New Roman"/>
          <w:b/>
          <w:kern w:val="1"/>
          <w:sz w:val="24"/>
          <w:szCs w:val="24"/>
          <w:lang w:eastAsia="ar-SA"/>
        </w:rPr>
        <w:t>μίας μόνο κατηγορίας</w:t>
      </w:r>
      <w:r w:rsidRPr="006F38F9">
        <w:rPr>
          <w:rFonts w:ascii="Times New Roman" w:eastAsia="Arial" w:hAnsi="Times New Roman" w:cs="Times New Roman"/>
          <w:kern w:val="1"/>
          <w:sz w:val="24"/>
          <w:szCs w:val="24"/>
          <w:lang w:eastAsia="ar-SA"/>
        </w:rPr>
        <w:t xml:space="preserve"> προσωπικού </w:t>
      </w:r>
      <w:r w:rsidRPr="006F38F9">
        <w:rPr>
          <w:rFonts w:ascii="Times New Roman" w:eastAsia="Arial" w:hAnsi="Times New Roman" w:cs="Times New Roman"/>
          <w:b/>
          <w:kern w:val="1"/>
          <w:sz w:val="24"/>
          <w:szCs w:val="24"/>
          <w:lang w:eastAsia="ar-SA"/>
        </w:rPr>
        <w:t>(ΔΕ ή ΥΕ)</w:t>
      </w:r>
      <w:r w:rsidRPr="006F38F9">
        <w:rPr>
          <w:rFonts w:ascii="Times New Roman" w:eastAsia="Arial" w:hAnsi="Times New Roman" w:cs="Times New Roman"/>
          <w:kern w:val="1"/>
          <w:sz w:val="24"/>
          <w:szCs w:val="24"/>
          <w:lang w:eastAsia="ar-SA"/>
        </w:rPr>
        <w:t xml:space="preserve">. Η σώρευση θέσεων διαφορετικών κατηγοριών προσωπικού σε μία ή περισσότερες αιτήσεις συνεπάγεται αυτοδικαίως σε κάθε περίπτωση </w:t>
      </w:r>
      <w:r w:rsidRPr="006F38F9">
        <w:rPr>
          <w:rFonts w:ascii="Times New Roman" w:eastAsia="Arial" w:hAnsi="Times New Roman" w:cs="Times New Roman"/>
          <w:b/>
          <w:kern w:val="1"/>
          <w:sz w:val="24"/>
          <w:szCs w:val="24"/>
          <w:lang w:eastAsia="ar-SA"/>
        </w:rPr>
        <w:t>ακύρωση</w:t>
      </w:r>
      <w:r w:rsidRPr="006F38F9">
        <w:rPr>
          <w:rFonts w:ascii="Times New Roman" w:eastAsia="Arial" w:hAnsi="Times New Roman" w:cs="Times New Roman"/>
          <w:kern w:val="1"/>
          <w:sz w:val="24"/>
          <w:szCs w:val="24"/>
          <w:lang w:eastAsia="ar-SA"/>
        </w:rPr>
        <w:t xml:space="preserve"> όλων των αιτήσεων και </w:t>
      </w:r>
      <w:r w:rsidRPr="006F38F9">
        <w:rPr>
          <w:rFonts w:ascii="Times New Roman" w:eastAsia="Arial" w:hAnsi="Times New Roman" w:cs="Times New Roman"/>
          <w:b/>
          <w:kern w:val="1"/>
          <w:sz w:val="24"/>
          <w:szCs w:val="24"/>
          <w:lang w:eastAsia="ar-SA"/>
        </w:rPr>
        <w:t>αποκλεισμό</w:t>
      </w:r>
      <w:r w:rsidRPr="006F38F9">
        <w:rPr>
          <w:rFonts w:ascii="Times New Roman" w:eastAsia="Arial" w:hAnsi="Times New Roman" w:cs="Times New Roman"/>
          <w:kern w:val="1"/>
          <w:sz w:val="24"/>
          <w:szCs w:val="24"/>
          <w:lang w:eastAsia="ar-SA"/>
        </w:rPr>
        <w:t xml:space="preserve"> του υποψηφίου από την περαιτέρω διαδικασία.</w:t>
      </w:r>
      <w:r w:rsidRPr="006F38F9">
        <w:rPr>
          <w:rFonts w:ascii="Times New Roman" w:eastAsia="Arial" w:hAnsi="Times New Roman" w:cs="Times New Roman"/>
          <w:b/>
          <w:kern w:val="1"/>
          <w:sz w:val="24"/>
          <w:szCs w:val="24"/>
          <w:lang w:eastAsia="ar-SA"/>
        </w:rPr>
        <w:t xml:space="preserve"> Κατ’ εξαίρεση, σώρευση θέσεων δύο κατηγοριών</w:t>
      </w:r>
      <w:r w:rsidRPr="006F38F9">
        <w:rPr>
          <w:rFonts w:ascii="Times New Roman" w:eastAsia="Arial" w:hAnsi="Times New Roman" w:cs="Times New Roman"/>
          <w:kern w:val="1"/>
          <w:sz w:val="24"/>
          <w:szCs w:val="24"/>
          <w:lang w:eastAsia="ar-SA"/>
        </w:rPr>
        <w:t xml:space="preserve"> και συγκεκριμένα κατηγοριών </w:t>
      </w:r>
      <w:r w:rsidRPr="006F38F9">
        <w:rPr>
          <w:rFonts w:ascii="Times New Roman" w:eastAsia="Arial" w:hAnsi="Times New Roman" w:cs="Times New Roman"/>
          <w:b/>
          <w:kern w:val="1"/>
          <w:sz w:val="24"/>
          <w:szCs w:val="24"/>
          <w:lang w:eastAsia="ar-SA"/>
        </w:rPr>
        <w:t>ΔΕ και ΥΕ</w:t>
      </w:r>
      <w:r w:rsidRPr="006F38F9">
        <w:rPr>
          <w:rFonts w:ascii="Times New Roman" w:eastAsia="Arial" w:hAnsi="Times New Roman" w:cs="Times New Roman"/>
          <w:kern w:val="1"/>
          <w:sz w:val="24"/>
          <w:szCs w:val="24"/>
          <w:lang w:eastAsia="ar-SA"/>
        </w:rPr>
        <w:t xml:space="preserve"> επιτρέπεται </w:t>
      </w:r>
      <w:r w:rsidRPr="006F38F9">
        <w:rPr>
          <w:rFonts w:ascii="Times New Roman" w:eastAsia="Arial" w:hAnsi="Times New Roman" w:cs="Times New Roman"/>
          <w:b/>
          <w:kern w:val="1"/>
          <w:sz w:val="24"/>
          <w:szCs w:val="24"/>
          <w:lang w:eastAsia="ar-SA"/>
        </w:rPr>
        <w:t>μόνο</w:t>
      </w:r>
      <w:r w:rsidRPr="006F38F9">
        <w:rPr>
          <w:rFonts w:ascii="Times New Roman" w:eastAsia="Arial" w:hAnsi="Times New Roman" w:cs="Times New Roman"/>
          <w:kern w:val="1"/>
          <w:sz w:val="24"/>
          <w:szCs w:val="24"/>
          <w:lang w:eastAsia="ar-SA"/>
        </w:rPr>
        <w:t xml:space="preserve"> όταν στην ανακοίνωση προβλέπονται τόσο θέσεις κατηγορίας ΔΕ που μπορεί να καλυφθούν επικουρικώς με εμπειρία και τίτλο υποχρεωτικής εκπαίδευσης όσο και θέσεις κατηγορίας ΥΕ. Στην περίπτωση αυτή ο υποψήφιος της ΥΕ κατηγορίας θα χρησιμοποιήσει </w:t>
      </w:r>
      <w:r w:rsidRPr="006F38F9">
        <w:rPr>
          <w:rFonts w:ascii="Times New Roman" w:eastAsia="Arial" w:hAnsi="Times New Roman" w:cs="Times New Roman"/>
          <w:b/>
          <w:kern w:val="1"/>
          <w:sz w:val="24"/>
          <w:szCs w:val="24"/>
          <w:lang w:eastAsia="ar-SA"/>
        </w:rPr>
        <w:t>μία μόνο αίτηση</w:t>
      </w:r>
      <w:r w:rsidRPr="006F38F9">
        <w:rPr>
          <w:rFonts w:ascii="Times New Roman" w:eastAsia="Arial" w:hAnsi="Times New Roman" w:cs="Times New Roman"/>
          <w:kern w:val="1"/>
          <w:sz w:val="24"/>
          <w:szCs w:val="24"/>
          <w:lang w:eastAsia="ar-SA"/>
        </w:rPr>
        <w:t xml:space="preserve"> στην οποία θα αναγράψει κατά σειρά προτίμησης το σύνολο των θέσεων (κατηγοριών ΔΕ και ΥΕ) που επιδιώκει.</w:t>
      </w:r>
    </w:p>
    <w:p w:rsidR="006F38F9" w:rsidRPr="000A4115" w:rsidRDefault="006F38F9" w:rsidP="006F38F9">
      <w:pPr>
        <w:spacing w:before="120" w:after="0" w:line="360" w:lineRule="auto"/>
        <w:jc w:val="both"/>
        <w:rPr>
          <w:rFonts w:ascii="Times New Roman" w:hAnsi="Times New Roman" w:cs="Times New Roman"/>
          <w:sz w:val="24"/>
          <w:szCs w:val="24"/>
        </w:rPr>
      </w:pPr>
      <w:r w:rsidRPr="006F38F9">
        <w:rPr>
          <w:rFonts w:ascii="Times New Roman" w:hAnsi="Times New Roman" w:cs="Times New Roman"/>
          <w:b/>
          <w:sz w:val="24"/>
          <w:szCs w:val="24"/>
        </w:rPr>
        <w:t>Η προθεσμία υποβολής των αιτήσεων είναι</w:t>
      </w:r>
      <w:r w:rsidRPr="006F38F9">
        <w:rPr>
          <w:rFonts w:ascii="Times New Roman" w:hAnsi="Times New Roman" w:cs="Times New Roman"/>
          <w:b/>
          <w:bCs/>
          <w:sz w:val="24"/>
          <w:szCs w:val="24"/>
        </w:rPr>
        <w:t xml:space="preserve"> δέκα (10) ημέρες </w:t>
      </w:r>
      <w:r w:rsidRPr="006F38F9">
        <w:rPr>
          <w:rFonts w:ascii="Times New Roman" w:hAnsi="Times New Roman" w:cs="Times New Roman"/>
          <w:bCs/>
          <w:sz w:val="24"/>
          <w:szCs w:val="24"/>
        </w:rPr>
        <w:t>(υπολογιζόμενες ημερολογιακά)</w:t>
      </w:r>
      <w:r w:rsidRPr="006F38F9">
        <w:rPr>
          <w:rFonts w:ascii="Times New Roman" w:hAnsi="Times New Roman" w:cs="Times New Roman"/>
          <w:b/>
          <w:bCs/>
          <w:sz w:val="24"/>
          <w:szCs w:val="24"/>
        </w:rPr>
        <w:t xml:space="preserve"> </w:t>
      </w:r>
      <w:r w:rsidRPr="006F38F9">
        <w:rPr>
          <w:rFonts w:ascii="Times New Roman" w:hAnsi="Times New Roman" w:cs="Times New Roman"/>
          <w:bCs/>
          <w:sz w:val="24"/>
          <w:szCs w:val="24"/>
        </w:rPr>
        <w:t>και</w:t>
      </w:r>
      <w:r w:rsidRPr="006F38F9">
        <w:rPr>
          <w:rFonts w:ascii="Times New Roman" w:hAnsi="Times New Roman" w:cs="Times New Roman"/>
          <w:sz w:val="24"/>
          <w:szCs w:val="24"/>
        </w:rPr>
        <w:t xml:space="preserve"> αρχίζει από την επόμενη ημέρα της τελευταίας δημοσίευσης της παρούσας σε τοπικές εφημερίδες ή της ανάρτησής της στο χώρο των ανακοινώσεων του δημοτικού καταστήματος του Δήμου Θάσου, εφόσον η ανάρτηση είναι τυχόν</w:t>
      </w:r>
      <w:r w:rsidRPr="000A4115">
        <w:rPr>
          <w:rFonts w:ascii="Times New Roman" w:hAnsi="Times New Roman" w:cs="Times New Roman"/>
          <w:sz w:val="24"/>
          <w:szCs w:val="24"/>
        </w:rPr>
        <w:t xml:space="preserve">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6F38F9" w:rsidRPr="0045031E" w:rsidRDefault="006F38F9" w:rsidP="006F38F9">
      <w:pPr>
        <w:spacing w:before="120" w:after="0" w:line="360" w:lineRule="auto"/>
        <w:jc w:val="both"/>
        <w:rPr>
          <w:rFonts w:ascii="Times New Roman" w:eastAsia="Times New Roman" w:hAnsi="Times New Roman" w:cs="Times New Roman"/>
          <w:b/>
          <w:bCs/>
          <w:sz w:val="24"/>
          <w:szCs w:val="24"/>
        </w:rPr>
      </w:pPr>
      <w:r w:rsidRPr="0045031E">
        <w:rPr>
          <w:rFonts w:ascii="Times New Roman" w:eastAsia="Times New Roman" w:hAnsi="Times New Roman" w:cs="Times New Roman"/>
          <w:sz w:val="24"/>
          <w:szCs w:val="24"/>
        </w:rPr>
        <w:lastRenderedPageBreak/>
        <w:t xml:space="preserve">Οι υποψήφιοι </w:t>
      </w:r>
      <w:r w:rsidRPr="0045031E">
        <w:rPr>
          <w:rFonts w:ascii="Times New Roman" w:eastAsia="Times New Roman" w:hAnsi="Times New Roman" w:cs="Times New Roman"/>
          <w:b/>
          <w:bCs/>
          <w:sz w:val="24"/>
          <w:szCs w:val="24"/>
        </w:rPr>
        <w:t>μπορούν να αναζητήσουν τα έντυπα</w:t>
      </w:r>
      <w:r w:rsidRPr="0045031E">
        <w:rPr>
          <w:rFonts w:ascii="Times New Roman" w:eastAsia="Times New Roman" w:hAnsi="Times New Roman" w:cs="Times New Roman"/>
          <w:sz w:val="24"/>
          <w:szCs w:val="24"/>
        </w:rPr>
        <w:t xml:space="preserve"> των αιτήσεων: </w:t>
      </w:r>
      <w:r w:rsidRPr="0045031E">
        <w:rPr>
          <w:rFonts w:ascii="Times New Roman" w:eastAsia="Times New Roman" w:hAnsi="Times New Roman" w:cs="Times New Roman"/>
          <w:b/>
          <w:bCs/>
          <w:sz w:val="24"/>
          <w:szCs w:val="24"/>
        </w:rPr>
        <w:t>α)</w:t>
      </w:r>
      <w:r w:rsidRPr="0045031E">
        <w:rPr>
          <w:rFonts w:ascii="Times New Roman" w:eastAsia="Times New Roman" w:hAnsi="Times New Roman" w:cs="Times New Roman"/>
          <w:sz w:val="24"/>
          <w:szCs w:val="24"/>
        </w:rPr>
        <w:t xml:space="preserve"> στην υπηρεσία μας στην ανωτέρω διεύθυνση· </w:t>
      </w:r>
      <w:r w:rsidRPr="0045031E">
        <w:rPr>
          <w:rFonts w:ascii="Times New Roman" w:eastAsia="Times New Roman" w:hAnsi="Times New Roman" w:cs="Times New Roman"/>
          <w:b/>
          <w:bCs/>
          <w:sz w:val="24"/>
          <w:szCs w:val="24"/>
        </w:rPr>
        <w:t>β)</w:t>
      </w:r>
      <w:r w:rsidRPr="0045031E">
        <w:rPr>
          <w:rFonts w:ascii="Times New Roman" w:eastAsia="Times New Roman" w:hAnsi="Times New Roman" w:cs="Times New Roman"/>
          <w:sz w:val="24"/>
          <w:szCs w:val="24"/>
        </w:rPr>
        <w:t xml:space="preserve"> στο δικτυακό τόπο του ΑΣΕΠ (</w:t>
      </w:r>
      <w:r w:rsidRPr="0045031E">
        <w:rPr>
          <w:rFonts w:ascii="Times New Roman" w:eastAsia="Times New Roman" w:hAnsi="Times New Roman" w:cs="Times New Roman"/>
          <w:sz w:val="24"/>
          <w:szCs w:val="24"/>
          <w:lang w:val="en-US"/>
        </w:rPr>
        <w:t>www</w:t>
      </w:r>
      <w:r w:rsidRPr="0045031E">
        <w:rPr>
          <w:rFonts w:ascii="Times New Roman" w:eastAsia="Times New Roman" w:hAnsi="Times New Roman" w:cs="Times New Roman"/>
          <w:sz w:val="24"/>
          <w:szCs w:val="24"/>
        </w:rPr>
        <w:t>.</w:t>
      </w:r>
      <w:proofErr w:type="spellStart"/>
      <w:r w:rsidRPr="0045031E">
        <w:rPr>
          <w:rFonts w:ascii="Times New Roman" w:eastAsia="Times New Roman" w:hAnsi="Times New Roman" w:cs="Times New Roman"/>
          <w:sz w:val="24"/>
          <w:szCs w:val="24"/>
          <w:lang w:val="en-US"/>
        </w:rPr>
        <w:t>asep</w:t>
      </w:r>
      <w:proofErr w:type="spellEnd"/>
      <w:r w:rsidRPr="0045031E">
        <w:rPr>
          <w:rFonts w:ascii="Times New Roman" w:eastAsia="Times New Roman" w:hAnsi="Times New Roman" w:cs="Times New Roman"/>
          <w:sz w:val="24"/>
          <w:szCs w:val="24"/>
        </w:rPr>
        <w:t>.</w:t>
      </w:r>
      <w:proofErr w:type="spellStart"/>
      <w:r w:rsidRPr="0045031E">
        <w:rPr>
          <w:rFonts w:ascii="Times New Roman" w:eastAsia="Times New Roman" w:hAnsi="Times New Roman" w:cs="Times New Roman"/>
          <w:sz w:val="24"/>
          <w:szCs w:val="24"/>
          <w:lang w:val="en-US"/>
        </w:rPr>
        <w:t>gr</w:t>
      </w:r>
      <w:proofErr w:type="spellEnd"/>
      <w:r w:rsidRPr="0045031E">
        <w:rPr>
          <w:rFonts w:ascii="Times New Roman" w:eastAsia="Times New Roman" w:hAnsi="Times New Roman" w:cs="Times New Roman"/>
          <w:sz w:val="24"/>
          <w:szCs w:val="24"/>
        </w:rPr>
        <w:t xml:space="preserve">) και συγκεκριμένα ακολουθώντας από την κεντρική σελίδα τη διαδρομή: </w:t>
      </w:r>
      <w:r w:rsidRPr="0045031E">
        <w:rPr>
          <w:rFonts w:ascii="Times New Roman" w:eastAsia="Times New Roman" w:hAnsi="Times New Roman" w:cs="Times New Roman"/>
          <w:b/>
          <w:bCs/>
          <w:sz w:val="24"/>
          <w:szCs w:val="24"/>
        </w:rPr>
        <w:t xml:space="preserve">Πολίτες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Έντυπα – Διαδικασίες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Διαγωνισμών Φορέων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Ορ. Χρόνου ΣΟΧ γ)</w:t>
      </w:r>
      <w:r w:rsidRPr="0045031E">
        <w:rPr>
          <w:rFonts w:ascii="Times New Roman" w:eastAsia="Times New Roman" w:hAnsi="Times New Roman" w:cs="Times New Roman"/>
          <w:sz w:val="24"/>
          <w:szCs w:val="24"/>
        </w:rPr>
        <w:t xml:space="preserve"> στα κατά τόπους Κέντρα Εξυπηρέτησης Πολιτών (ΚΕΠ) αλλά και στην ηλεκτρονική τους διεύθυνση (</w:t>
      </w:r>
      <w:r w:rsidRPr="0045031E">
        <w:rPr>
          <w:rFonts w:ascii="Times New Roman" w:eastAsia="Times New Roman" w:hAnsi="Times New Roman" w:cs="Times New Roman"/>
          <w:sz w:val="24"/>
          <w:szCs w:val="24"/>
          <w:lang w:val="en-US"/>
        </w:rPr>
        <w:t>www</w:t>
      </w:r>
      <w:r w:rsidRPr="0045031E">
        <w:rPr>
          <w:rFonts w:ascii="Times New Roman" w:eastAsia="Times New Roman" w:hAnsi="Times New Roman" w:cs="Times New Roman"/>
          <w:sz w:val="24"/>
          <w:szCs w:val="24"/>
        </w:rPr>
        <w:t>.</w:t>
      </w:r>
      <w:proofErr w:type="spellStart"/>
      <w:r w:rsidRPr="0045031E">
        <w:rPr>
          <w:rFonts w:ascii="Times New Roman" w:eastAsia="Times New Roman" w:hAnsi="Times New Roman" w:cs="Times New Roman"/>
          <w:sz w:val="24"/>
          <w:szCs w:val="24"/>
          <w:lang w:val="en-US"/>
        </w:rPr>
        <w:t>kep</w:t>
      </w:r>
      <w:proofErr w:type="spellEnd"/>
      <w:r w:rsidRPr="0045031E">
        <w:rPr>
          <w:rFonts w:ascii="Times New Roman" w:eastAsia="Times New Roman" w:hAnsi="Times New Roman" w:cs="Times New Roman"/>
          <w:sz w:val="24"/>
          <w:szCs w:val="24"/>
        </w:rPr>
        <w:t>.</w:t>
      </w:r>
      <w:proofErr w:type="spellStart"/>
      <w:r w:rsidRPr="0045031E">
        <w:rPr>
          <w:rFonts w:ascii="Times New Roman" w:eastAsia="Times New Roman" w:hAnsi="Times New Roman" w:cs="Times New Roman"/>
          <w:sz w:val="24"/>
          <w:szCs w:val="24"/>
          <w:lang w:val="en-US"/>
        </w:rPr>
        <w:t>gov</w:t>
      </w:r>
      <w:proofErr w:type="spellEnd"/>
      <w:r w:rsidRPr="0045031E">
        <w:rPr>
          <w:rFonts w:ascii="Times New Roman" w:eastAsia="Times New Roman" w:hAnsi="Times New Roman" w:cs="Times New Roman"/>
          <w:sz w:val="24"/>
          <w:szCs w:val="24"/>
        </w:rPr>
        <w:t>.</w:t>
      </w:r>
      <w:proofErr w:type="spellStart"/>
      <w:r w:rsidRPr="0045031E">
        <w:rPr>
          <w:rFonts w:ascii="Times New Roman" w:eastAsia="Times New Roman" w:hAnsi="Times New Roman" w:cs="Times New Roman"/>
          <w:sz w:val="24"/>
          <w:szCs w:val="24"/>
          <w:lang w:val="en-US"/>
        </w:rPr>
        <w:t>gr</w:t>
      </w:r>
      <w:proofErr w:type="spellEnd"/>
      <w:r w:rsidRPr="0045031E">
        <w:rPr>
          <w:rFonts w:ascii="Times New Roman" w:eastAsia="Times New Roman" w:hAnsi="Times New Roman" w:cs="Times New Roman"/>
          <w:sz w:val="24"/>
          <w:szCs w:val="24"/>
        </w:rPr>
        <w:t xml:space="preserve">), απ' όπου μέσω της διαδρομής: </w:t>
      </w:r>
      <w:r w:rsidRPr="0045031E">
        <w:rPr>
          <w:rFonts w:ascii="Times New Roman" w:eastAsia="Times New Roman" w:hAnsi="Times New Roman" w:cs="Times New Roman"/>
          <w:b/>
          <w:bCs/>
          <w:sz w:val="24"/>
          <w:szCs w:val="24"/>
        </w:rPr>
        <w:t xml:space="preserve">Σύνδεσμοι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Ανεξάρτητες και άλλες αρχές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ΑΣΕΠ</w:t>
      </w:r>
      <w:r w:rsidRPr="0045031E">
        <w:rPr>
          <w:rFonts w:ascii="Times New Roman" w:eastAsia="Times New Roman" w:hAnsi="Times New Roman" w:cs="Times New Roman"/>
          <w:sz w:val="24"/>
          <w:szCs w:val="24"/>
        </w:rPr>
        <w:t xml:space="preserve"> θα οδηγηθούν στην κεντρική σελίδα του δικτυακού τόπου του ΑΣΕΠ και από εκεί θα έχουν πρόσβαση στα έντυπα μέσω της διαδρομής: </w:t>
      </w:r>
      <w:r w:rsidRPr="0045031E">
        <w:rPr>
          <w:rFonts w:ascii="Times New Roman" w:eastAsia="Times New Roman" w:hAnsi="Times New Roman" w:cs="Times New Roman"/>
          <w:b/>
          <w:bCs/>
          <w:sz w:val="24"/>
          <w:szCs w:val="24"/>
        </w:rPr>
        <w:t xml:space="preserve">Πολίτες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Έντυπα – Διαδικασίες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Διαγωνισμών Φορέων </w:t>
      </w:r>
      <w:r w:rsidRPr="0045031E">
        <w:rPr>
          <w:rFonts w:ascii="Times New Roman" w:eastAsia="Times New Roman" w:hAnsi="Times New Roman" w:cs="Times New Roman"/>
          <w:b/>
          <w:bCs/>
          <w:sz w:val="24"/>
          <w:szCs w:val="24"/>
        </w:rPr>
        <w:sym w:font="Wingdings" w:char="F0E0"/>
      </w:r>
      <w:r w:rsidRPr="0045031E">
        <w:rPr>
          <w:rFonts w:ascii="Times New Roman" w:eastAsia="Times New Roman" w:hAnsi="Times New Roman" w:cs="Times New Roman"/>
          <w:b/>
          <w:bCs/>
          <w:sz w:val="24"/>
          <w:szCs w:val="24"/>
        </w:rPr>
        <w:t xml:space="preserve"> Ορ. Χρόνου ΣΟΧ.</w:t>
      </w:r>
    </w:p>
    <w:p w:rsidR="006F38F9" w:rsidRDefault="006F38F9" w:rsidP="006F38F9">
      <w:pPr>
        <w:widowControl w:val="0"/>
        <w:spacing w:after="0" w:line="360" w:lineRule="auto"/>
        <w:jc w:val="both"/>
        <w:rPr>
          <w:rFonts w:ascii="Times New Roman" w:eastAsia="Arial" w:hAnsi="Times New Roman" w:cs="Times New Roman"/>
          <w:b/>
          <w:kern w:val="1"/>
          <w:sz w:val="24"/>
          <w:szCs w:val="24"/>
          <w:u w:val="single"/>
          <w:lang w:eastAsia="ar-SA"/>
        </w:rPr>
      </w:pPr>
    </w:p>
    <w:p w:rsidR="00E93DBA" w:rsidRPr="00380A62" w:rsidRDefault="00E93DBA" w:rsidP="00E93DBA">
      <w:pPr>
        <w:spacing w:before="240" w:after="0" w:line="360" w:lineRule="auto"/>
        <w:jc w:val="both"/>
        <w:rPr>
          <w:rFonts w:ascii="Times New Roman" w:eastAsia="Times New Roman" w:hAnsi="Times New Roman" w:cs="Times New Roman"/>
          <w:sz w:val="24"/>
          <w:szCs w:val="24"/>
        </w:rPr>
      </w:pPr>
      <w:r w:rsidRPr="00380A62">
        <w:rPr>
          <w:rFonts w:ascii="Times New Roman" w:eastAsia="Times New Roman" w:hAnsi="Times New Roman" w:cs="Times New Roman"/>
          <w:b/>
          <w:sz w:val="24"/>
          <w:szCs w:val="24"/>
          <w:u w:val="single"/>
        </w:rPr>
        <w:t>ΚΕΦΑΛΑΙΟ ΤΡΙΤΟ:  Κατάταξη υποψηφίων</w:t>
      </w:r>
      <w:r w:rsidR="0081590A">
        <w:rPr>
          <w:rFonts w:ascii="Times New Roman" w:eastAsia="Times New Roman" w:hAnsi="Times New Roman" w:cs="Times New Roman"/>
          <w:b/>
          <w:sz w:val="24"/>
          <w:szCs w:val="24"/>
          <w:u w:val="single"/>
        </w:rPr>
        <w:t>.</w:t>
      </w:r>
    </w:p>
    <w:p w:rsidR="00E93DBA" w:rsidRDefault="00E93DBA" w:rsidP="00E93DBA">
      <w:pPr>
        <w:spacing w:line="360" w:lineRule="auto"/>
        <w:jc w:val="both"/>
        <w:rPr>
          <w:rFonts w:ascii="Times New Roman" w:hAnsi="Times New Roman" w:cs="Times New Roman"/>
          <w:sz w:val="24"/>
          <w:szCs w:val="24"/>
        </w:rPr>
      </w:pPr>
      <w:r w:rsidRPr="009E1A97">
        <w:rPr>
          <w:rFonts w:ascii="Times New Roman" w:hAnsi="Times New Roman" w:cs="Times New Roman"/>
          <w:sz w:val="24"/>
          <w:szCs w:val="24"/>
        </w:rPr>
        <w:t xml:space="preserve">Αφού η υπηρεσία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sidRPr="009E1A97">
        <w:rPr>
          <w:rFonts w:ascii="Times New Roman" w:hAnsi="Times New Roman" w:cs="Times New Roman"/>
          <w:b/>
          <w:sz w:val="24"/>
          <w:szCs w:val="24"/>
        </w:rPr>
        <w:t>κατάταξη</w:t>
      </w:r>
      <w:r w:rsidRPr="009E1A97">
        <w:rPr>
          <w:rFonts w:ascii="Times New Roman" w:hAnsi="Times New Roman" w:cs="Times New Roman"/>
          <w:sz w:val="24"/>
          <w:szCs w:val="24"/>
        </w:rPr>
        <w:t xml:space="preserve"> των υποψηφίων, βάσει της οποίας θα γίνει η </w:t>
      </w:r>
      <w:r w:rsidRPr="009E1A97">
        <w:rPr>
          <w:rFonts w:ascii="Times New Roman" w:hAnsi="Times New Roman" w:cs="Times New Roman"/>
          <w:b/>
          <w:sz w:val="24"/>
          <w:szCs w:val="24"/>
        </w:rPr>
        <w:t>τελική επιλογή</w:t>
      </w:r>
      <w:r w:rsidRPr="009E1A97">
        <w:rPr>
          <w:rFonts w:ascii="Times New Roman" w:hAnsi="Times New Roman" w:cs="Times New Roman"/>
          <w:sz w:val="24"/>
          <w:szCs w:val="24"/>
        </w:rPr>
        <w:t xml:space="preserve"> για την πρόσληψη με σύμβαση εργασίας ορισμένου χρόνου, πραγματοποιείται ως εξής: </w:t>
      </w:r>
    </w:p>
    <w:p w:rsidR="00E93DBA" w:rsidRPr="009E1A97" w:rsidRDefault="00E93DBA" w:rsidP="00E93DBA">
      <w:pPr>
        <w:spacing w:line="360" w:lineRule="auto"/>
        <w:jc w:val="both"/>
        <w:rPr>
          <w:rFonts w:ascii="Times New Roman" w:hAnsi="Times New Roman" w:cs="Times New Roman"/>
          <w:sz w:val="24"/>
          <w:szCs w:val="24"/>
        </w:rPr>
      </w:pPr>
      <w:r w:rsidRPr="009E1A97">
        <w:rPr>
          <w:rFonts w:ascii="Times New Roman" w:hAnsi="Times New Roman" w:cs="Times New Roman"/>
          <w:sz w:val="24"/>
          <w:szCs w:val="24"/>
        </w:rPr>
        <w:t xml:space="preserve">1. </w:t>
      </w:r>
      <w:r w:rsidRPr="009E1A97">
        <w:rPr>
          <w:rFonts w:ascii="Times New Roman" w:hAnsi="Times New Roman" w:cs="Times New Roman"/>
          <w:b/>
          <w:sz w:val="24"/>
          <w:szCs w:val="24"/>
        </w:rPr>
        <w:t>Προηγούνται</w:t>
      </w:r>
      <w:r w:rsidRPr="009E1A97">
        <w:rPr>
          <w:rFonts w:ascii="Times New Roman" w:hAnsi="Times New Roman" w:cs="Times New Roman"/>
          <w:sz w:val="24"/>
          <w:szCs w:val="24"/>
        </w:rPr>
        <w:t xml:space="preserve"> στην κατάταξη οι υποψήφιοι, που διαθέτουν τα </w:t>
      </w:r>
      <w:r w:rsidRPr="009E1A97">
        <w:rPr>
          <w:rFonts w:ascii="Times New Roman" w:hAnsi="Times New Roman" w:cs="Times New Roman"/>
          <w:b/>
          <w:sz w:val="24"/>
          <w:szCs w:val="24"/>
        </w:rPr>
        <w:t>κύρια προσόντα</w:t>
      </w:r>
      <w:r w:rsidRPr="009E1A97">
        <w:rPr>
          <w:rFonts w:ascii="Times New Roman" w:hAnsi="Times New Roman" w:cs="Times New Roman"/>
          <w:sz w:val="24"/>
          <w:szCs w:val="24"/>
        </w:rPr>
        <w:t xml:space="preserve"> της ειδικότητας και ακολουθούν οι έχοντες τα επικουρικά </w:t>
      </w:r>
      <w:r w:rsidRPr="009E1A97">
        <w:rPr>
          <w:rFonts w:ascii="Times New Roman" w:hAnsi="Times New Roman" w:cs="Times New Roman"/>
          <w:i/>
          <w:sz w:val="24"/>
          <w:szCs w:val="24"/>
        </w:rPr>
        <w:t xml:space="preserve">(Α΄, Β΄ επικουρίας </w:t>
      </w:r>
      <w:proofErr w:type="spellStart"/>
      <w:r w:rsidRPr="009E1A97">
        <w:rPr>
          <w:rFonts w:ascii="Times New Roman" w:hAnsi="Times New Roman" w:cs="Times New Roman"/>
          <w:i/>
          <w:sz w:val="24"/>
          <w:szCs w:val="24"/>
        </w:rPr>
        <w:t>κ.ο.κ</w:t>
      </w:r>
      <w:proofErr w:type="spellEnd"/>
      <w:r w:rsidRPr="009E1A97">
        <w:rPr>
          <w:rFonts w:ascii="Times New Roman" w:hAnsi="Times New Roman" w:cs="Times New Roman"/>
          <w:i/>
          <w:sz w:val="24"/>
          <w:szCs w:val="24"/>
        </w:rPr>
        <w:t>.)</w:t>
      </w:r>
      <w:r w:rsidRPr="009E1A97">
        <w:rPr>
          <w:rFonts w:ascii="Times New Roman" w:hAnsi="Times New Roman" w:cs="Times New Roman"/>
          <w:sz w:val="24"/>
          <w:szCs w:val="24"/>
        </w:rPr>
        <w:t xml:space="preserve">. </w:t>
      </w:r>
    </w:p>
    <w:p w:rsidR="00E93DBA" w:rsidRPr="009E1A97" w:rsidRDefault="00E93DBA" w:rsidP="00E93DBA">
      <w:pPr>
        <w:pStyle w:val="a5"/>
        <w:spacing w:before="0" w:line="360" w:lineRule="auto"/>
        <w:rPr>
          <w:rFonts w:ascii="Times New Roman" w:hAnsi="Times New Roman" w:cs="Times New Roman"/>
          <w:sz w:val="24"/>
          <w:szCs w:val="24"/>
        </w:rPr>
      </w:pPr>
      <w:r w:rsidRPr="009E1A97">
        <w:rPr>
          <w:rFonts w:ascii="Times New Roman" w:hAnsi="Times New Roman" w:cs="Times New Roman"/>
          <w:sz w:val="24"/>
          <w:szCs w:val="24"/>
        </w:rPr>
        <w:t xml:space="preserve">2. Η κατάταξη μεταξύ των υποψηφίων που έχουν τα ίδια προσόντα </w:t>
      </w:r>
      <w:r w:rsidRPr="009E1A97">
        <w:rPr>
          <w:rFonts w:ascii="Times New Roman" w:hAnsi="Times New Roman" w:cs="Times New Roman"/>
          <w:i/>
          <w:sz w:val="24"/>
          <w:szCs w:val="24"/>
        </w:rPr>
        <w:t>(κύρια ή επικουρικά)</w:t>
      </w:r>
      <w:r w:rsidRPr="009E1A97">
        <w:rPr>
          <w:rFonts w:ascii="Times New Roman" w:hAnsi="Times New Roman" w:cs="Times New Roman"/>
          <w:sz w:val="24"/>
          <w:szCs w:val="24"/>
        </w:rPr>
        <w:t xml:space="preserve"> γίνεται κατά φθίνουσα σειρά με βάση τη </w:t>
      </w:r>
      <w:r w:rsidRPr="009E1A97">
        <w:rPr>
          <w:rFonts w:ascii="Times New Roman" w:hAnsi="Times New Roman" w:cs="Times New Roman"/>
          <w:b/>
          <w:sz w:val="24"/>
          <w:szCs w:val="24"/>
        </w:rPr>
        <w:t>συνολική βαθμολογία</w:t>
      </w:r>
      <w:r w:rsidRPr="009E1A97">
        <w:rPr>
          <w:rFonts w:ascii="Times New Roman" w:hAnsi="Times New Roman" w:cs="Times New Roman"/>
          <w:sz w:val="24"/>
          <w:szCs w:val="24"/>
        </w:rPr>
        <w:t xml:space="preserve"> που συγκεντρώνουν από τα βαθμολογούμενα κριτήρια κατάταξης </w:t>
      </w:r>
      <w:r w:rsidRPr="009E1A97">
        <w:rPr>
          <w:rFonts w:ascii="Times New Roman" w:hAnsi="Times New Roman" w:cs="Times New Roman"/>
          <w:i/>
          <w:sz w:val="24"/>
          <w:szCs w:val="24"/>
        </w:rPr>
        <w:t xml:space="preserve">(χρόνος ανεργίας, </w:t>
      </w:r>
      <w:proofErr w:type="spellStart"/>
      <w:r w:rsidRPr="009E1A97">
        <w:rPr>
          <w:rFonts w:ascii="Times New Roman" w:hAnsi="Times New Roman" w:cs="Times New Roman"/>
          <w:i/>
          <w:sz w:val="24"/>
          <w:szCs w:val="24"/>
        </w:rPr>
        <w:t>πολυτεκνική</w:t>
      </w:r>
      <w:proofErr w:type="spellEnd"/>
      <w:r w:rsidRPr="009E1A97">
        <w:rPr>
          <w:rFonts w:ascii="Times New Roman" w:hAnsi="Times New Roman" w:cs="Times New Roman"/>
          <w:i/>
          <w:sz w:val="24"/>
          <w:szCs w:val="24"/>
        </w:rPr>
        <w:t xml:space="preserve"> ιδιότητα, </w:t>
      </w:r>
      <w:proofErr w:type="spellStart"/>
      <w:r w:rsidRPr="009E1A97">
        <w:rPr>
          <w:rFonts w:ascii="Times New Roman" w:hAnsi="Times New Roman" w:cs="Times New Roman"/>
          <w:i/>
          <w:sz w:val="24"/>
          <w:szCs w:val="24"/>
        </w:rPr>
        <w:t>τριτεκνική</w:t>
      </w:r>
      <w:proofErr w:type="spellEnd"/>
      <w:r w:rsidRPr="009E1A97">
        <w:rPr>
          <w:rFonts w:ascii="Times New Roman" w:hAnsi="Times New Roman" w:cs="Times New Roman"/>
          <w:i/>
          <w:sz w:val="24"/>
          <w:szCs w:val="24"/>
        </w:rPr>
        <w:t xml:space="preserve"> ιδιότητα, αριθμός ανήλικων τέκνων, </w:t>
      </w:r>
      <w:proofErr w:type="spellStart"/>
      <w:r w:rsidRPr="009E1A97">
        <w:rPr>
          <w:rFonts w:ascii="Times New Roman" w:hAnsi="Times New Roman" w:cs="Times New Roman"/>
          <w:i/>
          <w:sz w:val="24"/>
          <w:szCs w:val="24"/>
        </w:rPr>
        <w:t>μονογονεϊκή</w:t>
      </w:r>
      <w:proofErr w:type="spellEnd"/>
      <w:r w:rsidRPr="009E1A97">
        <w:rPr>
          <w:rFonts w:ascii="Times New Roman" w:hAnsi="Times New Roman" w:cs="Times New Roman"/>
          <w:i/>
          <w:sz w:val="24"/>
          <w:szCs w:val="24"/>
        </w:rPr>
        <w:t xml:space="preserve"> ιδιότητα, βαθμός τίτλου σπουδών, εμπειρία</w:t>
      </w:r>
      <w:r w:rsidR="00C1066F">
        <w:rPr>
          <w:rFonts w:ascii="Times New Roman" w:hAnsi="Times New Roman" w:cs="Times New Roman"/>
          <w:i/>
          <w:sz w:val="24"/>
          <w:szCs w:val="24"/>
        </w:rPr>
        <w:t>, αναπηρία υποψηφίου, αναπηρία συγγενικού ατόμου</w:t>
      </w:r>
      <w:r w:rsidRPr="009E1A97">
        <w:rPr>
          <w:rFonts w:ascii="Times New Roman" w:hAnsi="Times New Roman" w:cs="Times New Roman"/>
          <w:i/>
          <w:sz w:val="24"/>
          <w:szCs w:val="24"/>
        </w:rPr>
        <w:t>)</w:t>
      </w:r>
      <w:r w:rsidRPr="009E1A97">
        <w:rPr>
          <w:rFonts w:ascii="Times New Roman" w:hAnsi="Times New Roman" w:cs="Times New Roman"/>
          <w:sz w:val="24"/>
          <w:szCs w:val="24"/>
        </w:rPr>
        <w:t>.</w:t>
      </w:r>
    </w:p>
    <w:p w:rsidR="00E93DBA" w:rsidRPr="009E1A97" w:rsidRDefault="00E93DBA" w:rsidP="00E93DBA">
      <w:pPr>
        <w:pStyle w:val="a5"/>
        <w:spacing w:before="0" w:line="360" w:lineRule="auto"/>
        <w:rPr>
          <w:rFonts w:ascii="Times New Roman" w:hAnsi="Times New Roman" w:cs="Times New Roman"/>
          <w:sz w:val="24"/>
          <w:szCs w:val="24"/>
        </w:rPr>
      </w:pPr>
      <w:r w:rsidRPr="009E1A97">
        <w:rPr>
          <w:rFonts w:ascii="Times New Roman" w:hAnsi="Times New Roman" w:cs="Times New Roman"/>
          <w:sz w:val="24"/>
          <w:szCs w:val="24"/>
        </w:rPr>
        <w:t xml:space="preserve">3. Στην περίπτωση </w:t>
      </w:r>
      <w:r w:rsidRPr="009E1A97">
        <w:rPr>
          <w:rFonts w:ascii="Times New Roman" w:hAnsi="Times New Roman" w:cs="Times New Roman"/>
          <w:b/>
          <w:sz w:val="24"/>
          <w:szCs w:val="24"/>
        </w:rPr>
        <w:t>ισοβαθμίας</w:t>
      </w:r>
      <w:r w:rsidRPr="009E1A97">
        <w:rPr>
          <w:rFonts w:ascii="Times New Roman" w:hAnsi="Times New Roman" w:cs="Times New Roman"/>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sidRPr="009E1A97">
        <w:rPr>
          <w:rFonts w:ascii="Times New Roman" w:hAnsi="Times New Roman" w:cs="Times New Roman"/>
          <w:i/>
          <w:sz w:val="24"/>
          <w:szCs w:val="24"/>
        </w:rPr>
        <w:t>(χρόνος ανεργίας),</w:t>
      </w:r>
      <w:r w:rsidRPr="009E1A97">
        <w:rPr>
          <w:rFonts w:ascii="Times New Roman" w:hAnsi="Times New Roman" w:cs="Times New Roman"/>
          <w:sz w:val="24"/>
          <w:szCs w:val="24"/>
        </w:rPr>
        <w:t xml:space="preserve"> και, αν αυτές συμπίπτουν, αυτός που έχει τις περισσότερες μονάδες στο δεύτερο κριτήριο </w:t>
      </w:r>
      <w:r w:rsidRPr="009E1A97">
        <w:rPr>
          <w:rFonts w:ascii="Times New Roman" w:hAnsi="Times New Roman" w:cs="Times New Roman"/>
          <w:i/>
          <w:sz w:val="24"/>
          <w:szCs w:val="24"/>
        </w:rPr>
        <w:t>(αριθμός τέκνων πολύτεκνης οικογένειας),</w:t>
      </w:r>
      <w:r w:rsidRPr="009E1A97">
        <w:rPr>
          <w:rFonts w:ascii="Times New Roman" w:hAnsi="Times New Roman" w:cs="Times New Roman"/>
          <w:sz w:val="24"/>
          <w:szCs w:val="24"/>
        </w:rPr>
        <w:t xml:space="preserve"> και ούτω καθεξής. Αν εξαντληθούν όλα τα κριτήρια, η σειρά μεταξύ των υποψηφίων καθορίζεται με δημόσια κλήρωση.</w:t>
      </w:r>
    </w:p>
    <w:p w:rsidR="00E93DBA" w:rsidRDefault="00E93DBA" w:rsidP="00E93DBA">
      <w:pPr>
        <w:spacing w:before="60" w:after="0" w:line="360" w:lineRule="auto"/>
        <w:jc w:val="both"/>
        <w:rPr>
          <w:rFonts w:ascii="Times New Roman" w:eastAsia="Times New Roman" w:hAnsi="Times New Roman" w:cs="Times New Roman"/>
          <w:sz w:val="24"/>
          <w:szCs w:val="24"/>
        </w:rPr>
      </w:pPr>
    </w:p>
    <w:p w:rsidR="00E93DBA" w:rsidRDefault="00E93DBA" w:rsidP="00E93DBA">
      <w:pPr>
        <w:keepNext/>
        <w:pBdr>
          <w:top w:val="single" w:sz="4" w:space="1" w:color="auto"/>
          <w:left w:val="single" w:sz="4" w:space="4" w:color="auto"/>
          <w:bottom w:val="single" w:sz="4" w:space="1" w:color="auto"/>
          <w:right w:val="single" w:sz="4" w:space="4" w:color="auto"/>
        </w:pBdr>
        <w:tabs>
          <w:tab w:val="left" w:pos="0"/>
          <w:tab w:val="left" w:pos="567"/>
        </w:tabs>
        <w:spacing w:after="0" w:line="360" w:lineRule="auto"/>
        <w:jc w:val="both"/>
        <w:outlineLvl w:val="5"/>
        <w:rPr>
          <w:rFonts w:ascii="Times New Roman" w:eastAsia="Times New Roman" w:hAnsi="Times New Roman" w:cs="Times New Roman"/>
          <w:b/>
          <w:sz w:val="24"/>
          <w:szCs w:val="24"/>
          <w:u w:val="single"/>
        </w:rPr>
      </w:pPr>
      <w:r>
        <w:rPr>
          <w:rFonts w:ascii="Times New Roman" w:eastAsia="Times New Roman" w:hAnsi="Times New Roman" w:cs="Times New Roman"/>
          <w:b/>
          <w:bCs/>
          <w:sz w:val="24"/>
          <w:szCs w:val="24"/>
          <w:u w:val="single"/>
        </w:rPr>
        <w:lastRenderedPageBreak/>
        <w:t>ΠΡΟΣΟΧΗ:</w:t>
      </w:r>
    </w:p>
    <w:p w:rsidR="00E93DBA" w:rsidRDefault="00E93DBA" w:rsidP="00E93DBA">
      <w:pPr>
        <w:pBdr>
          <w:top w:val="single" w:sz="4" w:space="1" w:color="auto"/>
          <w:left w:val="single" w:sz="4" w:space="4" w:color="auto"/>
          <w:bottom w:val="single" w:sz="4" w:space="1" w:color="auto"/>
          <w:right w:val="single" w:sz="4" w:space="4" w:color="auto"/>
        </w:pBdr>
        <w:tabs>
          <w:tab w:val="left" w:pos="0"/>
          <w:tab w:val="left" w:pos="567"/>
        </w:tabs>
        <w:spacing w:after="0" w:line="360" w:lineRule="auto"/>
        <w:jc w:val="both"/>
        <w:rPr>
          <w:rFonts w:ascii="Times New Roman" w:eastAsia="Times New Roman" w:hAnsi="Times New Roman" w:cs="Times New Roman"/>
          <w:bCs/>
        </w:rPr>
      </w:pPr>
      <w:r>
        <w:rPr>
          <w:rFonts w:ascii="Times New Roman" w:eastAsia="Times New Roman" w:hAnsi="Times New Roman" w:cs="Times New Roman"/>
          <w:bCs/>
          <w:sz w:val="24"/>
          <w:szCs w:val="24"/>
        </w:rPr>
        <w:t xml:space="preserve">Για τις θέσεις με κωδικό </w:t>
      </w:r>
      <w:r>
        <w:rPr>
          <w:rFonts w:ascii="Times New Roman" w:eastAsia="Times New Roman" w:hAnsi="Times New Roman" w:cs="Times New Roman"/>
          <w:b/>
          <w:sz w:val="24"/>
          <w:szCs w:val="24"/>
        </w:rPr>
        <w:t>101</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προτάσσονται</w:t>
      </w:r>
      <w:r>
        <w:rPr>
          <w:rFonts w:ascii="Times New Roman" w:eastAsia="Times New Roman" w:hAnsi="Times New Roman" w:cs="Times New Roman"/>
          <w:bCs/>
          <w:sz w:val="24"/>
          <w:szCs w:val="24"/>
        </w:rPr>
        <w:t xml:space="preserve"> των λοιπών υποψηφίων, </w:t>
      </w:r>
      <w:r w:rsidRPr="00581C47">
        <w:rPr>
          <w:rFonts w:ascii="Times New Roman" w:eastAsia="Times New Roman" w:hAnsi="Times New Roman" w:cs="Times New Roman"/>
          <w:b/>
          <w:bCs/>
          <w:sz w:val="24"/>
          <w:szCs w:val="24"/>
        </w:rPr>
        <w:t>που</w:t>
      </w:r>
      <w:r>
        <w:rPr>
          <w:rFonts w:ascii="Times New Roman" w:eastAsia="Times New Roman" w:hAnsi="Times New Roman" w:cs="Times New Roman"/>
          <w:b/>
          <w:bCs/>
          <w:sz w:val="24"/>
          <w:szCs w:val="24"/>
        </w:rPr>
        <w:t xml:space="preserve"> </w:t>
      </w:r>
      <w:r w:rsidRPr="00C23BAE">
        <w:rPr>
          <w:rFonts w:ascii="Times New Roman" w:hAnsi="Times New Roman" w:cs="Times New Roman"/>
          <w:b/>
          <w:sz w:val="24"/>
          <w:szCs w:val="24"/>
        </w:rPr>
        <w:t>κατατάσσονται με τα ίδια προσόντα πρόσληψης</w:t>
      </w:r>
      <w:r>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ανεξάρτητα από το σύνολο των μονάδων που συγκεντρώνουν, </w:t>
      </w:r>
      <w:r>
        <w:rPr>
          <w:rFonts w:ascii="Times New Roman" w:eastAsia="Times New Roman" w:hAnsi="Times New Roman" w:cs="Times New Roman"/>
          <w:b/>
          <w:bCs/>
          <w:sz w:val="24"/>
          <w:szCs w:val="24"/>
        </w:rPr>
        <w:t>οι μόνιμοι κάτοικοι</w:t>
      </w:r>
      <w:r>
        <w:rPr>
          <w:rFonts w:ascii="Times New Roman" w:eastAsia="Times New Roman" w:hAnsi="Times New Roman" w:cs="Times New Roman"/>
          <w:bCs/>
          <w:sz w:val="24"/>
          <w:szCs w:val="24"/>
        </w:rPr>
        <w:t xml:space="preserve"> </w:t>
      </w:r>
      <w:r>
        <w:rPr>
          <w:rFonts w:ascii="Times New Roman" w:eastAsia="Times New Roman" w:hAnsi="Times New Roman" w:cs="Times New Roman"/>
          <w:b/>
        </w:rPr>
        <w:t>του Δήμου Θάσου της Νήσου Θάσου</w:t>
      </w:r>
      <w:r>
        <w:rPr>
          <w:rFonts w:ascii="Times New Roman" w:eastAsia="Times New Roman" w:hAnsi="Times New Roman" w:cs="Times New Roman"/>
          <w:bCs/>
        </w:rPr>
        <w:t>.</w:t>
      </w:r>
    </w:p>
    <w:p w:rsidR="0081590A" w:rsidRDefault="0081590A" w:rsidP="0081590A">
      <w:pPr>
        <w:pBdr>
          <w:top w:val="single" w:sz="4" w:space="1" w:color="auto"/>
          <w:left w:val="single" w:sz="4" w:space="4" w:color="auto"/>
          <w:bottom w:val="single" w:sz="4" w:space="1" w:color="auto"/>
          <w:right w:val="single" w:sz="4" w:space="4" w:color="auto"/>
        </w:pBdr>
        <w:tabs>
          <w:tab w:val="left" w:pos="0"/>
          <w:tab w:val="left" w:pos="567"/>
        </w:tabs>
        <w:spacing w:after="0" w:line="360" w:lineRule="auto"/>
        <w:jc w:val="both"/>
        <w:rPr>
          <w:rFonts w:ascii="Times New Roman" w:eastAsia="Times New Roman" w:hAnsi="Times New Roman" w:cs="Times New Roman"/>
          <w:bCs/>
        </w:rPr>
      </w:pPr>
      <w:r>
        <w:rPr>
          <w:rFonts w:ascii="Times New Roman" w:eastAsia="Times New Roman" w:hAnsi="Times New Roman" w:cs="Times New Roman"/>
          <w:bCs/>
          <w:sz w:val="24"/>
          <w:szCs w:val="24"/>
        </w:rPr>
        <w:t xml:space="preserve">Για τις θέσεις με κωδικό </w:t>
      </w:r>
      <w:r>
        <w:rPr>
          <w:rFonts w:ascii="Times New Roman" w:eastAsia="Times New Roman" w:hAnsi="Times New Roman" w:cs="Times New Roman"/>
          <w:b/>
          <w:sz w:val="24"/>
          <w:szCs w:val="24"/>
        </w:rPr>
        <w:t>102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προτάσσονται</w:t>
      </w:r>
      <w:r>
        <w:rPr>
          <w:rFonts w:ascii="Times New Roman" w:eastAsia="Times New Roman" w:hAnsi="Times New Roman" w:cs="Times New Roman"/>
          <w:bCs/>
          <w:sz w:val="24"/>
          <w:szCs w:val="24"/>
        </w:rPr>
        <w:t xml:space="preserve"> των λοιπών υποψηφίων, ανεξάρτητα από το σύνολο των μονάδων που συγκεντρώνουν, </w:t>
      </w:r>
      <w:r>
        <w:rPr>
          <w:rFonts w:ascii="Times New Roman" w:eastAsia="Times New Roman" w:hAnsi="Times New Roman" w:cs="Times New Roman"/>
          <w:b/>
          <w:bCs/>
          <w:sz w:val="24"/>
          <w:szCs w:val="24"/>
        </w:rPr>
        <w:t>οι μόνιμοι κάτοικοι</w:t>
      </w:r>
      <w:r>
        <w:rPr>
          <w:rFonts w:ascii="Times New Roman" w:eastAsia="Times New Roman" w:hAnsi="Times New Roman" w:cs="Times New Roman"/>
          <w:bCs/>
          <w:sz w:val="24"/>
          <w:szCs w:val="24"/>
        </w:rPr>
        <w:t xml:space="preserve"> </w:t>
      </w:r>
      <w:r>
        <w:rPr>
          <w:rFonts w:ascii="Times New Roman" w:eastAsia="Times New Roman" w:hAnsi="Times New Roman" w:cs="Times New Roman"/>
          <w:b/>
        </w:rPr>
        <w:t>του Δήμου Θάσου της Νήσου Θάσου</w:t>
      </w:r>
      <w:r>
        <w:rPr>
          <w:rFonts w:ascii="Times New Roman" w:eastAsia="Times New Roman" w:hAnsi="Times New Roman" w:cs="Times New Roman"/>
          <w:bCs/>
        </w:rPr>
        <w:t>.</w:t>
      </w:r>
    </w:p>
    <w:p w:rsidR="0081590A" w:rsidRDefault="0081590A" w:rsidP="00E93DBA">
      <w:pPr>
        <w:pBdr>
          <w:top w:val="single" w:sz="4" w:space="1" w:color="auto"/>
          <w:left w:val="single" w:sz="4" w:space="4" w:color="auto"/>
          <w:bottom w:val="single" w:sz="4" w:space="1" w:color="auto"/>
          <w:right w:val="single" w:sz="4" w:space="4" w:color="auto"/>
        </w:pBdr>
        <w:tabs>
          <w:tab w:val="left" w:pos="0"/>
          <w:tab w:val="left" w:pos="567"/>
        </w:tabs>
        <w:spacing w:after="0" w:line="360" w:lineRule="auto"/>
        <w:jc w:val="both"/>
        <w:rPr>
          <w:rFonts w:ascii="Times New Roman" w:eastAsia="Times New Roman" w:hAnsi="Times New Roman" w:cs="Times New Roman"/>
          <w:bCs/>
        </w:rPr>
      </w:pPr>
    </w:p>
    <w:p w:rsidR="00E93DBA" w:rsidRDefault="00E93DBA" w:rsidP="00E93DBA">
      <w:pPr>
        <w:tabs>
          <w:tab w:val="left" w:pos="567"/>
        </w:tabs>
        <w:spacing w:after="0" w:line="360" w:lineRule="auto"/>
        <w:rPr>
          <w:rFonts w:ascii="Times New Roman" w:eastAsia="Times New Roman" w:hAnsi="Times New Roman" w:cs="Times New Roman"/>
          <w:bCs/>
        </w:rPr>
      </w:pPr>
    </w:p>
    <w:p w:rsidR="00E93DBA" w:rsidRPr="00380A62" w:rsidRDefault="00E93DBA" w:rsidP="00E93DBA">
      <w:pPr>
        <w:tabs>
          <w:tab w:val="left" w:pos="567"/>
        </w:tabs>
        <w:spacing w:after="0" w:line="360" w:lineRule="auto"/>
        <w:rPr>
          <w:rFonts w:ascii="Times New Roman" w:eastAsia="Times New Roman" w:hAnsi="Times New Roman" w:cs="Times New Roman"/>
          <w:b/>
          <w:bCs/>
          <w:sz w:val="24"/>
          <w:szCs w:val="24"/>
          <w:u w:val="single"/>
        </w:rPr>
      </w:pPr>
      <w:r w:rsidRPr="00380A62">
        <w:rPr>
          <w:rFonts w:ascii="Times New Roman" w:eastAsia="Times New Roman" w:hAnsi="Times New Roman" w:cs="Times New Roman"/>
          <w:b/>
          <w:bCs/>
          <w:sz w:val="24"/>
          <w:szCs w:val="24"/>
          <w:u w:val="single"/>
        </w:rPr>
        <w:t>ΚΕΦΑΛΑΙΟ ΤΕΤΑΡΤΟ: Ανάρτηση πινάκων και υποβολή ενστάσεων</w:t>
      </w:r>
      <w:r w:rsidR="0081590A">
        <w:rPr>
          <w:rFonts w:ascii="Times New Roman" w:eastAsia="Times New Roman" w:hAnsi="Times New Roman" w:cs="Times New Roman"/>
          <w:b/>
          <w:bCs/>
          <w:sz w:val="24"/>
          <w:szCs w:val="24"/>
          <w:u w:val="single"/>
        </w:rPr>
        <w:t>.</w:t>
      </w:r>
    </w:p>
    <w:p w:rsidR="00E93DBA" w:rsidRPr="001123ED" w:rsidRDefault="00E93DBA" w:rsidP="00E93DBA">
      <w:pPr>
        <w:pStyle w:val="a4"/>
        <w:tabs>
          <w:tab w:val="left" w:pos="567"/>
        </w:tabs>
        <w:spacing w:line="360" w:lineRule="auto"/>
        <w:ind w:left="0"/>
        <w:jc w:val="both"/>
        <w:rPr>
          <w:bCs/>
          <w:sz w:val="24"/>
          <w:szCs w:val="24"/>
        </w:rPr>
      </w:pPr>
      <w:r w:rsidRPr="001123ED">
        <w:rPr>
          <w:sz w:val="24"/>
          <w:szCs w:val="24"/>
        </w:rPr>
        <w:t xml:space="preserve">Μετά την κατάρτιση των πινάκων, η υπηρεσία μας </w:t>
      </w:r>
      <w:r w:rsidRPr="001123ED">
        <w:rPr>
          <w:b/>
          <w:bCs/>
          <w:sz w:val="24"/>
          <w:szCs w:val="24"/>
        </w:rPr>
        <w:t>θα αναρτήσει,</w:t>
      </w:r>
      <w:r w:rsidRPr="001123ED">
        <w:rPr>
          <w:sz w:val="24"/>
          <w:szCs w:val="24"/>
        </w:rPr>
        <w:t xml:space="preserve"> </w:t>
      </w:r>
      <w:r w:rsidRPr="001123ED">
        <w:rPr>
          <w:b/>
          <w:bCs/>
          <w:sz w:val="24"/>
          <w:szCs w:val="24"/>
        </w:rPr>
        <w:t>το αργότερο μέσα σε είκοσι (20) ημέρες από τη λήξη της προθεσμίας υποβολής των αιτήσεων συμμετοχής,</w:t>
      </w:r>
      <w:r w:rsidRPr="001123ED">
        <w:rPr>
          <w:sz w:val="24"/>
          <w:szCs w:val="24"/>
        </w:rPr>
        <w:t xml:space="preserve"> </w:t>
      </w:r>
      <w:r w:rsidRPr="001123ED">
        <w:rPr>
          <w:b/>
          <w:bCs/>
          <w:sz w:val="24"/>
          <w:szCs w:val="24"/>
        </w:rPr>
        <w:t>τους πίνακες κατάταξης</w:t>
      </w:r>
      <w:r w:rsidRPr="001123ED">
        <w:rPr>
          <w:sz w:val="24"/>
          <w:szCs w:val="24"/>
        </w:rPr>
        <w:t xml:space="preserve"> </w:t>
      </w:r>
      <w:r w:rsidRPr="001123ED">
        <w:rPr>
          <w:b/>
          <w:sz w:val="24"/>
          <w:szCs w:val="24"/>
        </w:rPr>
        <w:t>των υποψηφίων</w:t>
      </w:r>
      <w:r w:rsidRPr="001123ED">
        <w:rPr>
          <w:sz w:val="24"/>
          <w:szCs w:val="24"/>
        </w:rPr>
        <w:t xml:space="preserve"> στο κατάστημα των γραφείων μας, τους οποίους πρέπει να αποστείλει </w:t>
      </w:r>
      <w:r w:rsidRPr="001123ED">
        <w:rPr>
          <w:b/>
          <w:sz w:val="24"/>
          <w:szCs w:val="24"/>
          <w:u w:val="single"/>
        </w:rPr>
        <w:t>άμεσα</w:t>
      </w:r>
      <w:r w:rsidRPr="001123ED">
        <w:rPr>
          <w:sz w:val="24"/>
          <w:szCs w:val="24"/>
        </w:rPr>
        <w:t xml:space="preserve"> για έλεγχο στο ΑΣΕΠ, ενώ θα συνταχθεί </w:t>
      </w:r>
      <w:r w:rsidRPr="001123ED">
        <w:rPr>
          <w:b/>
          <w:sz w:val="24"/>
          <w:szCs w:val="24"/>
          <w:u w:val="single"/>
        </w:rPr>
        <w:t>και</w:t>
      </w:r>
      <w:r w:rsidRPr="001123ED">
        <w:rPr>
          <w:sz w:val="24"/>
          <w:szCs w:val="24"/>
        </w:rPr>
        <w:t xml:space="preserve"> </w:t>
      </w:r>
      <w:r w:rsidRPr="001123ED">
        <w:rPr>
          <w:b/>
          <w:sz w:val="24"/>
          <w:szCs w:val="24"/>
        </w:rPr>
        <w:t>σχετικό</w:t>
      </w:r>
      <w:r w:rsidRPr="001123ED">
        <w:rPr>
          <w:sz w:val="24"/>
          <w:szCs w:val="24"/>
        </w:rPr>
        <w:t xml:space="preserve"> </w:t>
      </w:r>
      <w:r w:rsidRPr="001123ED">
        <w:rPr>
          <w:b/>
          <w:sz w:val="24"/>
          <w:szCs w:val="24"/>
        </w:rPr>
        <w:t xml:space="preserve">πρακτικό ανάρτησης </w:t>
      </w:r>
      <w:r w:rsidRPr="001123ED">
        <w:rPr>
          <w:sz w:val="24"/>
          <w:szCs w:val="24"/>
        </w:rPr>
        <w:t xml:space="preserve">(σύμφωνα με το άρθρο 21 παρ. 11 του Ν. 2190/1994, όπως ισχύει), το οποίο θα υπογραφεί από δύο (2) υπαλλήλους της υπηρεσίας. Το πρακτικό αυτό θα αποσταλεί </w:t>
      </w:r>
      <w:r w:rsidRPr="001123ED">
        <w:rPr>
          <w:b/>
          <w:sz w:val="24"/>
          <w:szCs w:val="24"/>
          <w:u w:val="single"/>
        </w:rPr>
        <w:t>αυθημερόν</w:t>
      </w:r>
      <w:r w:rsidRPr="001123ED">
        <w:rPr>
          <w:sz w:val="24"/>
          <w:szCs w:val="24"/>
        </w:rPr>
        <w:t xml:space="preserve"> στο ΑΣΕΠ είτε στο </w:t>
      </w:r>
      <w:r w:rsidRPr="001123ED">
        <w:rPr>
          <w:sz w:val="24"/>
          <w:szCs w:val="24"/>
          <w:lang w:val="en-US"/>
        </w:rPr>
        <w:t>e</w:t>
      </w:r>
      <w:r w:rsidRPr="001123ED">
        <w:rPr>
          <w:sz w:val="24"/>
          <w:szCs w:val="24"/>
        </w:rPr>
        <w:t>-</w:t>
      </w:r>
      <w:r w:rsidRPr="001123ED">
        <w:rPr>
          <w:sz w:val="24"/>
          <w:szCs w:val="24"/>
          <w:lang w:val="en-US"/>
        </w:rPr>
        <w:t>mail</w:t>
      </w:r>
      <w:r w:rsidRPr="001123ED">
        <w:rPr>
          <w:sz w:val="24"/>
          <w:szCs w:val="24"/>
        </w:rPr>
        <w:t xml:space="preserve"> </w:t>
      </w:r>
      <w:hyperlink r:id="rId7" w:history="1">
        <w:r w:rsidRPr="001123ED">
          <w:rPr>
            <w:rStyle w:val="-"/>
            <w:b/>
            <w:sz w:val="24"/>
            <w:szCs w:val="24"/>
            <w:lang w:val="en-US"/>
          </w:rPr>
          <w:t>sox</w:t>
        </w:r>
        <w:r w:rsidRPr="001123ED">
          <w:rPr>
            <w:rStyle w:val="-"/>
            <w:b/>
            <w:sz w:val="24"/>
            <w:szCs w:val="24"/>
          </w:rPr>
          <w:t>@</w:t>
        </w:r>
        <w:proofErr w:type="spellStart"/>
        <w:r w:rsidRPr="001123ED">
          <w:rPr>
            <w:rStyle w:val="-"/>
            <w:b/>
            <w:sz w:val="24"/>
            <w:szCs w:val="24"/>
            <w:lang w:val="en-US"/>
          </w:rPr>
          <w:t>asep</w:t>
        </w:r>
        <w:proofErr w:type="spellEnd"/>
        <w:r w:rsidRPr="001123ED">
          <w:rPr>
            <w:rStyle w:val="-"/>
            <w:b/>
            <w:sz w:val="24"/>
            <w:szCs w:val="24"/>
          </w:rPr>
          <w:t>.</w:t>
        </w:r>
        <w:proofErr w:type="spellStart"/>
        <w:r w:rsidRPr="001123ED">
          <w:rPr>
            <w:rStyle w:val="-"/>
            <w:b/>
            <w:sz w:val="24"/>
            <w:szCs w:val="24"/>
            <w:lang w:val="en-US"/>
          </w:rPr>
          <w:t>gr</w:t>
        </w:r>
        <w:proofErr w:type="spellEnd"/>
      </w:hyperlink>
      <w:r w:rsidRPr="001123ED">
        <w:rPr>
          <w:sz w:val="24"/>
          <w:szCs w:val="24"/>
        </w:rPr>
        <w:t xml:space="preserve"> είτε </w:t>
      </w:r>
      <w:r w:rsidRPr="001123ED">
        <w:rPr>
          <w:bCs/>
          <w:sz w:val="24"/>
          <w:szCs w:val="24"/>
        </w:rPr>
        <w:t xml:space="preserve">στο </w:t>
      </w:r>
      <w:r w:rsidRPr="001123ED">
        <w:rPr>
          <w:bCs/>
          <w:sz w:val="24"/>
          <w:szCs w:val="24"/>
          <w:lang w:val="en-US"/>
        </w:rPr>
        <w:t>fax</w:t>
      </w:r>
      <w:r w:rsidRPr="001123ED">
        <w:rPr>
          <w:bCs/>
          <w:sz w:val="24"/>
          <w:szCs w:val="24"/>
        </w:rPr>
        <w:t xml:space="preserve"> </w:t>
      </w:r>
      <w:r w:rsidRPr="001123ED">
        <w:rPr>
          <w:b/>
          <w:bCs/>
          <w:sz w:val="24"/>
          <w:szCs w:val="24"/>
        </w:rPr>
        <w:t xml:space="preserve">210 6467728 </w:t>
      </w:r>
      <w:r w:rsidRPr="001123ED">
        <w:rPr>
          <w:bCs/>
          <w:sz w:val="24"/>
          <w:szCs w:val="24"/>
        </w:rPr>
        <w:t>ή</w:t>
      </w:r>
      <w:r w:rsidRPr="001123ED">
        <w:rPr>
          <w:b/>
          <w:bCs/>
          <w:sz w:val="24"/>
          <w:szCs w:val="24"/>
        </w:rPr>
        <w:t xml:space="preserve"> 213 1319188</w:t>
      </w:r>
      <w:r w:rsidRPr="001123ED">
        <w:rPr>
          <w:bCs/>
          <w:sz w:val="24"/>
          <w:szCs w:val="24"/>
        </w:rPr>
        <w:t>.</w:t>
      </w:r>
    </w:p>
    <w:p w:rsidR="00E93DBA" w:rsidRPr="008423C4" w:rsidRDefault="00E93DBA" w:rsidP="00E93DBA">
      <w:pPr>
        <w:tabs>
          <w:tab w:val="left" w:pos="567"/>
        </w:tabs>
        <w:suppressAutoHyphens/>
        <w:spacing w:line="360" w:lineRule="auto"/>
        <w:jc w:val="both"/>
        <w:rPr>
          <w:rFonts w:ascii="Times New Roman" w:hAnsi="Times New Roman" w:cs="Times New Roman"/>
          <w:b/>
          <w:bCs/>
          <w:sz w:val="24"/>
          <w:szCs w:val="24"/>
          <w:lang w:eastAsia="ar-SA"/>
        </w:rPr>
      </w:pPr>
      <w:r w:rsidRPr="001123ED">
        <w:rPr>
          <w:rFonts w:ascii="Times New Roman" w:hAnsi="Times New Roman" w:cs="Times New Roman"/>
          <w:sz w:val="24"/>
          <w:szCs w:val="24"/>
          <w:lang w:eastAsia="ar-SA"/>
        </w:rPr>
        <w:t xml:space="preserve">Κατά των πινάκων αυτών επιτρέπεται στους ενδιαφερόμενους η άσκηση </w:t>
      </w:r>
      <w:r w:rsidRPr="001123ED">
        <w:rPr>
          <w:rFonts w:ascii="Times New Roman" w:hAnsi="Times New Roman" w:cs="Times New Roman"/>
          <w:b/>
          <w:sz w:val="24"/>
          <w:szCs w:val="24"/>
          <w:lang w:eastAsia="ar-SA"/>
        </w:rPr>
        <w:t>ένστασης</w:t>
      </w:r>
      <w:r w:rsidRPr="001123ED">
        <w:rPr>
          <w:rFonts w:ascii="Times New Roman" w:hAnsi="Times New Roman" w:cs="Times New Roman"/>
          <w:sz w:val="24"/>
          <w:szCs w:val="24"/>
          <w:lang w:eastAsia="ar-SA"/>
        </w:rPr>
        <w:t xml:space="preserve"> μέσα σε αποκλειστική </w:t>
      </w:r>
      <w:r w:rsidRPr="001123ED">
        <w:rPr>
          <w:rFonts w:ascii="Times New Roman" w:hAnsi="Times New Roman" w:cs="Times New Roman"/>
          <w:b/>
          <w:sz w:val="24"/>
          <w:szCs w:val="24"/>
          <w:lang w:eastAsia="ar-SA"/>
        </w:rPr>
        <w:t>προθεσμία</w:t>
      </w:r>
      <w:r w:rsidRPr="001123ED">
        <w:rPr>
          <w:rFonts w:ascii="Times New Roman" w:hAnsi="Times New Roman" w:cs="Times New Roman"/>
          <w:sz w:val="24"/>
          <w:szCs w:val="24"/>
          <w:lang w:eastAsia="ar-SA"/>
        </w:rPr>
        <w:t xml:space="preserve"> </w:t>
      </w:r>
      <w:r w:rsidRPr="001123ED">
        <w:rPr>
          <w:rFonts w:ascii="Times New Roman" w:hAnsi="Times New Roman" w:cs="Times New Roman"/>
          <w:b/>
          <w:sz w:val="24"/>
          <w:szCs w:val="24"/>
          <w:lang w:eastAsia="ar-SA"/>
        </w:rPr>
        <w:t xml:space="preserve">δέκα (10) ημερών </w:t>
      </w:r>
      <w:r w:rsidRPr="001123ED">
        <w:rPr>
          <w:rFonts w:ascii="Times New Roman" w:hAnsi="Times New Roman" w:cs="Times New Roman"/>
          <w:b/>
          <w:bCs/>
          <w:sz w:val="24"/>
          <w:szCs w:val="24"/>
          <w:lang w:eastAsia="ar-SA"/>
        </w:rPr>
        <w:t>(υπολογιζόμενες ημερολογιακά)</w:t>
      </w:r>
      <w:r w:rsidRPr="001123ED">
        <w:rPr>
          <w:rFonts w:ascii="Times New Roman" w:hAnsi="Times New Roman" w:cs="Times New Roman"/>
          <w:bCs/>
          <w:sz w:val="24"/>
          <w:szCs w:val="24"/>
          <w:lang w:eastAsia="ar-SA"/>
        </w:rPr>
        <w:t>,</w:t>
      </w:r>
      <w:r w:rsidRPr="001123ED">
        <w:rPr>
          <w:rFonts w:ascii="Times New Roman" w:hAnsi="Times New Roman" w:cs="Times New Roman"/>
          <w:b/>
          <w:bCs/>
          <w:sz w:val="24"/>
          <w:szCs w:val="24"/>
          <w:lang w:eastAsia="ar-SA"/>
        </w:rPr>
        <w:t xml:space="preserve"> </w:t>
      </w:r>
      <w:r w:rsidRPr="001123ED">
        <w:rPr>
          <w:rFonts w:ascii="Times New Roman" w:hAnsi="Times New Roman" w:cs="Times New Roman"/>
          <w:sz w:val="24"/>
          <w:szCs w:val="24"/>
          <w:lang w:eastAsia="ar-SA"/>
        </w:rPr>
        <w:t>η οποία αρχίζει από την επόμενη ημέρα της ανάρτησής τους.</w:t>
      </w:r>
      <w:r w:rsidRPr="001123ED">
        <w:rPr>
          <w:rFonts w:ascii="Times New Roman" w:hAnsi="Times New Roman" w:cs="Times New Roman"/>
          <w:b/>
          <w:sz w:val="24"/>
          <w:szCs w:val="24"/>
          <w:lang w:eastAsia="ar-SA"/>
        </w:rPr>
        <w:t xml:space="preserve"> </w:t>
      </w:r>
      <w:r w:rsidRPr="001123ED">
        <w:rPr>
          <w:rFonts w:ascii="Times New Roman" w:hAnsi="Times New Roman" w:cs="Times New Roman"/>
          <w:bCs/>
          <w:sz w:val="24"/>
          <w:szCs w:val="24"/>
          <w:lang w:eastAsia="ar-SA"/>
        </w:rPr>
        <w:t xml:space="preserve">Η ένσταση κατατίθεται </w:t>
      </w:r>
      <w:r w:rsidRPr="001123ED">
        <w:rPr>
          <w:rFonts w:ascii="Times New Roman" w:hAnsi="Times New Roman" w:cs="Times New Roman"/>
          <w:sz w:val="24"/>
          <w:szCs w:val="24"/>
          <w:lang w:eastAsia="ar-SA"/>
        </w:rPr>
        <w:t xml:space="preserve">ή αποστέλλεται με συστημένη επιστολή </w:t>
      </w:r>
      <w:r w:rsidRPr="001123ED">
        <w:rPr>
          <w:rFonts w:ascii="Times New Roman" w:hAnsi="Times New Roman" w:cs="Times New Roman"/>
          <w:b/>
          <w:bCs/>
          <w:sz w:val="24"/>
          <w:szCs w:val="24"/>
          <w:lang w:eastAsia="ar-SA"/>
        </w:rPr>
        <w:t>απευθείας στ</w:t>
      </w:r>
      <w:r w:rsidR="0081590A">
        <w:rPr>
          <w:rFonts w:ascii="Times New Roman" w:hAnsi="Times New Roman" w:cs="Times New Roman"/>
          <w:b/>
          <w:bCs/>
          <w:sz w:val="24"/>
          <w:szCs w:val="24"/>
          <w:lang w:eastAsia="ar-SA"/>
        </w:rPr>
        <w:t>η Διοικητική Υπηρεσία του Αποκεντρωμένου Τμήματος ΑΣΕΠ</w:t>
      </w:r>
      <w:r w:rsidRPr="001123ED">
        <w:rPr>
          <w:rFonts w:ascii="Times New Roman" w:hAnsi="Times New Roman" w:cs="Times New Roman"/>
          <w:b/>
          <w:sz w:val="24"/>
          <w:szCs w:val="24"/>
          <w:lang w:eastAsia="ar-SA"/>
        </w:rPr>
        <w:t xml:space="preserve"> Θεσσαλονίκης</w:t>
      </w:r>
      <w:r w:rsidRPr="001123ED">
        <w:rPr>
          <w:rFonts w:ascii="Times New Roman" w:hAnsi="Times New Roman" w:cs="Times New Roman"/>
          <w:sz w:val="24"/>
          <w:szCs w:val="24"/>
          <w:lang w:eastAsia="ar-SA"/>
        </w:rPr>
        <w:t xml:space="preserve"> (Λεωφόρος Γεωργικής Σχολής 65, Κτίριο </w:t>
      </w:r>
      <w:r w:rsidRPr="001123ED">
        <w:rPr>
          <w:rFonts w:ascii="Times New Roman" w:hAnsi="Times New Roman" w:cs="Times New Roman"/>
          <w:sz w:val="24"/>
          <w:szCs w:val="24"/>
          <w:lang w:val="en-US" w:eastAsia="ar-SA"/>
        </w:rPr>
        <w:t>ZEDA</w:t>
      </w:r>
      <w:r w:rsidRPr="001123ED">
        <w:rPr>
          <w:rFonts w:ascii="Times New Roman" w:hAnsi="Times New Roman" w:cs="Times New Roman"/>
          <w:sz w:val="24"/>
          <w:szCs w:val="24"/>
          <w:lang w:eastAsia="ar-SA"/>
        </w:rPr>
        <w:t xml:space="preserve">, Τ.Κ. 57001 Θέρμη) και, για να εξεταστεί, πρέπει να συνοδεύεται από αποδεικτικό καταβολής </w:t>
      </w:r>
      <w:r w:rsidR="00C1066F">
        <w:rPr>
          <w:rFonts w:ascii="Times New Roman" w:hAnsi="Times New Roman" w:cs="Times New Roman"/>
          <w:b/>
          <w:sz w:val="24"/>
          <w:szCs w:val="24"/>
          <w:lang w:eastAsia="ar-SA"/>
        </w:rPr>
        <w:t>παραβόλου είκοσι ευρώ (2</w:t>
      </w:r>
      <w:r w:rsidRPr="001123ED">
        <w:rPr>
          <w:rFonts w:ascii="Times New Roman" w:hAnsi="Times New Roman" w:cs="Times New Roman"/>
          <w:b/>
          <w:sz w:val="24"/>
          <w:szCs w:val="24"/>
          <w:lang w:eastAsia="ar-SA"/>
        </w:rPr>
        <w:t xml:space="preserve">0 €), </w:t>
      </w:r>
      <w:r w:rsidRPr="001123ED">
        <w:rPr>
          <w:rFonts w:ascii="Times New Roman" w:hAnsi="Times New Roman" w:cs="Times New Roman"/>
          <w:sz w:val="24"/>
          <w:szCs w:val="24"/>
          <w:lang w:eastAsia="ar-SA"/>
        </w:rPr>
        <w:t xml:space="preserve">που έχει εκδοθεί </w:t>
      </w:r>
      <w:r w:rsidRPr="001123ED">
        <w:rPr>
          <w:rFonts w:ascii="Times New Roman" w:hAnsi="Times New Roman" w:cs="Times New Roman"/>
          <w:b/>
          <w:sz w:val="24"/>
          <w:szCs w:val="24"/>
          <w:lang w:eastAsia="ar-SA"/>
        </w:rPr>
        <w:t>είτε</w:t>
      </w:r>
      <w:r w:rsidRPr="001123ED">
        <w:rPr>
          <w:rFonts w:ascii="Times New Roman" w:hAnsi="Times New Roman" w:cs="Times New Roman"/>
          <w:sz w:val="24"/>
          <w:szCs w:val="24"/>
          <w:lang w:eastAsia="ar-SA"/>
        </w:rPr>
        <w:t xml:space="preserve"> μέσω της εφαρμογής του ηλεκτρονικού παραβόλου (</w:t>
      </w:r>
      <w:r w:rsidRPr="001123ED">
        <w:rPr>
          <w:rFonts w:ascii="Times New Roman" w:hAnsi="Times New Roman" w:cs="Times New Roman"/>
          <w:sz w:val="24"/>
          <w:szCs w:val="24"/>
          <w:lang w:val="en-US" w:eastAsia="ar-SA"/>
        </w:rPr>
        <w:t>e</w:t>
      </w:r>
      <w:r w:rsidRPr="001123ED">
        <w:rPr>
          <w:rFonts w:ascii="Times New Roman" w:hAnsi="Times New Roman" w:cs="Times New Roman"/>
          <w:sz w:val="24"/>
          <w:szCs w:val="24"/>
          <w:lang w:eastAsia="ar-SA"/>
        </w:rPr>
        <w:t>-παράβολο), βλ. λογότυπο «ΗΛΕΚΤΡΟΝΙΚΟ ΠΑΡΑΒΟΛΟ» στο διαδικτυακό τόπο του ΑΣΕΠ (</w:t>
      </w:r>
      <w:hyperlink r:id="rId8" w:history="1">
        <w:r w:rsidRPr="001123ED">
          <w:rPr>
            <w:rFonts w:ascii="Times New Roman" w:hAnsi="Times New Roman" w:cs="Times New Roman"/>
            <w:color w:val="0000FF"/>
            <w:sz w:val="24"/>
            <w:szCs w:val="24"/>
            <w:u w:val="single"/>
            <w:lang w:val="en-US" w:eastAsia="ar-SA"/>
          </w:rPr>
          <w:t>www</w:t>
        </w:r>
        <w:r w:rsidRPr="001123ED">
          <w:rPr>
            <w:rFonts w:ascii="Times New Roman" w:hAnsi="Times New Roman" w:cs="Times New Roman"/>
            <w:color w:val="0000FF"/>
            <w:sz w:val="24"/>
            <w:szCs w:val="24"/>
            <w:u w:val="single"/>
            <w:lang w:eastAsia="ar-SA"/>
          </w:rPr>
          <w:t>.</w:t>
        </w:r>
        <w:proofErr w:type="spellStart"/>
        <w:r w:rsidRPr="001123ED">
          <w:rPr>
            <w:rFonts w:ascii="Times New Roman" w:hAnsi="Times New Roman" w:cs="Times New Roman"/>
            <w:color w:val="0000FF"/>
            <w:sz w:val="24"/>
            <w:szCs w:val="24"/>
            <w:u w:val="single"/>
            <w:lang w:val="en-US" w:eastAsia="ar-SA"/>
          </w:rPr>
          <w:t>asep</w:t>
        </w:r>
        <w:proofErr w:type="spellEnd"/>
        <w:r w:rsidRPr="001123ED">
          <w:rPr>
            <w:rFonts w:ascii="Times New Roman" w:hAnsi="Times New Roman" w:cs="Times New Roman"/>
            <w:color w:val="0000FF"/>
            <w:sz w:val="24"/>
            <w:szCs w:val="24"/>
            <w:u w:val="single"/>
            <w:lang w:eastAsia="ar-SA"/>
          </w:rPr>
          <w:t>.</w:t>
        </w:r>
        <w:proofErr w:type="spellStart"/>
        <w:r w:rsidRPr="001123ED">
          <w:rPr>
            <w:rFonts w:ascii="Times New Roman" w:hAnsi="Times New Roman" w:cs="Times New Roman"/>
            <w:color w:val="0000FF"/>
            <w:sz w:val="24"/>
            <w:szCs w:val="24"/>
            <w:u w:val="single"/>
            <w:lang w:val="en-US" w:eastAsia="ar-SA"/>
          </w:rPr>
          <w:t>gr</w:t>
        </w:r>
        <w:proofErr w:type="spellEnd"/>
      </w:hyperlink>
      <w:r w:rsidRPr="001123ED">
        <w:rPr>
          <w:rFonts w:ascii="Times New Roman" w:hAnsi="Times New Roman" w:cs="Times New Roman"/>
          <w:sz w:val="24"/>
          <w:szCs w:val="24"/>
          <w:lang w:eastAsia="ar-SA"/>
        </w:rPr>
        <w:t xml:space="preserve">), </w:t>
      </w:r>
      <w:r w:rsidRPr="001123ED">
        <w:rPr>
          <w:rFonts w:ascii="Times New Roman" w:hAnsi="Times New Roman" w:cs="Times New Roman"/>
          <w:b/>
          <w:sz w:val="24"/>
          <w:szCs w:val="24"/>
          <w:lang w:eastAsia="ar-SA"/>
        </w:rPr>
        <w:t xml:space="preserve">είτε </w:t>
      </w:r>
      <w:r w:rsidRPr="001123ED">
        <w:rPr>
          <w:rFonts w:ascii="Times New Roman" w:hAnsi="Times New Roman" w:cs="Times New Roman"/>
          <w:sz w:val="24"/>
          <w:szCs w:val="24"/>
          <w:lang w:eastAsia="ar-SA"/>
        </w:rPr>
        <w:t>από Δημόσια Οικονομική Υπηρεσία (Δ.Ο.Υ.)</w:t>
      </w:r>
      <w:r w:rsidRPr="001123ED">
        <w:rPr>
          <w:rFonts w:ascii="Times New Roman" w:hAnsi="Times New Roman" w:cs="Times New Roman"/>
          <w:bCs/>
          <w:sz w:val="24"/>
          <w:szCs w:val="24"/>
          <w:lang w:eastAsia="ar-SA"/>
        </w:rPr>
        <w:t xml:space="preserve">. </w:t>
      </w:r>
      <w:r w:rsidRPr="001123ED">
        <w:rPr>
          <w:rFonts w:ascii="Times New Roman" w:hAnsi="Times New Roman" w:cs="Times New Roman"/>
          <w:bCs/>
          <w:sz w:val="24"/>
          <w:szCs w:val="24"/>
          <w:u w:val="single"/>
          <w:lang w:eastAsia="ar-SA"/>
        </w:rPr>
        <w:t>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w:t>
      </w:r>
      <w:r w:rsidRPr="001123ED">
        <w:rPr>
          <w:rFonts w:ascii="Times New Roman" w:hAnsi="Times New Roman" w:cs="Times New Roman"/>
          <w:bCs/>
          <w:sz w:val="24"/>
          <w:szCs w:val="24"/>
          <w:lang w:eastAsia="ar-SA"/>
        </w:rPr>
        <w:t xml:space="preserve"> </w:t>
      </w:r>
      <w:r w:rsidRPr="008423C4">
        <w:rPr>
          <w:rFonts w:ascii="Times New Roman" w:hAnsi="Times New Roman" w:cs="Times New Roman"/>
          <w:b/>
          <w:bCs/>
          <w:sz w:val="24"/>
          <w:szCs w:val="24"/>
          <w:lang w:eastAsia="ar-SA"/>
        </w:rPr>
        <w:t>Σε περίπτωση που η υποβληθείσα ένσταση γίνει δεκτή, το καταβληθέν ποσό επιστρέφεται στον ενιστάμενο.</w:t>
      </w:r>
    </w:p>
    <w:p w:rsidR="00E93DBA" w:rsidRPr="001123ED" w:rsidRDefault="00E93DBA" w:rsidP="00E93DBA">
      <w:pPr>
        <w:tabs>
          <w:tab w:val="left" w:pos="567"/>
        </w:tabs>
        <w:spacing w:line="360" w:lineRule="auto"/>
        <w:jc w:val="both"/>
        <w:rPr>
          <w:rFonts w:ascii="Times New Roman" w:hAnsi="Times New Roman" w:cs="Times New Roman"/>
          <w:sz w:val="24"/>
          <w:szCs w:val="24"/>
        </w:rPr>
      </w:pPr>
      <w:r w:rsidRPr="001123ED">
        <w:rPr>
          <w:rFonts w:ascii="Times New Roman" w:hAnsi="Times New Roman" w:cs="Times New Roman"/>
          <w:sz w:val="24"/>
          <w:szCs w:val="24"/>
        </w:rPr>
        <w:lastRenderedPageBreak/>
        <w:t xml:space="preserve">Η υπηρεσία οφείλει να αποστείλει στο ΑΣΕΠ εντός </w:t>
      </w:r>
      <w:r w:rsidRPr="001123ED">
        <w:rPr>
          <w:rFonts w:ascii="Times New Roman" w:hAnsi="Times New Roman" w:cs="Times New Roman"/>
          <w:b/>
          <w:bCs/>
          <w:sz w:val="24"/>
          <w:szCs w:val="24"/>
        </w:rPr>
        <w:t>τριών (3)</w:t>
      </w:r>
      <w:r w:rsidRPr="001123ED">
        <w:rPr>
          <w:rFonts w:ascii="Times New Roman" w:hAnsi="Times New Roman" w:cs="Times New Roman"/>
          <w:sz w:val="24"/>
          <w:szCs w:val="24"/>
        </w:rPr>
        <w:t xml:space="preserve"> εργάσιμων ημερών φωτοαντίγραφα των αιτήσεων και των δικαιολογητικών των υποψηφίων, που έχουν υποβάλει ένσταση κατά των πινάκων κατάταξης. </w:t>
      </w:r>
    </w:p>
    <w:p w:rsidR="00E93DBA" w:rsidRDefault="00E93DBA" w:rsidP="00E93DBA">
      <w:pPr>
        <w:tabs>
          <w:tab w:val="left" w:pos="567"/>
        </w:tabs>
        <w:spacing w:before="120" w:after="0" w:line="360" w:lineRule="auto"/>
        <w:ind w:left="-284"/>
        <w:jc w:val="both"/>
        <w:rPr>
          <w:rFonts w:ascii="Times New Roman" w:eastAsia="Times New Roman" w:hAnsi="Times New Roman" w:cs="Times New Roman"/>
        </w:rPr>
      </w:pPr>
    </w:p>
    <w:p w:rsidR="00E93DBA" w:rsidRDefault="00E93DBA" w:rsidP="00E93DBA">
      <w:pPr>
        <w:tabs>
          <w:tab w:val="left" w:pos="567"/>
        </w:tabs>
        <w:spacing w:after="0" w:line="360" w:lineRule="auto"/>
        <w:ind w:left="-284"/>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ΚΕΦΑΛΑΙΟ ΠΕΜΠΤΟ: Πρόσληψη</w:t>
      </w:r>
      <w:r w:rsidR="0081590A">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u w:val="single"/>
        </w:rPr>
        <w:t xml:space="preserve"> </w:t>
      </w:r>
    </w:p>
    <w:p w:rsidR="00E93DBA" w:rsidRDefault="00E93DBA" w:rsidP="00E93DBA">
      <w:pPr>
        <w:spacing w:before="120" w:after="0" w:line="360" w:lineRule="auto"/>
        <w:jc w:val="both"/>
        <w:rPr>
          <w:rFonts w:ascii="Times New Roman" w:eastAsia="Times New Roman" w:hAnsi="Times New Roman" w:cs="Tahoma"/>
          <w:sz w:val="24"/>
          <w:szCs w:val="24"/>
        </w:rPr>
      </w:pPr>
      <w:r>
        <w:rPr>
          <w:rFonts w:ascii="Times New Roman" w:eastAsia="Times New Roman" w:hAnsi="Times New Roman" w:cs="Tahoma"/>
          <w:sz w:val="24"/>
          <w:szCs w:val="24"/>
        </w:rPr>
        <w:t xml:space="preserve">Η υπηρεσία προσλαμβάνει το προσωπικό με σύμβαση εργασίας ιδιωτικού δικαίου ορισμένου χρόνου </w:t>
      </w:r>
      <w:r>
        <w:rPr>
          <w:rFonts w:ascii="Times New Roman" w:eastAsia="Times New Roman" w:hAnsi="Times New Roman" w:cs="Tahoma"/>
          <w:b/>
          <w:sz w:val="24"/>
          <w:szCs w:val="24"/>
        </w:rPr>
        <w:t>αμέσως μετά</w:t>
      </w:r>
      <w:r>
        <w:rPr>
          <w:rFonts w:ascii="Times New Roman" w:eastAsia="Times New Roman" w:hAnsi="Times New Roman" w:cs="Tahoma"/>
          <w:sz w:val="24"/>
          <w:szCs w:val="24"/>
        </w:rPr>
        <w:t xml:space="preserve"> την κατάρτιση των πινάκων κατάταξης των υποψηφίων. Τυχόν </w:t>
      </w:r>
      <w:r>
        <w:rPr>
          <w:rFonts w:ascii="Times New Roman" w:eastAsia="Times New Roman" w:hAnsi="Times New Roman" w:cs="Tahoma"/>
          <w:b/>
          <w:sz w:val="24"/>
          <w:szCs w:val="24"/>
        </w:rPr>
        <w:t>αναμόρφωση</w:t>
      </w:r>
      <w:r>
        <w:rPr>
          <w:rFonts w:ascii="Times New Roman" w:eastAsia="Times New Roman" w:hAnsi="Times New Roman" w:cs="Tahoma"/>
          <w:sz w:val="24"/>
          <w:szCs w:val="24"/>
        </w:rPr>
        <w:t xml:space="preserve"> των πινάκων βάσει αυτεπάγγελτου ή </w:t>
      </w:r>
      <w:proofErr w:type="spellStart"/>
      <w:r>
        <w:rPr>
          <w:rFonts w:ascii="Times New Roman" w:eastAsia="Times New Roman" w:hAnsi="Times New Roman" w:cs="Tahoma"/>
          <w:sz w:val="24"/>
          <w:szCs w:val="24"/>
        </w:rPr>
        <w:t>κατ΄</w:t>
      </w:r>
      <w:proofErr w:type="spellEnd"/>
      <w:r>
        <w:rPr>
          <w:rFonts w:ascii="Times New Roman" w:eastAsia="Times New Roman" w:hAnsi="Times New Roman" w:cs="Tahoma"/>
          <w:sz w:val="24"/>
          <w:szCs w:val="24"/>
        </w:rPr>
        <w:t xml:space="preserve"> ένσταση ελέγχου του ΑΣΕΠ που συνεπάγεται ανακατάταξη των υποψηφίων, εκτελείται </w:t>
      </w:r>
      <w:r>
        <w:rPr>
          <w:rFonts w:ascii="Times New Roman" w:eastAsia="Times New Roman" w:hAnsi="Times New Roman" w:cs="Tahoma"/>
          <w:b/>
          <w:sz w:val="24"/>
          <w:szCs w:val="24"/>
        </w:rPr>
        <w:t>υποχρεωτικά</w:t>
      </w:r>
      <w:r>
        <w:rPr>
          <w:rFonts w:ascii="Times New Roman" w:eastAsia="Times New Roman" w:hAnsi="Times New Roman" w:cs="Tahoma"/>
          <w:sz w:val="24"/>
          <w:szCs w:val="24"/>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E93DBA" w:rsidRDefault="00E93DBA" w:rsidP="00E93DBA">
      <w:pPr>
        <w:spacing w:before="120" w:after="0" w:line="360" w:lineRule="auto"/>
        <w:jc w:val="both"/>
        <w:rPr>
          <w:rFonts w:ascii="Times New Roman" w:eastAsia="Times New Roman" w:hAnsi="Times New Roman" w:cs="Tahoma"/>
          <w:sz w:val="24"/>
          <w:szCs w:val="24"/>
        </w:rPr>
      </w:pPr>
      <w:r>
        <w:rPr>
          <w:rFonts w:ascii="Times New Roman" w:eastAsia="Times New Roman" w:hAnsi="Times New Roman" w:cs="Tahoma"/>
          <w:sz w:val="24"/>
          <w:szCs w:val="24"/>
        </w:rPr>
        <w:t xml:space="preserve">Προσληφθέντες οι οποίοι αποχωρούν πριν από τη λήξη της σύμβασής τους, </w:t>
      </w:r>
      <w:r>
        <w:rPr>
          <w:rFonts w:ascii="Times New Roman" w:eastAsia="Times New Roman" w:hAnsi="Times New Roman" w:cs="Tahoma"/>
          <w:b/>
          <w:sz w:val="24"/>
          <w:szCs w:val="24"/>
        </w:rPr>
        <w:t>αντικαθίστανται</w:t>
      </w:r>
      <w:r>
        <w:rPr>
          <w:rFonts w:ascii="Times New Roman" w:eastAsia="Times New Roman" w:hAnsi="Times New Roman" w:cs="Tahoma"/>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E93DBA" w:rsidRDefault="00E93DBA" w:rsidP="00E93DBA">
      <w:pPr>
        <w:spacing w:before="120" w:after="0" w:line="360" w:lineRule="auto"/>
        <w:jc w:val="both"/>
        <w:rPr>
          <w:rFonts w:ascii="Times New Roman" w:eastAsia="Times New Roman" w:hAnsi="Times New Roman" w:cs="Tahoma"/>
          <w:sz w:val="24"/>
          <w:szCs w:val="24"/>
        </w:rPr>
      </w:pPr>
      <w:r>
        <w:rPr>
          <w:rFonts w:ascii="Times New Roman" w:eastAsia="Times New Roman" w:hAnsi="Times New Roman" w:cs="Tahoma"/>
          <w:bCs/>
          <w:sz w:val="24"/>
          <w:szCs w:val="24"/>
        </w:rPr>
        <w:t xml:space="preserve">Σε κάθε περίπτωση, οι </w:t>
      </w:r>
      <w:r>
        <w:rPr>
          <w:rFonts w:ascii="Times New Roman" w:eastAsia="Times New Roman" w:hAnsi="Times New Roman" w:cs="Tahoma"/>
          <w:sz w:val="24"/>
          <w:szCs w:val="24"/>
        </w:rPr>
        <w:t xml:space="preserve">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Pr>
          <w:rFonts w:ascii="Times New Roman" w:eastAsia="Times New Roman" w:hAnsi="Times New Roman" w:cs="Tahoma"/>
          <w:b/>
          <w:sz w:val="24"/>
          <w:szCs w:val="24"/>
        </w:rPr>
        <w:t>υπολειπόμενο</w:t>
      </w:r>
      <w:r>
        <w:rPr>
          <w:rFonts w:ascii="Times New Roman" w:eastAsia="Times New Roman" w:hAnsi="Times New Roman" w:cs="Tahoma"/>
          <w:sz w:val="24"/>
          <w:szCs w:val="24"/>
        </w:rPr>
        <w:t xml:space="preserve">, κατά περίπτωση, χρονικό διάστημα και μέχρι συμπληρώσεως της </w:t>
      </w:r>
      <w:r>
        <w:rPr>
          <w:rFonts w:ascii="Times New Roman" w:eastAsia="Times New Roman" w:hAnsi="Times New Roman" w:cs="Tahoma"/>
          <w:b/>
          <w:sz w:val="24"/>
          <w:szCs w:val="24"/>
        </w:rPr>
        <w:t>εγκεκριμένης διάρκειας</w:t>
      </w:r>
      <w:r>
        <w:rPr>
          <w:rFonts w:ascii="Times New Roman" w:eastAsia="Times New Roman" w:hAnsi="Times New Roman" w:cs="Tahoma"/>
          <w:sz w:val="24"/>
          <w:szCs w:val="24"/>
        </w:rPr>
        <w:t xml:space="preserve"> της σύμβασης εργασίας ορισμένου χρόνου.</w:t>
      </w:r>
    </w:p>
    <w:p w:rsidR="00E93DBA" w:rsidRDefault="00E93DBA" w:rsidP="00E93DBA">
      <w:pPr>
        <w:autoSpaceDE w:val="0"/>
        <w:autoSpaceDN w:val="0"/>
        <w:adjustRightInd w:val="0"/>
        <w:spacing w:line="360" w:lineRule="auto"/>
        <w:jc w:val="both"/>
        <w:rPr>
          <w:rFonts w:ascii="Times New Roman" w:eastAsia="Times New Roman" w:hAnsi="Times New Roman" w:cs="Tahoma"/>
          <w:sz w:val="24"/>
          <w:szCs w:val="24"/>
        </w:rPr>
      </w:pPr>
      <w:r w:rsidRPr="001123ED">
        <w:rPr>
          <w:rFonts w:ascii="Times New Roman" w:hAnsi="Times New Roman" w:cs="Times New Roman"/>
          <w:sz w:val="24"/>
          <w:szCs w:val="24"/>
        </w:rPr>
        <w:t xml:space="preserve">Υποψήφιοι που επιλέγονται για πρόσληψη, </w:t>
      </w:r>
      <w:r w:rsidRPr="001123ED">
        <w:rPr>
          <w:rFonts w:ascii="Times New Roman" w:hAnsi="Times New Roman" w:cs="Times New Roman"/>
          <w:b/>
          <w:sz w:val="24"/>
          <w:szCs w:val="24"/>
        </w:rPr>
        <w:t>προκειμένου να ελεγχθεί, εκ νέου, το κώλυμα της οκτάμηνης απασχόλησης</w:t>
      </w:r>
      <w:r w:rsidRPr="001123ED">
        <w:rPr>
          <w:rFonts w:ascii="Times New Roman" w:hAnsi="Times New Roman" w:cs="Times New Roman"/>
          <w:sz w:val="24"/>
          <w:szCs w:val="24"/>
        </w:rPr>
        <w:t>, πρέπει</w:t>
      </w:r>
      <w:r w:rsidRPr="001123ED">
        <w:rPr>
          <w:rFonts w:ascii="Times New Roman" w:hAnsi="Times New Roman" w:cs="Times New Roman"/>
          <w:b/>
          <w:sz w:val="24"/>
          <w:szCs w:val="24"/>
        </w:rPr>
        <w:t xml:space="preserve"> </w:t>
      </w:r>
      <w:r w:rsidRPr="001123ED">
        <w:rPr>
          <w:rFonts w:ascii="Times New Roman" w:hAnsi="Times New Roman" w:cs="Times New Roman"/>
          <w:sz w:val="24"/>
          <w:szCs w:val="24"/>
        </w:rPr>
        <w:t xml:space="preserve">κατά την ημέρα ανάληψης των καθηκόντων τους να υποβάλουν στο φορέα </w:t>
      </w:r>
      <w:r w:rsidRPr="001123ED">
        <w:rPr>
          <w:rFonts w:ascii="Times New Roman" w:hAnsi="Times New Roman" w:cs="Times New Roman"/>
          <w:b/>
          <w:sz w:val="24"/>
          <w:szCs w:val="24"/>
        </w:rPr>
        <w:t>υπεύθυνη δήλωση</w:t>
      </w:r>
      <w:r w:rsidRPr="001123ED">
        <w:rPr>
          <w:rFonts w:ascii="Times New Roman" w:hAnsi="Times New Roman" w:cs="Times New Roman"/>
          <w:sz w:val="24"/>
          <w:szCs w:val="24"/>
        </w:rPr>
        <w:t xml:space="preserve"> </w:t>
      </w:r>
      <w:r w:rsidRPr="001123ED">
        <w:rPr>
          <w:rFonts w:ascii="Times New Roman" w:hAnsi="Times New Roman" w:cs="Times New Roman"/>
          <w:color w:val="000000"/>
          <w:sz w:val="24"/>
          <w:szCs w:val="24"/>
        </w:rPr>
        <w:t xml:space="preserve">κατά το άρθρο 8 του Ν. 1599/1986, στην οποία </w:t>
      </w:r>
      <w:r w:rsidRPr="001123ED">
        <w:rPr>
          <w:rFonts w:ascii="Times New Roman" w:hAnsi="Times New Roman" w:cs="Times New Roman"/>
          <w:b/>
          <w:color w:val="000000"/>
          <w:sz w:val="24"/>
          <w:szCs w:val="24"/>
        </w:rPr>
        <w:t>να δηλώνουν ότι</w:t>
      </w:r>
      <w:r w:rsidRPr="001123ED">
        <w:rPr>
          <w:rFonts w:ascii="Times New Roman" w:hAnsi="Times New Roman" w:cs="Times New Roman"/>
          <w:color w:val="000000"/>
          <w:sz w:val="24"/>
          <w:szCs w:val="24"/>
        </w:rPr>
        <w:t xml:space="preserve"> από την ημερομηνία υποβολής της αίτησης συμμετοχής τους στη διαδικασία έως και την ημερομηνία πρόσληψης </w:t>
      </w:r>
      <w:r w:rsidRPr="001123ED">
        <w:rPr>
          <w:rFonts w:ascii="Times New Roman" w:hAnsi="Times New Roman" w:cs="Times New Roman"/>
          <w:b/>
          <w:color w:val="000000"/>
          <w:sz w:val="24"/>
          <w:szCs w:val="24"/>
        </w:rPr>
        <w:t>δεν έχουν απασχοληθεί</w:t>
      </w:r>
      <w:r w:rsidRPr="001123ED">
        <w:rPr>
          <w:rFonts w:ascii="Times New Roman" w:hAnsi="Times New Roman" w:cs="Times New Roman"/>
          <w:color w:val="000000"/>
          <w:sz w:val="24"/>
          <w:szCs w:val="24"/>
        </w:rPr>
        <w:t xml:space="preserve"> </w:t>
      </w:r>
      <w:r w:rsidRPr="001123ED">
        <w:rPr>
          <w:rFonts w:ascii="Times New Roman" w:hAnsi="Times New Roman" w:cs="Times New Roman"/>
          <w:b/>
          <w:color w:val="000000"/>
          <w:sz w:val="24"/>
          <w:szCs w:val="24"/>
        </w:rPr>
        <w:t>ή έχουν απασχοληθεί</w:t>
      </w:r>
      <w:r w:rsidRPr="001123ED">
        <w:rPr>
          <w:rFonts w:ascii="Times New Roman" w:hAnsi="Times New Roman" w:cs="Times New Roman"/>
          <w:color w:val="000000"/>
          <w:sz w:val="24"/>
          <w:szCs w:val="24"/>
        </w:rPr>
        <w:t xml:space="preserve"> (δηλώνεται το χρονικό διάστημα και ο φορέας απασχόλησης) </w:t>
      </w:r>
      <w:r w:rsidRPr="001123ED">
        <w:rPr>
          <w:rFonts w:ascii="Times New Roman" w:hAnsi="Times New Roman" w:cs="Times New Roman"/>
          <w:sz w:val="24"/>
          <w:szCs w:val="24"/>
        </w:rPr>
        <w:t xml:space="preserve">με σύμβαση εργασίας ορισμένου χρόνου για την αντιμετώπιση εποχιακών ή άλλων περιοδικών ή πρόσκαιρων αναγκών </w:t>
      </w:r>
      <w:r w:rsidRPr="001123ED">
        <w:rPr>
          <w:rFonts w:ascii="Times New Roman" w:hAnsi="Times New Roman" w:cs="Times New Roman"/>
          <w:b/>
          <w:color w:val="000000"/>
          <w:sz w:val="24"/>
          <w:szCs w:val="24"/>
        </w:rPr>
        <w:t>σε φορέα του δημόσιου ή ευρύτερου δημόσιου τομέα</w:t>
      </w:r>
      <w:r w:rsidRPr="001123ED">
        <w:rPr>
          <w:rFonts w:ascii="Times New Roman" w:hAnsi="Times New Roman" w:cs="Times New Roman"/>
          <w:sz w:val="24"/>
          <w:szCs w:val="24"/>
        </w:rPr>
        <w:t xml:space="preserve"> του άρθρου 1 παρ. 1 του Ν. 3812/2009</w:t>
      </w:r>
      <w:r w:rsidRPr="001123ED">
        <w:rPr>
          <w:rFonts w:ascii="Times New Roman" w:hAnsi="Times New Roman" w:cs="Times New Roman"/>
          <w:color w:val="000000"/>
          <w:sz w:val="24"/>
          <w:szCs w:val="24"/>
        </w:rPr>
        <w:t xml:space="preserve">.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w:t>
      </w:r>
      <w:r w:rsidRPr="001123ED">
        <w:rPr>
          <w:rFonts w:ascii="Times New Roman" w:hAnsi="Times New Roman" w:cs="Times New Roman"/>
          <w:color w:val="000000"/>
          <w:sz w:val="24"/>
          <w:szCs w:val="24"/>
        </w:rPr>
        <w:lastRenderedPageBreak/>
        <w:t xml:space="preserve">αυτοδικαίως άκυρη και η πρόσληψη ανακαλείται υποχρεωτικά. Στις 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 </w:t>
      </w:r>
    </w:p>
    <w:p w:rsidR="00E93DBA" w:rsidRDefault="00E93DBA" w:rsidP="00E93DBA">
      <w:pPr>
        <w:pBdr>
          <w:top w:val="single" w:sz="4" w:space="1" w:color="auto"/>
          <w:left w:val="single" w:sz="4" w:space="4" w:color="auto"/>
          <w:bottom w:val="single" w:sz="4" w:space="1" w:color="auto"/>
          <w:right w:val="single" w:sz="4" w:space="4" w:color="auto"/>
        </w:pBdr>
        <w:tabs>
          <w:tab w:val="left" w:pos="567"/>
        </w:tabs>
        <w:spacing w:line="288"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ΑΝΑΠΟΣΠΑΣΤΟ ΤΜΗΜΑ</w:t>
      </w:r>
      <w:r w:rsidR="0081590A">
        <w:rPr>
          <w:rFonts w:ascii="Times New Roman" w:eastAsia="Times New Roman" w:hAnsi="Times New Roman" w:cs="Times New Roman"/>
          <w:b/>
          <w:bCs/>
          <w:sz w:val="24"/>
          <w:szCs w:val="24"/>
        </w:rPr>
        <w:t xml:space="preserve"> της παρούσας Α</w:t>
      </w:r>
      <w:r>
        <w:rPr>
          <w:rFonts w:ascii="Times New Roman" w:eastAsia="Times New Roman" w:hAnsi="Times New Roman" w:cs="Times New Roman"/>
          <w:b/>
          <w:bCs/>
          <w:sz w:val="24"/>
          <w:szCs w:val="24"/>
        </w:rPr>
        <w:t xml:space="preserve">νακοίνωσης αποτελεί και το </w:t>
      </w:r>
      <w:r>
        <w:rPr>
          <w:rFonts w:ascii="Times New Roman" w:eastAsia="Times New Roman" w:hAnsi="Times New Roman" w:cs="Times New Roman"/>
          <w:b/>
          <w:bCs/>
          <w:i/>
          <w:iCs/>
          <w:sz w:val="24"/>
          <w:szCs w:val="24"/>
        </w:rPr>
        <w:t>«Παράρτημα ανακοινώσεων Συμβάσεων εργασίας Ορισμένου Χρόνου (ΣΟΧ)»</w:t>
      </w:r>
      <w:r>
        <w:rPr>
          <w:rFonts w:ascii="Times New Roman" w:eastAsia="Times New Roman" w:hAnsi="Times New Roman" w:cs="Times New Roman"/>
          <w:b/>
          <w:bCs/>
          <w:sz w:val="24"/>
          <w:szCs w:val="24"/>
        </w:rPr>
        <w:t xml:space="preserve"> με σήμανση έκδοσης «</w:t>
      </w:r>
      <w:r w:rsidR="0081590A">
        <w:rPr>
          <w:rFonts w:ascii="Times New Roman" w:eastAsia="Times New Roman" w:hAnsi="Times New Roman" w:cs="Times New Roman"/>
          <w:b/>
          <w:bCs/>
          <w:sz w:val="24"/>
          <w:szCs w:val="24"/>
        </w:rPr>
        <w:t>12-02-2019</w:t>
      </w:r>
      <w:r>
        <w:rPr>
          <w:rFonts w:ascii="Times New Roman" w:eastAsia="Times New Roman" w:hAnsi="Times New Roman" w:cs="Times New Roman"/>
          <w:b/>
          <w:bCs/>
          <w:sz w:val="24"/>
          <w:szCs w:val="24"/>
        </w:rPr>
        <w:t xml:space="preserve">», το οποίο περιλαμβάνει: </w:t>
      </w:r>
      <w:proofErr w:type="spellStart"/>
      <w:r>
        <w:rPr>
          <w:rFonts w:ascii="Times New Roman" w:eastAsia="Times New Roman" w:hAnsi="Times New Roman" w:cs="Times New Roman"/>
          <w:b/>
          <w:bCs/>
          <w:sz w:val="24"/>
          <w:szCs w:val="24"/>
          <w:lang w:val="en-US"/>
        </w:rPr>
        <w:t>i</w:t>
      </w:r>
      <w:proofErr w:type="spellEnd"/>
      <w:r>
        <w:rPr>
          <w:rFonts w:ascii="Times New Roman" w:eastAsia="Times New Roman" w:hAnsi="Times New Roman" w:cs="Times New Roman"/>
          <w:b/>
          <w:bCs/>
          <w:sz w:val="24"/>
          <w:szCs w:val="24"/>
        </w:rPr>
        <w:t>) οδηγίες για τη συμπλήρωση της αίτησης –</w:t>
      </w:r>
      <w:r w:rsidRPr="006242F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υπεύθυνης δήλωσης με κωδικό </w:t>
      </w:r>
      <w:r>
        <w:rPr>
          <w:rFonts w:ascii="Times New Roman" w:eastAsia="Times New Roman" w:hAnsi="Times New Roman" w:cs="Times New Roman"/>
          <w:b/>
          <w:bCs/>
          <w:smallCaps/>
          <w:sz w:val="24"/>
          <w:szCs w:val="24"/>
        </w:rPr>
        <w:t>εντυπο ασεπ</w:t>
      </w:r>
      <w:r>
        <w:rPr>
          <w:rFonts w:ascii="Times New Roman" w:eastAsia="Times New Roman" w:hAnsi="Times New Roman" w:cs="Times New Roman"/>
          <w:b/>
          <w:bCs/>
          <w:sz w:val="24"/>
          <w:szCs w:val="24"/>
        </w:rPr>
        <w:t> ΣΟΧ.</w:t>
      </w:r>
      <w:r w:rsidR="00C1066F">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Pr>
          <w:rFonts w:ascii="Times New Roman" w:eastAsia="Times New Roman" w:hAnsi="Times New Roman" w:cs="Times New Roman"/>
          <w:b/>
          <w:bCs/>
          <w:sz w:val="24"/>
          <w:szCs w:val="24"/>
          <w:lang w:val="en-US"/>
        </w:rPr>
        <w:t>ii</w:t>
      </w:r>
      <w:r>
        <w:rPr>
          <w:rFonts w:ascii="Times New Roman" w:eastAsia="Times New Roman" w:hAnsi="Times New Roman" w:cs="Times New Roman"/>
          <w:b/>
          <w:bCs/>
          <w:sz w:val="24"/>
          <w:szCs w:val="24"/>
        </w:rPr>
        <w:t>)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μέσω του δικτυακού τόπου του ΑΣΕΠ (</w:t>
      </w:r>
      <w:r>
        <w:rPr>
          <w:rFonts w:ascii="Times New Roman" w:eastAsia="Times New Roman" w:hAnsi="Times New Roman" w:cs="Times New Roman"/>
          <w:b/>
          <w:bCs/>
          <w:sz w:val="24"/>
          <w:szCs w:val="24"/>
          <w:lang w:val="en-US"/>
        </w:rPr>
        <w:t>www</w:t>
      </w: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lang w:val="en-US"/>
        </w:rPr>
        <w:t>asep</w:t>
      </w:r>
      <w:proofErr w:type="spellEnd"/>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lang w:val="en-US"/>
        </w:rPr>
        <w:t>gr</w:t>
      </w:r>
      <w:proofErr w:type="spellEnd"/>
      <w:r>
        <w:rPr>
          <w:rFonts w:ascii="Times New Roman" w:eastAsia="Times New Roman" w:hAnsi="Times New Roman" w:cs="Times New Roman"/>
          <w:b/>
          <w:bCs/>
          <w:sz w:val="24"/>
          <w:szCs w:val="24"/>
        </w:rPr>
        <w:t xml:space="preserve">) και συγκεκριμένα μέσω της ίδιας διαδρομής που ακολουθείται και για την αναζήτηση του εντύπου της αίτησης δηλαδή: </w:t>
      </w:r>
      <w:r w:rsidRPr="006C3161">
        <w:rPr>
          <w:rFonts w:ascii="Times New Roman" w:hAnsi="Times New Roman" w:cs="Times New Roman"/>
          <w:b/>
          <w:sz w:val="24"/>
          <w:szCs w:val="24"/>
        </w:rPr>
        <w:t xml:space="preserve">Κεντρική σελίδα </w:t>
      </w:r>
      <w:r w:rsidRPr="006C3161">
        <w:rPr>
          <w:rFonts w:ascii="Times New Roman" w:hAnsi="Times New Roman" w:cs="Times New Roman"/>
          <w:b/>
          <w:bCs/>
          <w:sz w:val="24"/>
          <w:szCs w:val="24"/>
        </w:rPr>
        <w:sym w:font="Wingdings" w:char="F0E0"/>
      </w:r>
      <w:r w:rsidRPr="006C3161">
        <w:rPr>
          <w:rFonts w:ascii="Times New Roman" w:hAnsi="Times New Roman" w:cs="Times New Roman"/>
          <w:b/>
          <w:bCs/>
          <w:sz w:val="24"/>
          <w:szCs w:val="24"/>
        </w:rPr>
        <w:t xml:space="preserve"> </w:t>
      </w:r>
      <w:r w:rsidRPr="006C3161">
        <w:rPr>
          <w:rFonts w:ascii="Times New Roman" w:hAnsi="Times New Roman" w:cs="Times New Roman"/>
          <w:b/>
          <w:sz w:val="24"/>
          <w:szCs w:val="24"/>
        </w:rPr>
        <w:t xml:space="preserve">Πολίτες </w:t>
      </w:r>
      <w:r w:rsidRPr="006C3161">
        <w:rPr>
          <w:rFonts w:ascii="Times New Roman" w:hAnsi="Times New Roman" w:cs="Times New Roman"/>
          <w:b/>
          <w:bCs/>
          <w:sz w:val="24"/>
          <w:szCs w:val="24"/>
        </w:rPr>
        <w:sym w:font="Wingdings" w:char="F0E0"/>
      </w:r>
      <w:r w:rsidRPr="006C3161">
        <w:rPr>
          <w:rFonts w:ascii="Times New Roman" w:hAnsi="Times New Roman" w:cs="Times New Roman"/>
          <w:b/>
          <w:bCs/>
          <w:sz w:val="24"/>
          <w:szCs w:val="24"/>
        </w:rPr>
        <w:t xml:space="preserve"> Έντυπα – Διαδικασίες </w:t>
      </w:r>
      <w:r w:rsidRPr="006C3161">
        <w:rPr>
          <w:rFonts w:ascii="Times New Roman" w:hAnsi="Times New Roman" w:cs="Times New Roman"/>
          <w:b/>
          <w:bCs/>
          <w:sz w:val="24"/>
          <w:szCs w:val="24"/>
        </w:rPr>
        <w:sym w:font="Wingdings" w:char="F0E0"/>
      </w:r>
      <w:r w:rsidRPr="006C3161">
        <w:rPr>
          <w:rFonts w:ascii="Times New Roman" w:hAnsi="Times New Roman" w:cs="Times New Roman"/>
          <w:b/>
          <w:bCs/>
          <w:sz w:val="24"/>
          <w:szCs w:val="24"/>
        </w:rPr>
        <w:t xml:space="preserve"> Διαγωνισμών Φορέων </w:t>
      </w:r>
      <w:r w:rsidRPr="006C3161">
        <w:rPr>
          <w:rFonts w:ascii="Times New Roman" w:hAnsi="Times New Roman" w:cs="Times New Roman"/>
          <w:b/>
          <w:bCs/>
          <w:sz w:val="24"/>
          <w:szCs w:val="24"/>
        </w:rPr>
        <w:sym w:font="Wingdings" w:char="F0E0"/>
      </w:r>
      <w:r w:rsidRPr="006C3161">
        <w:rPr>
          <w:rFonts w:ascii="Times New Roman" w:hAnsi="Times New Roman" w:cs="Times New Roman"/>
          <w:b/>
          <w:bCs/>
          <w:sz w:val="24"/>
          <w:szCs w:val="24"/>
        </w:rPr>
        <w:t xml:space="preserve"> Ορ. Χρόνου ΣΟΧ</w:t>
      </w:r>
      <w:r w:rsidRPr="006C3161">
        <w:rPr>
          <w:rFonts w:ascii="Times New Roman" w:hAnsi="Times New Roman" w:cs="Times New Roman"/>
          <w:b/>
          <w:sz w:val="24"/>
          <w:szCs w:val="24"/>
        </w:rPr>
        <w:t xml:space="preserve">. </w:t>
      </w:r>
    </w:p>
    <w:p w:rsidR="00E93DBA" w:rsidRDefault="00E93DBA" w:rsidP="00E93DBA">
      <w:pPr>
        <w:tabs>
          <w:tab w:val="left" w:pos="0"/>
          <w:tab w:val="left" w:pos="567"/>
        </w:tabs>
        <w:spacing w:after="0" w:line="240" w:lineRule="auto"/>
        <w:jc w:val="both"/>
        <w:rPr>
          <w:rFonts w:ascii="Times New Roman" w:eastAsia="Times New Roman" w:hAnsi="Times New Roman" w:cs="Times New Roman"/>
          <w:bCs/>
          <w:sz w:val="24"/>
          <w:szCs w:val="24"/>
        </w:rPr>
      </w:pPr>
    </w:p>
    <w:p w:rsidR="00E93DBA" w:rsidRDefault="00E93DBA" w:rsidP="00E93DBA">
      <w:pPr>
        <w:spacing w:after="0" w:line="240" w:lineRule="auto"/>
        <w:rPr>
          <w:rFonts w:ascii="Times New Roman" w:eastAsia="Times New Roman" w:hAnsi="Times New Roman" w:cs="Times New Roman"/>
          <w:b/>
          <w:bCs/>
        </w:rPr>
      </w:pPr>
      <w:r>
        <w:rPr>
          <w:rFonts w:ascii="Times New Roman" w:eastAsia="Times New Roman" w:hAnsi="Times New Roman" w:cs="Times New Roman"/>
          <w:bCs/>
        </w:rPr>
        <w:t xml:space="preserve"> </w:t>
      </w:r>
    </w:p>
    <w:p w:rsidR="00E93DBA" w:rsidRDefault="00E93DBA" w:rsidP="00E93DBA">
      <w:pPr>
        <w:spacing w:after="0" w:line="240" w:lineRule="auto"/>
        <w:rPr>
          <w:rFonts w:ascii="Times New Roman" w:eastAsia="Times New Roman" w:hAnsi="Times New Roman" w:cs="Times New Roman"/>
          <w:b/>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rPr>
        <w:t xml:space="preserve">                                                     </w:t>
      </w:r>
    </w:p>
    <w:p w:rsidR="00E93DBA" w:rsidRPr="00824834" w:rsidRDefault="00E93DBA" w:rsidP="00E93DBA">
      <w:pPr>
        <w:spacing w:after="0" w:line="240" w:lineRule="auto"/>
        <w:jc w:val="center"/>
        <w:rPr>
          <w:rFonts w:ascii="Times New Roman" w:eastAsia="Times New Roman" w:hAnsi="Times New Roman" w:cs="Times New Roman"/>
          <w:b/>
        </w:rPr>
      </w:pPr>
    </w:p>
    <w:p w:rsidR="00E93DBA" w:rsidRPr="00E118DB" w:rsidRDefault="00E93DBA" w:rsidP="00E93DBA">
      <w:pPr>
        <w:spacing w:after="0" w:line="240" w:lineRule="auto"/>
        <w:jc w:val="center"/>
        <w:rPr>
          <w:rFonts w:ascii="Times New Roman" w:eastAsia="Times New Roman" w:hAnsi="Times New Roman" w:cs="Times New Roman"/>
          <w:b/>
        </w:rPr>
      </w:pPr>
      <w:r w:rsidRPr="008423C4">
        <w:rPr>
          <w:rFonts w:ascii="Times New Roman" w:eastAsia="Times New Roman" w:hAnsi="Times New Roman" w:cs="Times New Roman"/>
          <w:b/>
        </w:rPr>
        <w:t xml:space="preserve">                                       </w:t>
      </w:r>
      <w:r w:rsidRPr="00E118DB">
        <w:rPr>
          <w:rFonts w:ascii="Times New Roman" w:eastAsia="Times New Roman" w:hAnsi="Times New Roman" w:cs="Times New Roman"/>
          <w:b/>
        </w:rPr>
        <w:t xml:space="preserve">Ο ΑΝΤΙΔΗΜΑΡΧΟΣ Δ/ΚΩΝ ΚΑΙ ΟΙΚ/ΚΩΝ ΥΠΗΡΕΣΙΩΝ </w:t>
      </w:r>
    </w:p>
    <w:p w:rsidR="00E93DBA" w:rsidRPr="00E118DB" w:rsidRDefault="00E93DBA" w:rsidP="00E93DBA">
      <w:pPr>
        <w:spacing w:after="0" w:line="240" w:lineRule="auto"/>
        <w:jc w:val="center"/>
        <w:rPr>
          <w:rFonts w:ascii="Times New Roman" w:eastAsia="Times New Roman" w:hAnsi="Times New Roman" w:cs="Times New Roman"/>
          <w:b/>
        </w:rPr>
      </w:pPr>
    </w:p>
    <w:p w:rsidR="00E93DBA" w:rsidRPr="00E118DB" w:rsidRDefault="00E93DBA" w:rsidP="00E93DBA">
      <w:pPr>
        <w:spacing w:after="0" w:line="240" w:lineRule="auto"/>
        <w:jc w:val="center"/>
        <w:rPr>
          <w:rFonts w:ascii="Times New Roman" w:eastAsia="Times New Roman" w:hAnsi="Times New Roman" w:cs="Times New Roman"/>
          <w:b/>
        </w:rPr>
      </w:pPr>
    </w:p>
    <w:p w:rsidR="00E93DBA" w:rsidRPr="00E118DB" w:rsidRDefault="00E93DBA" w:rsidP="00E93DBA">
      <w:pPr>
        <w:spacing w:after="0" w:line="240" w:lineRule="auto"/>
        <w:jc w:val="center"/>
        <w:rPr>
          <w:rFonts w:ascii="Times New Roman" w:eastAsia="Times New Roman" w:hAnsi="Times New Roman" w:cs="Times New Roman"/>
          <w:b/>
        </w:rPr>
      </w:pPr>
      <w:r w:rsidRPr="00824834">
        <w:rPr>
          <w:rFonts w:ascii="Times New Roman" w:eastAsia="Times New Roman" w:hAnsi="Times New Roman" w:cs="Times New Roman"/>
          <w:b/>
        </w:rPr>
        <w:t xml:space="preserve">                                        </w:t>
      </w:r>
      <w:r w:rsidRPr="00E118DB">
        <w:rPr>
          <w:rFonts w:ascii="Times New Roman" w:eastAsia="Times New Roman" w:hAnsi="Times New Roman" w:cs="Times New Roman"/>
          <w:b/>
        </w:rPr>
        <w:t>ΠΛΑΦΑΔΕΛΗΣ ΙΩΑΝΝΗΣ</w:t>
      </w:r>
    </w:p>
    <w:p w:rsidR="00C774C4" w:rsidRDefault="00C774C4"/>
    <w:sectPr w:rsidR="00C774C4" w:rsidSect="00C774C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70B5D"/>
    <w:multiLevelType w:val="hybridMultilevel"/>
    <w:tmpl w:val="B11852E4"/>
    <w:lvl w:ilvl="0" w:tplc="04080005">
      <w:start w:val="1"/>
      <w:numFmt w:val="bullet"/>
      <w:lvlText w:val=""/>
      <w:lvlJc w:val="left"/>
      <w:pPr>
        <w:tabs>
          <w:tab w:val="num" w:pos="1080"/>
        </w:tabs>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45047C7B"/>
    <w:multiLevelType w:val="hybridMultilevel"/>
    <w:tmpl w:val="7FFC443E"/>
    <w:lvl w:ilvl="0" w:tplc="04080001">
      <w:start w:val="1"/>
      <w:numFmt w:val="bullet"/>
      <w:lvlText w:val=""/>
      <w:lvlJc w:val="left"/>
      <w:pPr>
        <w:ind w:left="108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nsid w:val="47636AF4"/>
    <w:multiLevelType w:val="hybridMultilevel"/>
    <w:tmpl w:val="BA107CD2"/>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3">
    <w:nsid w:val="49AE57E3"/>
    <w:multiLevelType w:val="hybridMultilevel"/>
    <w:tmpl w:val="EE0CDCAA"/>
    <w:lvl w:ilvl="0" w:tplc="02AE1172">
      <w:start w:val="1"/>
      <w:numFmt w:val="decimal"/>
      <w:lvlText w:val="%1."/>
      <w:lvlJc w:val="left"/>
      <w:pPr>
        <w:tabs>
          <w:tab w:val="num" w:pos="720"/>
        </w:tabs>
        <w:ind w:left="720" w:hanging="360"/>
      </w:pPr>
      <w:rPr>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E93DBA"/>
    <w:rsid w:val="00001A8C"/>
    <w:rsid w:val="000E7993"/>
    <w:rsid w:val="001B04B5"/>
    <w:rsid w:val="001B2086"/>
    <w:rsid w:val="001D39AB"/>
    <w:rsid w:val="00212C08"/>
    <w:rsid w:val="00682677"/>
    <w:rsid w:val="006A5965"/>
    <w:rsid w:val="006F38F9"/>
    <w:rsid w:val="0081590A"/>
    <w:rsid w:val="00B119FC"/>
    <w:rsid w:val="00BB14A9"/>
    <w:rsid w:val="00BE43C7"/>
    <w:rsid w:val="00C1066F"/>
    <w:rsid w:val="00C774C4"/>
    <w:rsid w:val="00E93DBA"/>
    <w:rsid w:val="00F410B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6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DBA"/>
    <w:pPr>
      <w:ind w:left="720"/>
      <w:contextualSpacing/>
    </w:pPr>
  </w:style>
  <w:style w:type="paragraph" w:styleId="a4">
    <w:name w:val="Body Text Indent"/>
    <w:basedOn w:val="a"/>
    <w:link w:val="Char"/>
    <w:unhideWhenUsed/>
    <w:rsid w:val="00E93DBA"/>
    <w:pPr>
      <w:spacing w:after="0" w:line="240" w:lineRule="auto"/>
      <w:ind w:left="360"/>
    </w:pPr>
    <w:rPr>
      <w:rFonts w:ascii="Times New Roman" w:eastAsia="Times New Roman" w:hAnsi="Times New Roman" w:cs="Times New Roman"/>
      <w:sz w:val="28"/>
      <w:szCs w:val="20"/>
    </w:rPr>
  </w:style>
  <w:style w:type="character" w:customStyle="1" w:styleId="Char">
    <w:name w:val="Σώμα κείμενου με εσοχή Char"/>
    <w:basedOn w:val="a0"/>
    <w:link w:val="a4"/>
    <w:rsid w:val="00E93DBA"/>
    <w:rPr>
      <w:rFonts w:ascii="Times New Roman" w:eastAsia="Times New Roman" w:hAnsi="Times New Roman" w:cs="Times New Roman"/>
      <w:sz w:val="28"/>
      <w:szCs w:val="20"/>
      <w:lang w:eastAsia="el-GR"/>
    </w:rPr>
  </w:style>
  <w:style w:type="character" w:styleId="-">
    <w:name w:val="Hyperlink"/>
    <w:rsid w:val="00E93DBA"/>
    <w:rPr>
      <w:color w:val="0000FF"/>
      <w:u w:val="single"/>
    </w:rPr>
  </w:style>
  <w:style w:type="paragraph" w:customStyle="1" w:styleId="a5">
    <w:name w:val="ΟΣ_παρ_κειμένου"/>
    <w:basedOn w:val="a"/>
    <w:link w:val="Char0"/>
    <w:rsid w:val="00E93DBA"/>
    <w:pPr>
      <w:spacing w:before="120" w:after="0" w:line="340" w:lineRule="atLeast"/>
      <w:jc w:val="both"/>
    </w:pPr>
    <w:rPr>
      <w:rFonts w:ascii="Tahoma" w:eastAsia="Times New Roman" w:hAnsi="Tahoma" w:cs="Tahoma"/>
    </w:rPr>
  </w:style>
  <w:style w:type="character" w:customStyle="1" w:styleId="Char0">
    <w:name w:val="ΟΣ_παρ_κειμένου Char"/>
    <w:link w:val="a5"/>
    <w:rsid w:val="00E93DBA"/>
    <w:rPr>
      <w:rFonts w:ascii="Tahoma" w:eastAsia="Times New Roman" w:hAnsi="Tahoma" w:cs="Tahoma"/>
      <w:lang w:eastAsia="el-GR"/>
    </w:rPr>
  </w:style>
  <w:style w:type="paragraph" w:styleId="a6">
    <w:name w:val="Balloon Text"/>
    <w:basedOn w:val="a"/>
    <w:link w:val="Char1"/>
    <w:uiPriority w:val="99"/>
    <w:semiHidden/>
    <w:unhideWhenUsed/>
    <w:rsid w:val="00E93DB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E93DBA"/>
    <w:rPr>
      <w:rFonts w:ascii="Tahoma" w:hAnsi="Tahoma" w:cs="Tahoma"/>
      <w:sz w:val="16"/>
      <w:szCs w:val="16"/>
    </w:rPr>
  </w:style>
  <w:style w:type="paragraph" w:styleId="Web">
    <w:name w:val="Normal (Web)"/>
    <w:basedOn w:val="a"/>
    <w:rsid w:val="006F38F9"/>
    <w:pPr>
      <w:spacing w:before="280" w:after="280" w:line="240" w:lineRule="auto"/>
    </w:pPr>
    <w:rPr>
      <w:rFonts w:ascii="Times New Roman" w:eastAsia="Times New Roman" w:hAnsi="Times New Roman" w:cs="Times New Roman"/>
      <w:sz w:val="24"/>
      <w:szCs w:val="24"/>
      <w:lang w:eastAsia="zh-CN"/>
    </w:rPr>
  </w:style>
  <w:style w:type="character" w:styleId="a7">
    <w:name w:val="Strong"/>
    <w:basedOn w:val="a0"/>
    <w:uiPriority w:val="22"/>
    <w:qFormat/>
    <w:rsid w:val="00BB14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DBA"/>
    <w:pPr>
      <w:ind w:left="720"/>
      <w:contextualSpacing/>
    </w:pPr>
  </w:style>
  <w:style w:type="paragraph" w:styleId="a4">
    <w:name w:val="Body Text Indent"/>
    <w:basedOn w:val="a"/>
    <w:link w:val="Char"/>
    <w:unhideWhenUsed/>
    <w:rsid w:val="00E93DBA"/>
    <w:pPr>
      <w:spacing w:after="0" w:line="240" w:lineRule="auto"/>
      <w:ind w:left="360"/>
    </w:pPr>
    <w:rPr>
      <w:rFonts w:ascii="Times New Roman" w:eastAsia="Times New Roman" w:hAnsi="Times New Roman" w:cs="Times New Roman"/>
      <w:sz w:val="28"/>
      <w:szCs w:val="20"/>
    </w:rPr>
  </w:style>
  <w:style w:type="character" w:customStyle="1" w:styleId="Char">
    <w:name w:val="Σώμα κείμενου με εσοχή Char"/>
    <w:basedOn w:val="a0"/>
    <w:link w:val="a4"/>
    <w:rsid w:val="00E93DBA"/>
    <w:rPr>
      <w:rFonts w:ascii="Times New Roman" w:eastAsia="Times New Roman" w:hAnsi="Times New Roman" w:cs="Times New Roman"/>
      <w:sz w:val="28"/>
      <w:szCs w:val="20"/>
      <w:lang w:eastAsia="el-GR"/>
    </w:rPr>
  </w:style>
  <w:style w:type="character" w:styleId="-">
    <w:name w:val="Hyperlink"/>
    <w:rsid w:val="00E93DBA"/>
    <w:rPr>
      <w:color w:val="0000FF"/>
      <w:u w:val="single"/>
    </w:rPr>
  </w:style>
  <w:style w:type="paragraph" w:customStyle="1" w:styleId="a5">
    <w:name w:val="ΟΣ_παρ_κειμένου"/>
    <w:basedOn w:val="a"/>
    <w:link w:val="Char0"/>
    <w:rsid w:val="00E93DBA"/>
    <w:pPr>
      <w:spacing w:before="120" w:after="0" w:line="340" w:lineRule="atLeast"/>
      <w:jc w:val="both"/>
    </w:pPr>
    <w:rPr>
      <w:rFonts w:ascii="Tahoma" w:eastAsia="Times New Roman" w:hAnsi="Tahoma" w:cs="Tahoma"/>
    </w:rPr>
  </w:style>
  <w:style w:type="character" w:customStyle="1" w:styleId="Char0">
    <w:name w:val="ΟΣ_παρ_κειμένου Char"/>
    <w:link w:val="a5"/>
    <w:rsid w:val="00E93DBA"/>
    <w:rPr>
      <w:rFonts w:ascii="Tahoma" w:eastAsia="Times New Roman" w:hAnsi="Tahoma" w:cs="Tahoma"/>
      <w:lang w:eastAsia="el-GR"/>
    </w:rPr>
  </w:style>
  <w:style w:type="paragraph" w:styleId="a6">
    <w:name w:val="Balloon Text"/>
    <w:basedOn w:val="a"/>
    <w:link w:val="Char1"/>
    <w:uiPriority w:val="99"/>
    <w:semiHidden/>
    <w:unhideWhenUsed/>
    <w:rsid w:val="00E93DB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E93DBA"/>
    <w:rPr>
      <w:rFonts w:ascii="Tahoma" w:hAnsi="Tahoma" w:cs="Tahoma"/>
      <w:sz w:val="16"/>
      <w:szCs w:val="16"/>
    </w:rPr>
  </w:style>
  <w:style w:type="paragraph" w:styleId="Web">
    <w:name w:val="Normal (Web)"/>
    <w:basedOn w:val="a"/>
    <w:rsid w:val="006F38F9"/>
    <w:pPr>
      <w:spacing w:before="280" w:after="280" w:line="240" w:lineRule="auto"/>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gr" TargetMode="External"/><Relationship Id="rId3" Type="http://schemas.openxmlformats.org/officeDocument/2006/relationships/settings" Target="settings.xml"/><Relationship Id="rId7" Type="http://schemas.openxmlformats.org/officeDocument/2006/relationships/hyperlink" Target="mailto:sox@asep.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x@asep.gr" TargetMode="External"/><Relationship Id="rId11" Type="http://schemas.microsoft.com/office/2007/relationships/stylesWithEffects" Target="stylesWithEffects.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4521</Words>
  <Characters>24415</Characters>
  <Application>Microsoft Office Word</Application>
  <DocSecurity>0</DocSecurity>
  <Lines>203</Lines>
  <Paragraphs>57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Konstantinidou</dc:creator>
  <cp:lastModifiedBy>user</cp:lastModifiedBy>
  <cp:revision>2</cp:revision>
  <cp:lastPrinted>2019-04-24T08:16:00Z</cp:lastPrinted>
  <dcterms:created xsi:type="dcterms:W3CDTF">2019-05-07T09:35:00Z</dcterms:created>
  <dcterms:modified xsi:type="dcterms:W3CDTF">2019-05-07T09:35:00Z</dcterms:modified>
</cp:coreProperties>
</file>